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EE" w:rsidRDefault="00A40985" w:rsidP="00F435EE">
      <w:pPr>
        <w:spacing w:after="0" w:line="360" w:lineRule="auto"/>
        <w:jc w:val="center"/>
        <w:rPr>
          <w:rFonts w:ascii="Times New Roman" w:hAnsi="Times New Roman" w:cs="Times New Roman"/>
          <w:b/>
          <w:sz w:val="36"/>
          <w:szCs w:val="36"/>
          <w:lang w:val="uk-UA"/>
        </w:rPr>
      </w:pPr>
      <w:r w:rsidRPr="00491E8B">
        <w:rPr>
          <w:rFonts w:ascii="Times New Roman" w:hAnsi="Times New Roman" w:cs="Times New Roman"/>
          <w:b/>
          <w:sz w:val="36"/>
          <w:szCs w:val="36"/>
          <w:lang w:val="uk-UA"/>
        </w:rPr>
        <w:t>Організація та проведення І етапу</w:t>
      </w:r>
    </w:p>
    <w:p w:rsidR="00365A4E" w:rsidRPr="00491E8B" w:rsidRDefault="00A40985" w:rsidP="00F435EE">
      <w:pPr>
        <w:spacing w:after="0" w:line="360" w:lineRule="auto"/>
        <w:rPr>
          <w:rFonts w:ascii="Times New Roman" w:hAnsi="Times New Roman" w:cs="Times New Roman"/>
          <w:b/>
          <w:sz w:val="36"/>
          <w:szCs w:val="36"/>
          <w:lang w:val="uk-UA"/>
        </w:rPr>
      </w:pPr>
      <w:r w:rsidRPr="00491E8B">
        <w:rPr>
          <w:rFonts w:ascii="Times New Roman" w:hAnsi="Times New Roman" w:cs="Times New Roman"/>
          <w:b/>
          <w:sz w:val="36"/>
          <w:szCs w:val="36"/>
          <w:lang w:val="uk-UA"/>
        </w:rPr>
        <w:t>всеукраїнських інтелектуальних змагань і конкурсів</w:t>
      </w:r>
    </w:p>
    <w:p w:rsidR="00491E8B" w:rsidRDefault="00491E8B" w:rsidP="00491E8B">
      <w:pPr>
        <w:ind w:firstLine="708"/>
        <w:jc w:val="center"/>
        <w:rPr>
          <w:rFonts w:ascii="Times New Roman" w:hAnsi="Times New Roman" w:cs="Times New Roman"/>
          <w:b/>
          <w:sz w:val="24"/>
          <w:szCs w:val="24"/>
          <w:lang w:val="uk-UA"/>
        </w:rPr>
      </w:pPr>
    </w:p>
    <w:p w:rsidR="00F435EE" w:rsidRDefault="00F435EE" w:rsidP="00491E8B">
      <w:pPr>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F435EE">
        <w:rPr>
          <w:rFonts w:ascii="Times New Roman" w:hAnsi="Times New Roman" w:cs="Times New Roman"/>
          <w:b/>
          <w:sz w:val="24"/>
          <w:szCs w:val="24"/>
          <w:lang w:val="uk-UA"/>
        </w:rPr>
        <w:t>ОСО</w:t>
      </w:r>
      <w:r>
        <w:rPr>
          <w:rFonts w:ascii="Times New Roman" w:hAnsi="Times New Roman" w:cs="Times New Roman"/>
          <w:b/>
          <w:sz w:val="24"/>
          <w:szCs w:val="24"/>
          <w:lang w:val="uk-UA"/>
        </w:rPr>
        <w:t>БЛИВОСТІ ОРГАНІЗАЦІЇ</w:t>
      </w:r>
      <w:r w:rsidR="00491E8B">
        <w:rPr>
          <w:rFonts w:ascii="Times New Roman" w:hAnsi="Times New Roman" w:cs="Times New Roman"/>
          <w:b/>
          <w:sz w:val="24"/>
          <w:szCs w:val="24"/>
          <w:lang w:val="uk-UA"/>
        </w:rPr>
        <w:t xml:space="preserve">  ІНТЕЛЕКТУАЛЬНИХ ЗМАГАНЬ</w:t>
      </w:r>
      <w:r w:rsidR="007B285C">
        <w:rPr>
          <w:rFonts w:ascii="Times New Roman" w:hAnsi="Times New Roman" w:cs="Times New Roman"/>
          <w:b/>
          <w:sz w:val="24"/>
          <w:szCs w:val="24"/>
          <w:lang w:val="uk-UA"/>
        </w:rPr>
        <w:t xml:space="preserve"> </w:t>
      </w:r>
    </w:p>
    <w:p w:rsidR="007B285C" w:rsidRPr="007B285C" w:rsidRDefault="007B285C" w:rsidP="00491E8B">
      <w:pPr>
        <w:ind w:firstLine="708"/>
        <w:jc w:val="center"/>
        <w:rPr>
          <w:rFonts w:ascii="Times New Roman" w:hAnsi="Times New Roman" w:cs="Times New Roman"/>
          <w:b/>
          <w:sz w:val="24"/>
          <w:szCs w:val="24"/>
          <w:lang w:val="uk-UA"/>
        </w:rPr>
      </w:pPr>
      <w:r w:rsidRPr="007B285C">
        <w:rPr>
          <w:rFonts w:ascii="Times New Roman" w:hAnsi="Times New Roman" w:cs="Times New Roman"/>
          <w:b/>
          <w:sz w:val="24"/>
          <w:szCs w:val="24"/>
          <w:lang w:val="uk-UA"/>
        </w:rPr>
        <w:t xml:space="preserve">У ЗАКЛАДАХ </w:t>
      </w:r>
      <w:r w:rsidR="00F435EE">
        <w:rPr>
          <w:rFonts w:ascii="Times New Roman" w:hAnsi="Times New Roman" w:cs="Times New Roman"/>
          <w:b/>
          <w:sz w:val="24"/>
          <w:szCs w:val="24"/>
          <w:lang w:val="uk-UA"/>
        </w:rPr>
        <w:t xml:space="preserve"> </w:t>
      </w:r>
      <w:r w:rsidRPr="007B285C">
        <w:rPr>
          <w:rFonts w:ascii="Times New Roman" w:hAnsi="Times New Roman" w:cs="Times New Roman"/>
          <w:b/>
          <w:sz w:val="24"/>
          <w:szCs w:val="24"/>
          <w:lang w:val="uk-UA"/>
        </w:rPr>
        <w:t>ЗАГАЛЬНОЇ СЕРЕДНЬОЇ ОСВІТИ</w:t>
      </w:r>
    </w:p>
    <w:p w:rsidR="00491E8B" w:rsidRDefault="00491E8B" w:rsidP="00491E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інт</w:t>
      </w:r>
      <w:r w:rsidR="00150DF8">
        <w:rPr>
          <w:rFonts w:ascii="Times New Roman" w:hAnsi="Times New Roman" w:cs="Times New Roman"/>
          <w:sz w:val="28"/>
          <w:szCs w:val="28"/>
          <w:lang w:val="uk-UA"/>
        </w:rPr>
        <w:t xml:space="preserve">електуальних змагань у  закладах загальної середньої </w:t>
      </w:r>
      <w:r>
        <w:rPr>
          <w:rFonts w:ascii="Times New Roman" w:hAnsi="Times New Roman" w:cs="Times New Roman"/>
          <w:sz w:val="28"/>
          <w:szCs w:val="28"/>
          <w:lang w:val="uk-UA"/>
        </w:rPr>
        <w:t>освіти вимагає значної за обсягом підготовчої роботи, яку умовно можна поділити на три блоки: попередня підготовка, супроводжувальна  і підсумкова робота.</w:t>
      </w:r>
    </w:p>
    <w:p w:rsidR="00491E8B" w:rsidRDefault="00491E8B" w:rsidP="00491E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Pr>
          <w:rFonts w:ascii="Times New Roman" w:hAnsi="Times New Roman" w:cs="Times New Roman"/>
          <w:b/>
          <w:sz w:val="28"/>
          <w:szCs w:val="28"/>
          <w:lang w:val="uk-UA"/>
        </w:rPr>
        <w:t>попередньої</w:t>
      </w:r>
      <w:r>
        <w:rPr>
          <w:rFonts w:ascii="Times New Roman" w:hAnsi="Times New Roman" w:cs="Times New Roman"/>
          <w:sz w:val="28"/>
          <w:szCs w:val="28"/>
          <w:lang w:val="uk-UA"/>
        </w:rPr>
        <w:t xml:space="preserve"> роботи належать   заходи, які передують проведенню змагань:</w:t>
      </w:r>
    </w:p>
    <w:p w:rsidR="00491E8B" w:rsidRDefault="00491E8B" w:rsidP="00491E8B">
      <w:pPr>
        <w:pStyle w:val="a3"/>
        <w:numPr>
          <w:ilvl w:val="0"/>
          <w:numId w:val="1"/>
        </w:numPr>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оргкомітету та розподіл обов’язків між педагогі</w:t>
      </w:r>
      <w:r w:rsidR="008E51AD">
        <w:rPr>
          <w:rFonts w:ascii="Times New Roman" w:hAnsi="Times New Roman" w:cs="Times New Roman"/>
          <w:sz w:val="28"/>
          <w:szCs w:val="28"/>
          <w:lang w:val="uk-UA"/>
        </w:rPr>
        <w:t>чними працівниками, задіяними у</w:t>
      </w:r>
      <w:r>
        <w:rPr>
          <w:rFonts w:ascii="Times New Roman" w:hAnsi="Times New Roman" w:cs="Times New Roman"/>
          <w:sz w:val="28"/>
          <w:szCs w:val="28"/>
          <w:lang w:val="uk-UA"/>
        </w:rPr>
        <w:t xml:space="preserve"> проведенні змагань;</w:t>
      </w:r>
    </w:p>
    <w:p w:rsidR="00491E8B" w:rsidRDefault="00491E8B" w:rsidP="00491E8B">
      <w:pPr>
        <w:pStyle w:val="a3"/>
        <w:numPr>
          <w:ilvl w:val="0"/>
          <w:numId w:val="1"/>
        </w:numPr>
        <w:spacing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w:t>
      </w:r>
      <w:r w:rsidR="008E51AD">
        <w:rPr>
          <w:rFonts w:ascii="Times New Roman" w:hAnsi="Times New Roman" w:cs="Times New Roman"/>
          <w:sz w:val="28"/>
          <w:szCs w:val="28"/>
          <w:lang w:val="uk-UA"/>
        </w:rPr>
        <w:t xml:space="preserve">ти журі: </w:t>
      </w:r>
      <w:r>
        <w:rPr>
          <w:rFonts w:ascii="Times New Roman" w:hAnsi="Times New Roman" w:cs="Times New Roman"/>
          <w:sz w:val="28"/>
          <w:szCs w:val="28"/>
          <w:lang w:val="uk-UA"/>
        </w:rPr>
        <w:t xml:space="preserve"> підготовка відповідних матеріалів тощо;</w:t>
      </w:r>
    </w:p>
    <w:p w:rsidR="00491E8B" w:rsidRDefault="008E51AD" w:rsidP="00491E8B">
      <w:pPr>
        <w:pStyle w:val="a3"/>
        <w:numPr>
          <w:ilvl w:val="0"/>
          <w:numId w:val="1"/>
        </w:numPr>
        <w:spacing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учасниками: </w:t>
      </w:r>
      <w:r w:rsidR="00491E8B">
        <w:rPr>
          <w:rFonts w:ascii="Times New Roman" w:hAnsi="Times New Roman" w:cs="Times New Roman"/>
          <w:sz w:val="28"/>
          <w:szCs w:val="28"/>
          <w:lang w:val="uk-UA"/>
        </w:rPr>
        <w:t xml:space="preserve"> прийом заявок, забезпечення учасників необхідними матеріалами;</w:t>
      </w:r>
    </w:p>
    <w:p w:rsidR="00491E8B" w:rsidRDefault="00491E8B" w:rsidP="00491E8B">
      <w:pPr>
        <w:pStyle w:val="a3"/>
        <w:numPr>
          <w:ilvl w:val="0"/>
          <w:numId w:val="1"/>
        </w:numPr>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місця проведення: виготовлення покажчиків, підготовка приміщень і відповідного обладнання.</w:t>
      </w:r>
    </w:p>
    <w:p w:rsidR="00491E8B" w:rsidRDefault="00491E8B" w:rsidP="00491E8B">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t xml:space="preserve"> Супроводжувальна</w:t>
      </w:r>
      <w:r>
        <w:rPr>
          <w:rFonts w:ascii="Times New Roman" w:hAnsi="Times New Roman" w:cs="Times New Roman"/>
          <w:sz w:val="28"/>
          <w:szCs w:val="28"/>
          <w:lang w:val="uk-UA"/>
        </w:rPr>
        <w:t xml:space="preserve"> робота здійснюється  безпосередньо під час проведення змагань і передбачає такі заходи:</w:t>
      </w:r>
    </w:p>
    <w:p w:rsidR="00491E8B" w:rsidRDefault="008E51AD" w:rsidP="00491E8B">
      <w:pPr>
        <w:pStyle w:val="a3"/>
        <w:numPr>
          <w:ilvl w:val="0"/>
          <w:numId w:val="1"/>
        </w:numPr>
        <w:spacing w:after="0"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реєстрація учасників</w:t>
      </w:r>
      <w:r w:rsidR="00491E8B">
        <w:rPr>
          <w:rFonts w:ascii="Times New Roman" w:hAnsi="Times New Roman" w:cs="Times New Roman"/>
          <w:sz w:val="28"/>
          <w:szCs w:val="28"/>
          <w:lang w:val="uk-UA"/>
        </w:rPr>
        <w:t>;</w:t>
      </w:r>
    </w:p>
    <w:p w:rsidR="00491E8B" w:rsidRDefault="00491E8B" w:rsidP="00491E8B">
      <w:pPr>
        <w:pStyle w:val="a3"/>
        <w:numPr>
          <w:ilvl w:val="0"/>
          <w:numId w:val="1"/>
        </w:numPr>
        <w:spacing w:after="0"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змагань необхідними матеріалами та обладнанням;</w:t>
      </w:r>
    </w:p>
    <w:p w:rsidR="00491E8B" w:rsidRDefault="00491E8B" w:rsidP="00491E8B">
      <w:pPr>
        <w:pStyle w:val="a3"/>
        <w:numPr>
          <w:ilvl w:val="0"/>
          <w:numId w:val="1"/>
        </w:numPr>
        <w:spacing w:after="0"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оперативне вирішення організаційних проблем.</w:t>
      </w:r>
    </w:p>
    <w:p w:rsidR="00491E8B" w:rsidRDefault="00491E8B" w:rsidP="00491E8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b/>
          <w:sz w:val="28"/>
          <w:szCs w:val="28"/>
          <w:lang w:val="uk-UA"/>
        </w:rPr>
        <w:t>Підсумкова</w:t>
      </w:r>
      <w:r>
        <w:rPr>
          <w:rFonts w:ascii="Times New Roman" w:hAnsi="Times New Roman" w:cs="Times New Roman"/>
          <w:sz w:val="28"/>
          <w:szCs w:val="28"/>
          <w:lang w:val="uk-UA"/>
        </w:rPr>
        <w:t xml:space="preserve"> робота проводиться  після закінчення змагань і включає в себе:</w:t>
      </w:r>
    </w:p>
    <w:p w:rsidR="00491E8B" w:rsidRDefault="00491E8B" w:rsidP="00491E8B">
      <w:pPr>
        <w:pStyle w:val="a3"/>
        <w:numPr>
          <w:ilvl w:val="0"/>
          <w:numId w:val="1"/>
        </w:numPr>
        <w:spacing w:after="0" w:line="360"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оприлюднення остаточних результатів;</w:t>
      </w:r>
    </w:p>
    <w:p w:rsidR="00491E8B" w:rsidRDefault="00491E8B" w:rsidP="00491E8B">
      <w:pPr>
        <w:pStyle w:val="a3"/>
        <w:numPr>
          <w:ilvl w:val="0"/>
          <w:numId w:val="1"/>
        </w:numPr>
        <w:spacing w:after="0" w:line="360"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організаційне забезпечення нагородження переможців та заохочення учасників змагань;</w:t>
      </w:r>
    </w:p>
    <w:p w:rsidR="00491E8B" w:rsidRDefault="00491E8B" w:rsidP="00491E8B">
      <w:pPr>
        <w:pStyle w:val="a3"/>
        <w:numPr>
          <w:ilvl w:val="0"/>
          <w:numId w:val="1"/>
        </w:numPr>
        <w:spacing w:after="0" w:line="360"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участі переможців у наступному етапі;</w:t>
      </w:r>
    </w:p>
    <w:p w:rsidR="00491E8B" w:rsidRDefault="00491E8B" w:rsidP="00491E8B">
      <w:pPr>
        <w:pStyle w:val="a3"/>
        <w:numPr>
          <w:ilvl w:val="0"/>
          <w:numId w:val="1"/>
        </w:numPr>
        <w:spacing w:after="0" w:line="360"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публікацію науково-методичного доробку змагань (статті в пресі,  збірники матеріалів).</w:t>
      </w:r>
    </w:p>
    <w:p w:rsidR="00491E8B" w:rsidRDefault="00491E8B" w:rsidP="00491E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Керівництво відповідною організаційною роботою покладається на заступника директора з навчально-виховної роботи. </w:t>
      </w:r>
    </w:p>
    <w:p w:rsidR="00491E8B" w:rsidRDefault="00491E8B" w:rsidP="00491E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Успішність учнів у конкретному учнівському змаганні значною мірою залежить  від організаційної підтримки їхньої  участі у таких заходах з боку школи. </w:t>
      </w:r>
    </w:p>
    <w:p w:rsidR="00491E8B" w:rsidRDefault="00491E8B" w:rsidP="00491E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участь учні</w:t>
      </w:r>
      <w:r w:rsidR="00150DF8">
        <w:rPr>
          <w:rFonts w:ascii="Times New Roman" w:hAnsi="Times New Roman" w:cs="Times New Roman"/>
          <w:sz w:val="28"/>
          <w:szCs w:val="28"/>
          <w:lang w:val="uk-UA"/>
        </w:rPr>
        <w:t xml:space="preserve">в в олімпіадах та інших інтелектуальних </w:t>
      </w:r>
      <w:r>
        <w:rPr>
          <w:rFonts w:ascii="Times New Roman" w:hAnsi="Times New Roman" w:cs="Times New Roman"/>
          <w:sz w:val="28"/>
          <w:szCs w:val="28"/>
          <w:lang w:val="uk-UA"/>
        </w:rPr>
        <w:t xml:space="preserve"> змаганнях  протягом усього навчального року може спричинити суттєвий вплив на їхню успішність з інших предметів. Тому  кількість таких змагань має бути обмеженою.  Якщо учень бере участь  протягом місяця більш ніж у одному інтелектуальному змаганні, це може вплинути не тільки на його навчання,   але й на фізичний, психологічний стан, призвести до моральної виснаженості. Тільки дбайливий супровід вчителя, класного керівника, психолога допоможе дитині відновлювати сили, долати перевантаження, вчитися стежити за станом своєї готовності до нових випробувань.</w:t>
      </w:r>
    </w:p>
    <w:p w:rsidR="00491E8B" w:rsidRDefault="00491E8B" w:rsidP="00491E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Плануючи участь учнів у таких змаганнях, необхідно враховувати   оптимальне чергування різних за рівнем, формою,  змістом і значущістю заходів. У напрямку значущості бажано планувати змагання «за наростаючою»: підготовчі (тренувальні) – відбіркові – підсумкові. Відбираючи змагання за формою і змістом, треба зважати на завантаженість конкретних учнів, участь яких планується в тому чи іншому змаганні. Не слід забувати, що конкурси є найбільш трудомісткими змаганнями (особливо, якщо це конкурси наукових робіт), тому не варто поєднувати участь у них з формами іншої конкурентної взаємодії. </w:t>
      </w:r>
    </w:p>
    <w:p w:rsidR="00491E8B" w:rsidRDefault="00491E8B" w:rsidP="00491E8B">
      <w:pPr>
        <w:spacing w:after="0" w:line="360" w:lineRule="auto"/>
        <w:ind w:firstLine="708"/>
        <w:jc w:val="center"/>
        <w:rPr>
          <w:rFonts w:ascii="Times New Roman" w:hAnsi="Times New Roman" w:cs="Times New Roman"/>
          <w:b/>
          <w:sz w:val="24"/>
          <w:szCs w:val="24"/>
          <w:lang w:val="uk-UA"/>
        </w:rPr>
      </w:pPr>
    </w:p>
    <w:p w:rsidR="0058198D" w:rsidRDefault="0058198D" w:rsidP="00491E8B">
      <w:pPr>
        <w:spacing w:after="0" w:line="360" w:lineRule="auto"/>
        <w:ind w:firstLine="708"/>
        <w:jc w:val="center"/>
        <w:rPr>
          <w:rFonts w:ascii="Times New Roman" w:hAnsi="Times New Roman" w:cs="Times New Roman"/>
          <w:b/>
          <w:sz w:val="24"/>
          <w:szCs w:val="24"/>
          <w:lang w:val="uk-UA"/>
        </w:rPr>
      </w:pPr>
    </w:p>
    <w:p w:rsidR="0058198D" w:rsidRDefault="0058198D" w:rsidP="00491E8B">
      <w:pPr>
        <w:spacing w:after="0" w:line="360" w:lineRule="auto"/>
        <w:ind w:firstLine="708"/>
        <w:jc w:val="center"/>
        <w:rPr>
          <w:rFonts w:ascii="Times New Roman" w:hAnsi="Times New Roman" w:cs="Times New Roman"/>
          <w:b/>
          <w:sz w:val="24"/>
          <w:szCs w:val="24"/>
          <w:lang w:val="uk-UA"/>
        </w:rPr>
      </w:pPr>
    </w:p>
    <w:p w:rsidR="0058198D" w:rsidRDefault="0058198D" w:rsidP="00491E8B">
      <w:pPr>
        <w:spacing w:after="0" w:line="360" w:lineRule="auto"/>
        <w:ind w:firstLine="708"/>
        <w:jc w:val="center"/>
        <w:rPr>
          <w:rFonts w:ascii="Times New Roman" w:hAnsi="Times New Roman" w:cs="Times New Roman"/>
          <w:b/>
          <w:sz w:val="24"/>
          <w:szCs w:val="24"/>
          <w:lang w:val="uk-UA"/>
        </w:rPr>
      </w:pPr>
    </w:p>
    <w:p w:rsidR="0058198D" w:rsidRDefault="0058198D" w:rsidP="00491E8B">
      <w:pPr>
        <w:spacing w:after="0" w:line="360" w:lineRule="auto"/>
        <w:ind w:firstLine="708"/>
        <w:jc w:val="center"/>
        <w:rPr>
          <w:rFonts w:ascii="Times New Roman" w:hAnsi="Times New Roman" w:cs="Times New Roman"/>
          <w:b/>
          <w:sz w:val="24"/>
          <w:szCs w:val="24"/>
          <w:lang w:val="uk-UA"/>
        </w:rPr>
      </w:pPr>
    </w:p>
    <w:p w:rsidR="0058198D" w:rsidRDefault="0058198D" w:rsidP="00491E8B">
      <w:pPr>
        <w:spacing w:after="0" w:line="360" w:lineRule="auto"/>
        <w:ind w:firstLine="708"/>
        <w:jc w:val="center"/>
        <w:rPr>
          <w:rFonts w:ascii="Times New Roman" w:hAnsi="Times New Roman" w:cs="Times New Roman"/>
          <w:b/>
          <w:sz w:val="24"/>
          <w:szCs w:val="24"/>
          <w:lang w:val="uk-UA"/>
        </w:rPr>
      </w:pPr>
    </w:p>
    <w:p w:rsidR="007B4235" w:rsidRDefault="007B4235" w:rsidP="007B4235">
      <w:pPr>
        <w:spacing w:after="0"/>
        <w:ind w:left="360" w:right="145"/>
        <w:jc w:val="center"/>
        <w:rPr>
          <w:rFonts w:ascii="Times New Roman" w:hAnsi="Times New Roman" w:cs="Times New Roman"/>
          <w:b/>
          <w:sz w:val="24"/>
          <w:szCs w:val="24"/>
          <w:lang w:val="uk-UA"/>
        </w:rPr>
      </w:pPr>
    </w:p>
    <w:p w:rsidR="007B4235" w:rsidRDefault="007B4235" w:rsidP="007B4235">
      <w:pPr>
        <w:spacing w:after="0"/>
        <w:ind w:left="360" w:right="145"/>
        <w:jc w:val="center"/>
        <w:rPr>
          <w:rFonts w:ascii="Times New Roman" w:hAnsi="Times New Roman" w:cs="Times New Roman"/>
          <w:b/>
          <w:sz w:val="24"/>
          <w:szCs w:val="24"/>
          <w:lang w:val="uk-UA"/>
        </w:rPr>
      </w:pPr>
    </w:p>
    <w:p w:rsidR="007B4235" w:rsidRDefault="007B4235" w:rsidP="007B4235">
      <w:pPr>
        <w:spacing w:after="0"/>
        <w:ind w:left="360" w:right="145"/>
        <w:jc w:val="center"/>
        <w:rPr>
          <w:rFonts w:ascii="Times New Roman" w:hAnsi="Times New Roman" w:cs="Times New Roman"/>
          <w:b/>
          <w:sz w:val="24"/>
          <w:szCs w:val="24"/>
          <w:lang w:val="uk-UA"/>
        </w:rPr>
      </w:pPr>
    </w:p>
    <w:p w:rsidR="00491E8B" w:rsidRDefault="00F222A2" w:rsidP="00491E8B">
      <w:pPr>
        <w:spacing w:after="0" w:line="360" w:lineRule="auto"/>
        <w:ind w:firstLine="708"/>
        <w:jc w:val="center"/>
        <w:rPr>
          <w:rFonts w:ascii="Times New Roman" w:hAnsi="Times New Roman" w:cs="Times New Roman"/>
          <w:sz w:val="24"/>
          <w:szCs w:val="24"/>
          <w:lang w:val="uk-UA"/>
        </w:rPr>
      </w:pPr>
      <w:r>
        <w:rPr>
          <w:rFonts w:ascii="Times New Roman" w:hAnsi="Times New Roman" w:cs="Times New Roman"/>
          <w:b/>
          <w:sz w:val="24"/>
          <w:szCs w:val="24"/>
          <w:lang w:val="uk-UA"/>
        </w:rPr>
        <w:t>РОБОТА З</w:t>
      </w:r>
      <w:r w:rsidR="00491E8B">
        <w:rPr>
          <w:rFonts w:ascii="Times New Roman" w:hAnsi="Times New Roman" w:cs="Times New Roman"/>
          <w:b/>
          <w:sz w:val="24"/>
          <w:szCs w:val="24"/>
          <w:lang w:val="uk-UA"/>
        </w:rPr>
        <w:t xml:space="preserve"> УЧНЯМИ В КОНТЕКСТІ ПІДГОТОВКИ ДО ОЛІМПІАД З НАВЧАЛЬНИХ ПРЕДМЕТІВ  ТА ІНТЕЛЕКТУАЛЬНИХ КОНКУРСІВ</w:t>
      </w:r>
    </w:p>
    <w:p w:rsidR="00491E8B" w:rsidRPr="002C0934" w:rsidRDefault="00491E8B" w:rsidP="003A493C">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Сучасна школа</w:t>
      </w:r>
      <w:r>
        <w:rPr>
          <w:rFonts w:ascii="Times New Roman" w:eastAsia="Times New Roman" w:hAnsi="Times New Roman" w:cs="Times New Roman"/>
          <w:sz w:val="28"/>
          <w:szCs w:val="28"/>
          <w:bdr w:val="none" w:sz="0" w:space="0" w:color="auto" w:frame="1"/>
          <w:lang w:eastAsia="ru-RU"/>
        </w:rPr>
        <w:t> </w:t>
      </w:r>
      <w:r>
        <w:rPr>
          <w:rFonts w:ascii="Times New Roman" w:hAnsi="Times New Roman" w:cs="Times New Roman"/>
          <w:sz w:val="28"/>
          <w:szCs w:val="28"/>
          <w:lang w:val="uk-UA"/>
        </w:rPr>
        <w:t xml:space="preserve"> – </w:t>
      </w:r>
      <w:r>
        <w:rPr>
          <w:rFonts w:ascii="Times New Roman" w:eastAsia="Times New Roman" w:hAnsi="Times New Roman" w:cs="Times New Roman"/>
          <w:sz w:val="28"/>
          <w:szCs w:val="28"/>
          <w:bdr w:val="none" w:sz="0" w:space="0" w:color="auto" w:frame="1"/>
          <w:lang w:val="uk-UA" w:eastAsia="ru-RU"/>
        </w:rPr>
        <w:t xml:space="preserve"> це простір,  де дитина набуває певних знань, умінь та навичок й</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уможливлює реалізацію себе як особистості. Особливе місце в</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цьому належить учнівським олімпіадам та конкурсам, які забезпечують можливість створення свого майбутнього власними силами,  допомагають школярам повірити в</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себе, наблизитися до більш якісної освіти та зміцнити свій соціальний статус. </w:t>
      </w:r>
      <w:r w:rsidRPr="00763D3F">
        <w:rPr>
          <w:rFonts w:ascii="Times New Roman" w:eastAsia="Times New Roman" w:hAnsi="Times New Roman" w:cs="Times New Roman"/>
          <w:sz w:val="28"/>
          <w:szCs w:val="28"/>
          <w:bdr w:val="none" w:sz="0" w:space="0" w:color="auto" w:frame="1"/>
          <w:lang w:val="uk-UA" w:eastAsia="ru-RU"/>
        </w:rPr>
        <w:t>Цьому передує копітка наполеглива щоденна праця учня й учит</w:t>
      </w:r>
      <w:r w:rsidR="008C6E5E" w:rsidRPr="00763D3F">
        <w:rPr>
          <w:rFonts w:ascii="Times New Roman" w:eastAsia="Times New Roman" w:hAnsi="Times New Roman" w:cs="Times New Roman"/>
          <w:sz w:val="28"/>
          <w:szCs w:val="28"/>
          <w:bdr w:val="none" w:sz="0" w:space="0" w:color="auto" w:frame="1"/>
          <w:lang w:val="uk-UA" w:eastAsia="ru-RU"/>
        </w:rPr>
        <w:t>еля</w:t>
      </w:r>
      <w:r w:rsidR="00763D3F">
        <w:rPr>
          <w:rFonts w:ascii="Times New Roman" w:eastAsia="Times New Roman" w:hAnsi="Times New Roman" w:cs="Times New Roman"/>
          <w:sz w:val="28"/>
          <w:szCs w:val="28"/>
          <w:bdr w:val="none" w:sz="0" w:space="0" w:color="auto" w:frame="1"/>
          <w:lang w:val="uk-UA" w:eastAsia="ru-RU"/>
        </w:rPr>
        <w:t>.</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lang w:eastAsia="ru-RU"/>
        </w:rPr>
        <w:t> </w:t>
      </w:r>
    </w:p>
    <w:p w:rsidR="00491E8B" w:rsidRDefault="00491E8B" w:rsidP="003A493C">
      <w:pPr>
        <w:shd w:val="clear" w:color="auto" w:fill="FFFFFF"/>
        <w:spacing w:after="0"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color w:val="3D3D3D"/>
          <w:sz w:val="28"/>
          <w:szCs w:val="28"/>
          <w:lang w:eastAsia="ru-RU"/>
        </w:rPr>
        <w:t> </w:t>
      </w:r>
      <w:r>
        <w:rPr>
          <w:rFonts w:ascii="Times New Roman" w:eastAsia="Times New Roman" w:hAnsi="Times New Roman" w:cs="Times New Roman"/>
          <w:color w:val="3D3D3D"/>
          <w:sz w:val="28"/>
          <w:szCs w:val="28"/>
          <w:lang w:val="uk-UA" w:eastAsia="ru-RU"/>
        </w:rPr>
        <w:tab/>
      </w:r>
      <w:r>
        <w:rPr>
          <w:rFonts w:ascii="Times New Roman" w:hAnsi="Times New Roman" w:cs="Times New Roman"/>
          <w:sz w:val="28"/>
          <w:szCs w:val="28"/>
          <w:lang w:val="uk-UA"/>
        </w:rPr>
        <w:t xml:space="preserve">Процес підготовки учнів до участі в інтелектуальних змаганнях безпосередньо пов'язаний із вдосконаленням   системи   заходів, спрямованих  на ефективну підготовку школярів до участі в олімпіадах, тематичних конкурсах, турнірах тощо та  наявністю у   закладах освіти  вчителів, які готові і здатні взяти на себе відповідальність за роботу з обдарованими учнями.  </w:t>
      </w:r>
      <w:r w:rsidRPr="00763D3F">
        <w:rPr>
          <w:rFonts w:ascii="Times New Roman" w:hAnsi="Times New Roman" w:cs="Times New Roman"/>
          <w:sz w:val="28"/>
          <w:szCs w:val="28"/>
          <w:lang w:val="uk-UA"/>
        </w:rPr>
        <w:t>Адже  лише неформальне, творче ставлення до своїх обов’язків може дати позитивні результати.</w:t>
      </w:r>
    </w:p>
    <w:p w:rsidR="00491E8B" w:rsidRPr="00763D3F" w:rsidRDefault="00C83424" w:rsidP="003A493C">
      <w:pPr>
        <w:spacing w:after="0" w:line="360" w:lineRule="auto"/>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 xml:space="preserve">     </w:t>
      </w:r>
      <w:r w:rsidR="00491E8B" w:rsidRPr="00763D3F">
        <w:rPr>
          <w:rFonts w:ascii="Times New Roman" w:hAnsi="Times New Roman" w:cs="Times New Roman"/>
          <w:sz w:val="28"/>
          <w:szCs w:val="28"/>
          <w:lang w:val="uk-UA"/>
        </w:rPr>
        <w:t xml:space="preserve">   Робота педагога    не повинна носити хаотичний, епізодичний характер, а має бути системною, неперервною, спланованою на перспективу. </w:t>
      </w:r>
    </w:p>
    <w:p w:rsidR="00491E8B" w:rsidRPr="00763D3F" w:rsidRDefault="00491E8B" w:rsidP="003A493C">
      <w:pPr>
        <w:spacing w:after="0" w:line="360" w:lineRule="auto"/>
        <w:ind w:firstLine="708"/>
        <w:rPr>
          <w:rFonts w:ascii="Times New Roman" w:hAnsi="Times New Roman" w:cs="Times New Roman"/>
          <w:b/>
          <w:sz w:val="28"/>
          <w:szCs w:val="28"/>
          <w:lang w:val="uk-UA"/>
        </w:rPr>
      </w:pPr>
      <w:proofErr w:type="spellStart"/>
      <w:r w:rsidRPr="00763D3F">
        <w:rPr>
          <w:rFonts w:ascii="Times New Roman" w:hAnsi="Times New Roman" w:cs="Times New Roman"/>
          <w:b/>
          <w:sz w:val="28"/>
          <w:szCs w:val="28"/>
          <w:lang w:val="uk-UA"/>
        </w:rPr>
        <w:t>Доолімпіадний</w:t>
      </w:r>
      <w:proofErr w:type="spellEnd"/>
      <w:r w:rsidRPr="00763D3F">
        <w:rPr>
          <w:rFonts w:ascii="Times New Roman" w:hAnsi="Times New Roman" w:cs="Times New Roman"/>
          <w:b/>
          <w:sz w:val="28"/>
          <w:szCs w:val="28"/>
          <w:lang w:val="uk-UA"/>
        </w:rPr>
        <w:t xml:space="preserve"> (</w:t>
      </w:r>
      <w:proofErr w:type="spellStart"/>
      <w:r w:rsidRPr="00763D3F">
        <w:rPr>
          <w:rFonts w:ascii="Times New Roman" w:hAnsi="Times New Roman" w:cs="Times New Roman"/>
          <w:b/>
          <w:sz w:val="28"/>
          <w:szCs w:val="28"/>
          <w:lang w:val="uk-UA"/>
        </w:rPr>
        <w:t>доконкурсний</w:t>
      </w:r>
      <w:proofErr w:type="spellEnd"/>
      <w:r w:rsidRPr="00763D3F">
        <w:rPr>
          <w:rFonts w:ascii="Times New Roman" w:hAnsi="Times New Roman" w:cs="Times New Roman"/>
          <w:b/>
          <w:sz w:val="28"/>
          <w:szCs w:val="28"/>
          <w:lang w:val="uk-UA"/>
        </w:rPr>
        <w:t>) період</w:t>
      </w:r>
    </w:p>
    <w:p w:rsidR="00491E8B" w:rsidRPr="00763D3F" w:rsidRDefault="00491E8B" w:rsidP="003A493C">
      <w:pPr>
        <w:spacing w:after="0" w:line="360" w:lineRule="auto"/>
        <w:ind w:firstLine="708"/>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 xml:space="preserve"> Починається на початку навчального року   і  передбачає роботу безпосередньо в  закладах загальної середньої освіти, а також позашкільні форми занять (гуртки, заняття окремих груп тощо). </w:t>
      </w:r>
    </w:p>
    <w:p w:rsidR="00491E8B" w:rsidRPr="00763D3F" w:rsidRDefault="00491E8B" w:rsidP="003A493C">
      <w:pPr>
        <w:spacing w:after="0" w:line="360" w:lineRule="auto"/>
        <w:ind w:firstLine="708"/>
        <w:rPr>
          <w:rFonts w:ascii="Times New Roman" w:hAnsi="Times New Roman" w:cs="Times New Roman"/>
          <w:sz w:val="28"/>
          <w:szCs w:val="28"/>
          <w:lang w:val="uk-UA"/>
        </w:rPr>
      </w:pPr>
      <w:r w:rsidRPr="00763D3F">
        <w:rPr>
          <w:rFonts w:ascii="Times New Roman" w:hAnsi="Times New Roman" w:cs="Times New Roman"/>
          <w:b/>
          <w:sz w:val="28"/>
          <w:szCs w:val="28"/>
          <w:lang w:val="uk-UA"/>
        </w:rPr>
        <w:t>Підготовка</w:t>
      </w:r>
      <w:r w:rsidRPr="00763D3F">
        <w:rPr>
          <w:rFonts w:ascii="Times New Roman" w:hAnsi="Times New Roman" w:cs="Times New Roman"/>
          <w:sz w:val="28"/>
          <w:szCs w:val="28"/>
          <w:lang w:val="uk-UA"/>
        </w:rPr>
        <w:t xml:space="preserve"> включає:</w:t>
      </w:r>
    </w:p>
    <w:p w:rsidR="00491E8B" w:rsidRPr="00763D3F" w:rsidRDefault="00491E8B" w:rsidP="003A493C">
      <w:pPr>
        <w:spacing w:after="0" w:line="360" w:lineRule="auto"/>
        <w:ind w:firstLine="708"/>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 xml:space="preserve">1. </w:t>
      </w:r>
      <w:proofErr w:type="spellStart"/>
      <w:r w:rsidRPr="00763D3F">
        <w:rPr>
          <w:rFonts w:ascii="Times New Roman" w:hAnsi="Times New Roman" w:cs="Times New Roman"/>
          <w:sz w:val="28"/>
          <w:szCs w:val="28"/>
          <w:lang w:val="uk-UA"/>
        </w:rPr>
        <w:t>Вирівнювальні</w:t>
      </w:r>
      <w:proofErr w:type="spellEnd"/>
      <w:r w:rsidRPr="00763D3F">
        <w:rPr>
          <w:rFonts w:ascii="Times New Roman" w:hAnsi="Times New Roman" w:cs="Times New Roman"/>
          <w:sz w:val="28"/>
          <w:szCs w:val="28"/>
          <w:lang w:val="uk-UA"/>
        </w:rPr>
        <w:t xml:space="preserve">  підготовчі заняття, введення в групу </w:t>
      </w:r>
      <w:proofErr w:type="spellStart"/>
      <w:r w:rsidRPr="00763D3F">
        <w:rPr>
          <w:rFonts w:ascii="Times New Roman" w:hAnsi="Times New Roman" w:cs="Times New Roman"/>
          <w:sz w:val="28"/>
          <w:szCs w:val="28"/>
          <w:lang w:val="uk-UA"/>
        </w:rPr>
        <w:t>олімпіадників</w:t>
      </w:r>
      <w:proofErr w:type="spellEnd"/>
      <w:r w:rsidRPr="00763D3F">
        <w:rPr>
          <w:rFonts w:ascii="Times New Roman" w:hAnsi="Times New Roman" w:cs="Times New Roman"/>
          <w:sz w:val="28"/>
          <w:szCs w:val="28"/>
          <w:lang w:val="uk-UA"/>
        </w:rPr>
        <w:t xml:space="preserve"> (конкурсантів) нових учнів. Індивідуальні,   диференційовані, групові  форми роботи. </w:t>
      </w:r>
    </w:p>
    <w:p w:rsidR="00491E8B" w:rsidRPr="00763D3F" w:rsidRDefault="00491E8B" w:rsidP="003A493C">
      <w:pPr>
        <w:spacing w:after="0" w:line="360" w:lineRule="auto"/>
        <w:ind w:firstLine="708"/>
        <w:rPr>
          <w:rFonts w:ascii="Times New Roman" w:hAnsi="Times New Roman" w:cs="Times New Roman"/>
          <w:sz w:val="28"/>
          <w:szCs w:val="28"/>
          <w:lang w:val="uk-UA"/>
        </w:rPr>
      </w:pPr>
      <w:r w:rsidRPr="00763D3F">
        <w:rPr>
          <w:rFonts w:ascii="Times New Roman" w:hAnsi="Times New Roman" w:cs="Times New Roman"/>
          <w:sz w:val="28"/>
          <w:szCs w:val="28"/>
          <w:lang w:val="uk-UA"/>
        </w:rPr>
        <w:t>2. Розв’язування завдань І та ІІ етапів попередніх олімпіад, конкурсів.</w:t>
      </w:r>
    </w:p>
    <w:p w:rsidR="00491E8B" w:rsidRPr="00763D3F" w:rsidRDefault="00491E8B" w:rsidP="003A493C">
      <w:pPr>
        <w:spacing w:after="0" w:line="360" w:lineRule="auto"/>
        <w:ind w:firstLine="708"/>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3. Проведення занять у формі «</w:t>
      </w:r>
      <w:proofErr w:type="spellStart"/>
      <w:r w:rsidRPr="00763D3F">
        <w:rPr>
          <w:rFonts w:ascii="Times New Roman" w:hAnsi="Times New Roman" w:cs="Times New Roman"/>
          <w:sz w:val="28"/>
          <w:szCs w:val="28"/>
          <w:lang w:val="uk-UA"/>
        </w:rPr>
        <w:t>мініолімпіад</w:t>
      </w:r>
      <w:proofErr w:type="spellEnd"/>
      <w:r w:rsidRPr="00763D3F">
        <w:rPr>
          <w:rFonts w:ascii="Times New Roman" w:hAnsi="Times New Roman" w:cs="Times New Roman"/>
          <w:sz w:val="28"/>
          <w:szCs w:val="28"/>
          <w:lang w:val="uk-UA"/>
        </w:rPr>
        <w:t>» та «</w:t>
      </w:r>
      <w:proofErr w:type="spellStart"/>
      <w:r w:rsidRPr="00763D3F">
        <w:rPr>
          <w:rFonts w:ascii="Times New Roman" w:hAnsi="Times New Roman" w:cs="Times New Roman"/>
          <w:sz w:val="28"/>
          <w:szCs w:val="28"/>
          <w:lang w:val="uk-UA"/>
        </w:rPr>
        <w:t>мініконкурсів</w:t>
      </w:r>
      <w:proofErr w:type="spellEnd"/>
      <w:r w:rsidRPr="00763D3F">
        <w:rPr>
          <w:rFonts w:ascii="Times New Roman" w:hAnsi="Times New Roman" w:cs="Times New Roman"/>
          <w:sz w:val="28"/>
          <w:szCs w:val="28"/>
          <w:lang w:val="uk-UA"/>
        </w:rPr>
        <w:t>» для поступового психологічного налаштування учнів.</w:t>
      </w:r>
    </w:p>
    <w:p w:rsidR="00E47D61" w:rsidRDefault="00E47D61" w:rsidP="003A493C">
      <w:pPr>
        <w:spacing w:after="0" w:line="360" w:lineRule="auto"/>
        <w:ind w:firstLine="709"/>
        <w:rPr>
          <w:rFonts w:ascii="Times New Roman" w:hAnsi="Times New Roman" w:cs="Times New Roman"/>
          <w:b/>
          <w:sz w:val="28"/>
          <w:szCs w:val="28"/>
          <w:lang w:val="uk-UA"/>
        </w:rPr>
      </w:pPr>
    </w:p>
    <w:p w:rsidR="00E47D61" w:rsidRDefault="00E47D61" w:rsidP="003A493C">
      <w:pPr>
        <w:spacing w:after="0" w:line="360" w:lineRule="auto"/>
        <w:ind w:firstLine="709"/>
        <w:rPr>
          <w:rFonts w:ascii="Times New Roman" w:hAnsi="Times New Roman" w:cs="Times New Roman"/>
          <w:b/>
          <w:sz w:val="28"/>
          <w:szCs w:val="28"/>
          <w:lang w:val="uk-UA"/>
        </w:rPr>
      </w:pPr>
    </w:p>
    <w:p w:rsidR="00491E8B" w:rsidRPr="00763D3F" w:rsidRDefault="00491E8B" w:rsidP="003A493C">
      <w:pPr>
        <w:spacing w:after="0" w:line="360" w:lineRule="auto"/>
        <w:ind w:firstLine="709"/>
        <w:rPr>
          <w:rFonts w:ascii="Times New Roman" w:hAnsi="Times New Roman" w:cs="Times New Roman"/>
          <w:b/>
          <w:sz w:val="28"/>
          <w:szCs w:val="28"/>
          <w:lang w:val="uk-UA"/>
        </w:rPr>
      </w:pPr>
      <w:r w:rsidRPr="00763D3F">
        <w:rPr>
          <w:rFonts w:ascii="Times New Roman" w:hAnsi="Times New Roman" w:cs="Times New Roman"/>
          <w:b/>
          <w:sz w:val="28"/>
          <w:szCs w:val="28"/>
          <w:lang w:val="uk-UA"/>
        </w:rPr>
        <w:t>І етап (шкільний)</w:t>
      </w:r>
    </w:p>
    <w:p w:rsidR="00491E8B" w:rsidRPr="00763D3F" w:rsidRDefault="00491E8B" w:rsidP="003A493C">
      <w:pPr>
        <w:spacing w:after="0" w:line="360" w:lineRule="auto"/>
        <w:ind w:left="142" w:firstLine="566"/>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 xml:space="preserve">Проводиться в  закладах освіти  вчителями. </w:t>
      </w:r>
    </w:p>
    <w:p w:rsidR="00491E8B" w:rsidRPr="00763D3F" w:rsidRDefault="00491E8B" w:rsidP="003A493C">
      <w:pPr>
        <w:spacing w:after="0" w:line="360" w:lineRule="auto"/>
        <w:ind w:left="142"/>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Особливості:</w:t>
      </w:r>
    </w:p>
    <w:p w:rsidR="00491E8B" w:rsidRPr="00763D3F" w:rsidRDefault="00491E8B" w:rsidP="003A493C">
      <w:pPr>
        <w:spacing w:after="0" w:line="360" w:lineRule="auto"/>
        <w:ind w:left="142" w:firstLine="566"/>
        <w:rPr>
          <w:rFonts w:ascii="Times New Roman" w:hAnsi="Times New Roman" w:cs="Times New Roman"/>
          <w:sz w:val="28"/>
          <w:szCs w:val="28"/>
          <w:lang w:val="uk-UA"/>
        </w:rPr>
      </w:pPr>
      <w:r w:rsidRPr="00763D3F">
        <w:rPr>
          <w:rFonts w:ascii="Times New Roman" w:hAnsi="Times New Roman" w:cs="Times New Roman"/>
          <w:sz w:val="28"/>
          <w:szCs w:val="28"/>
          <w:lang w:val="uk-UA"/>
        </w:rPr>
        <w:t>1. Участь беруть всі охочі.</w:t>
      </w:r>
    </w:p>
    <w:p w:rsidR="00491E8B" w:rsidRPr="00763D3F" w:rsidRDefault="00491E8B" w:rsidP="003A493C">
      <w:pPr>
        <w:spacing w:after="0" w:line="360" w:lineRule="auto"/>
        <w:ind w:left="142" w:firstLine="566"/>
        <w:rPr>
          <w:rFonts w:ascii="Times New Roman" w:hAnsi="Times New Roman" w:cs="Times New Roman"/>
          <w:sz w:val="28"/>
          <w:szCs w:val="28"/>
          <w:lang w:val="uk-UA"/>
        </w:rPr>
      </w:pPr>
      <w:r w:rsidRPr="00763D3F">
        <w:rPr>
          <w:rFonts w:ascii="Times New Roman" w:hAnsi="Times New Roman" w:cs="Times New Roman"/>
          <w:sz w:val="28"/>
          <w:szCs w:val="28"/>
          <w:lang w:val="uk-UA"/>
        </w:rPr>
        <w:t>2.  Завдання  диференційовані,  3-х рівнів:</w:t>
      </w:r>
    </w:p>
    <w:p w:rsidR="00491E8B" w:rsidRPr="00763D3F" w:rsidRDefault="00491E8B" w:rsidP="003A493C">
      <w:pPr>
        <w:numPr>
          <w:ilvl w:val="0"/>
          <w:numId w:val="2"/>
        </w:numPr>
        <w:spacing w:after="0" w:line="360" w:lineRule="auto"/>
        <w:ind w:left="0" w:firstLine="0"/>
        <w:rPr>
          <w:rFonts w:ascii="Times New Roman" w:hAnsi="Times New Roman" w:cs="Times New Roman"/>
          <w:sz w:val="28"/>
          <w:szCs w:val="28"/>
          <w:lang w:val="uk-UA"/>
        </w:rPr>
      </w:pPr>
      <w:r w:rsidRPr="00763D3F">
        <w:rPr>
          <w:rFonts w:ascii="Times New Roman" w:hAnsi="Times New Roman" w:cs="Times New Roman"/>
          <w:sz w:val="28"/>
          <w:szCs w:val="28"/>
          <w:lang w:val="uk-UA"/>
        </w:rPr>
        <w:t>нескладні  репродуктивного характеру, які може розв’язати більшість учасників;</w:t>
      </w:r>
    </w:p>
    <w:p w:rsidR="00491E8B" w:rsidRPr="00763D3F" w:rsidRDefault="00491E8B" w:rsidP="003A493C">
      <w:pPr>
        <w:numPr>
          <w:ilvl w:val="0"/>
          <w:numId w:val="2"/>
        </w:numPr>
        <w:spacing w:after="0" w:line="360" w:lineRule="auto"/>
        <w:ind w:left="0" w:firstLine="0"/>
        <w:rPr>
          <w:rFonts w:ascii="Times New Roman" w:hAnsi="Times New Roman" w:cs="Times New Roman"/>
          <w:sz w:val="28"/>
          <w:szCs w:val="28"/>
          <w:lang w:val="uk-UA"/>
        </w:rPr>
      </w:pPr>
      <w:r w:rsidRPr="00763D3F">
        <w:rPr>
          <w:rFonts w:ascii="Times New Roman" w:hAnsi="Times New Roman" w:cs="Times New Roman"/>
          <w:sz w:val="28"/>
          <w:szCs w:val="28"/>
          <w:lang w:val="uk-UA"/>
        </w:rPr>
        <w:t>такі, що  потребують творчого підходу до розв’язання;</w:t>
      </w:r>
    </w:p>
    <w:p w:rsidR="00491E8B" w:rsidRPr="00763D3F" w:rsidRDefault="00491E8B" w:rsidP="003A493C">
      <w:pPr>
        <w:numPr>
          <w:ilvl w:val="0"/>
          <w:numId w:val="2"/>
        </w:numPr>
        <w:spacing w:after="0" w:line="360" w:lineRule="auto"/>
        <w:ind w:left="0" w:firstLine="0"/>
        <w:rPr>
          <w:rFonts w:ascii="Times New Roman" w:hAnsi="Times New Roman" w:cs="Times New Roman"/>
          <w:sz w:val="28"/>
          <w:szCs w:val="28"/>
          <w:lang w:val="uk-UA"/>
        </w:rPr>
      </w:pPr>
      <w:r w:rsidRPr="00763D3F">
        <w:rPr>
          <w:rFonts w:ascii="Times New Roman" w:hAnsi="Times New Roman" w:cs="Times New Roman"/>
          <w:sz w:val="28"/>
          <w:szCs w:val="28"/>
          <w:lang w:val="uk-UA"/>
        </w:rPr>
        <w:t>відповідають  рівню   ІІ (ІІІ) етапу олімпіади (конкурсу).</w:t>
      </w:r>
    </w:p>
    <w:p w:rsidR="00491E8B" w:rsidRPr="00763D3F" w:rsidRDefault="00491E8B" w:rsidP="003A493C">
      <w:pPr>
        <w:spacing w:after="0" w:line="360" w:lineRule="auto"/>
        <w:ind w:firstLine="708"/>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3. Умови проведення максимально наближені  до особливостей проведення наступного етапу  учнівських змагань.</w:t>
      </w:r>
    </w:p>
    <w:p w:rsidR="00491E8B" w:rsidRPr="00763D3F" w:rsidRDefault="00491E8B" w:rsidP="003A493C">
      <w:pPr>
        <w:spacing w:after="0" w:line="360" w:lineRule="auto"/>
        <w:ind w:firstLine="708"/>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Завдання, що пропонуються на шкільних олімпіадах (конкурсах), повинні враховувати той матеріал, що був засвоєний на момент проведення  олімпіади (конкурсу) за навчальною програмою,  але  їхня  складність   повинна  вимагати від учнів  вміння логічно мислити, застосовувати  знання  в нестандартних ситуаціях.</w:t>
      </w:r>
    </w:p>
    <w:p w:rsidR="00F435EE" w:rsidRPr="00763D3F" w:rsidRDefault="00F435EE" w:rsidP="003A493C">
      <w:pPr>
        <w:spacing w:after="0" w:line="360" w:lineRule="auto"/>
        <w:ind w:left="360" w:right="145" w:firstLine="360"/>
        <w:jc w:val="center"/>
        <w:rPr>
          <w:b/>
          <w:sz w:val="28"/>
          <w:szCs w:val="28"/>
          <w:lang w:val="uk-UA"/>
        </w:rPr>
      </w:pPr>
    </w:p>
    <w:p w:rsidR="00F435EE" w:rsidRDefault="00F435EE" w:rsidP="003A493C">
      <w:pPr>
        <w:spacing w:after="0" w:line="360" w:lineRule="auto"/>
        <w:ind w:left="360" w:right="145" w:firstLine="360"/>
        <w:jc w:val="center"/>
        <w:rPr>
          <w:b/>
          <w:sz w:val="28"/>
          <w:szCs w:val="28"/>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3A493C">
      <w:pPr>
        <w:spacing w:after="0" w:line="360" w:lineRule="auto"/>
        <w:ind w:left="360" w:right="145"/>
        <w:jc w:val="center"/>
        <w:rPr>
          <w:rFonts w:ascii="Times New Roman" w:hAnsi="Times New Roman" w:cs="Times New Roman"/>
          <w:b/>
          <w:sz w:val="24"/>
          <w:szCs w:val="24"/>
          <w:lang w:val="uk-UA"/>
        </w:rPr>
      </w:pPr>
    </w:p>
    <w:p w:rsidR="004F3465" w:rsidRDefault="004F3465" w:rsidP="002F7153">
      <w:pPr>
        <w:spacing w:after="0"/>
        <w:ind w:left="360" w:right="145"/>
        <w:jc w:val="center"/>
        <w:rPr>
          <w:rFonts w:ascii="Times New Roman" w:hAnsi="Times New Roman" w:cs="Times New Roman"/>
          <w:b/>
          <w:sz w:val="24"/>
          <w:szCs w:val="24"/>
          <w:lang w:val="uk-UA"/>
        </w:rPr>
      </w:pPr>
    </w:p>
    <w:p w:rsidR="00F41717" w:rsidRDefault="00F41717" w:rsidP="00F41717">
      <w:pPr>
        <w:spacing w:after="0"/>
        <w:ind w:left="360" w:right="145"/>
        <w:jc w:val="center"/>
        <w:rPr>
          <w:rFonts w:ascii="Times New Roman" w:hAnsi="Times New Roman" w:cs="Times New Roman"/>
          <w:b/>
          <w:sz w:val="24"/>
          <w:szCs w:val="24"/>
          <w:lang w:val="uk-UA"/>
        </w:rPr>
      </w:pPr>
      <w:r w:rsidRPr="00F435EE">
        <w:rPr>
          <w:rFonts w:ascii="Times New Roman" w:hAnsi="Times New Roman" w:cs="Times New Roman"/>
          <w:b/>
          <w:sz w:val="24"/>
          <w:szCs w:val="24"/>
          <w:lang w:val="uk-UA"/>
        </w:rPr>
        <w:t>МЕТОДИЧНІ РЕКОМЕНДАЦІЇ З ОРГАНІЗАЦІЇ</w:t>
      </w:r>
      <w:r w:rsidRPr="00F435EE">
        <w:rPr>
          <w:rFonts w:ascii="Times New Roman" w:hAnsi="Times New Roman" w:cs="Times New Roman"/>
          <w:b/>
          <w:i/>
          <w:sz w:val="24"/>
          <w:szCs w:val="24"/>
          <w:lang w:val="uk-UA"/>
        </w:rPr>
        <w:t xml:space="preserve"> </w:t>
      </w:r>
      <w:r w:rsidRPr="00F435EE">
        <w:rPr>
          <w:rFonts w:ascii="Times New Roman" w:hAnsi="Times New Roman" w:cs="Times New Roman"/>
          <w:b/>
          <w:sz w:val="24"/>
          <w:szCs w:val="24"/>
          <w:lang w:val="uk-UA"/>
        </w:rPr>
        <w:t>ТА ПРОВЕДЕННЯ</w:t>
      </w:r>
    </w:p>
    <w:p w:rsidR="00F41717" w:rsidRDefault="00F41717" w:rsidP="00F41717">
      <w:pPr>
        <w:spacing w:after="0"/>
        <w:ind w:left="360" w:right="145"/>
        <w:jc w:val="center"/>
        <w:rPr>
          <w:rFonts w:ascii="Times New Roman" w:hAnsi="Times New Roman" w:cs="Times New Roman"/>
          <w:b/>
          <w:sz w:val="24"/>
          <w:szCs w:val="24"/>
          <w:lang w:val="uk-UA"/>
        </w:rPr>
      </w:pPr>
      <w:r w:rsidRPr="00F435EE">
        <w:rPr>
          <w:rFonts w:ascii="Times New Roman" w:hAnsi="Times New Roman" w:cs="Times New Roman"/>
          <w:b/>
          <w:sz w:val="24"/>
          <w:szCs w:val="24"/>
          <w:lang w:val="uk-UA"/>
        </w:rPr>
        <w:t>І ЕТАПУ ВСЕУКРАЇНСЬКИХ УЧНІВСЬКИХ</w:t>
      </w:r>
      <w:r w:rsidR="00763D3F">
        <w:rPr>
          <w:rFonts w:ascii="Times New Roman" w:hAnsi="Times New Roman" w:cs="Times New Roman"/>
          <w:b/>
          <w:sz w:val="24"/>
          <w:szCs w:val="24"/>
          <w:lang w:val="uk-UA"/>
        </w:rPr>
        <w:t xml:space="preserve"> </w:t>
      </w:r>
      <w:r w:rsidRPr="00F435EE">
        <w:rPr>
          <w:rFonts w:ascii="Times New Roman" w:hAnsi="Times New Roman" w:cs="Times New Roman"/>
          <w:b/>
          <w:sz w:val="24"/>
          <w:szCs w:val="24"/>
          <w:lang w:val="uk-UA"/>
        </w:rPr>
        <w:t>ОЛІМПІАД</w:t>
      </w:r>
    </w:p>
    <w:p w:rsidR="00F41717" w:rsidRPr="00F435EE" w:rsidRDefault="002C0934" w:rsidP="00F41717">
      <w:pPr>
        <w:spacing w:after="0"/>
        <w:ind w:left="360" w:right="145"/>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r w:rsidR="00F41717" w:rsidRPr="00F435EE">
        <w:rPr>
          <w:rFonts w:ascii="Times New Roman" w:hAnsi="Times New Roman" w:cs="Times New Roman"/>
          <w:b/>
          <w:sz w:val="24"/>
          <w:szCs w:val="24"/>
          <w:lang w:val="uk-UA"/>
        </w:rPr>
        <w:t xml:space="preserve">З НАВЧАЛЬНИХ </w:t>
      </w:r>
      <w:r w:rsidR="00F41717">
        <w:rPr>
          <w:rFonts w:ascii="Times New Roman" w:hAnsi="Times New Roman" w:cs="Times New Roman"/>
          <w:b/>
          <w:sz w:val="24"/>
          <w:szCs w:val="24"/>
          <w:lang w:val="uk-UA"/>
        </w:rPr>
        <w:t xml:space="preserve"> П</w:t>
      </w:r>
      <w:r w:rsidR="00F41717" w:rsidRPr="00F435EE">
        <w:rPr>
          <w:rFonts w:ascii="Times New Roman" w:hAnsi="Times New Roman" w:cs="Times New Roman"/>
          <w:b/>
          <w:sz w:val="24"/>
          <w:szCs w:val="24"/>
          <w:lang w:val="uk-UA"/>
        </w:rPr>
        <w:t>РЕДМЕТІВ</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2F7153">
        <w:rPr>
          <w:rFonts w:ascii="Times New Roman" w:hAnsi="Times New Roman" w:cs="Times New Roman"/>
          <w:sz w:val="28"/>
          <w:szCs w:val="28"/>
          <w:lang w:val="uk-UA"/>
        </w:rPr>
        <w:t>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і спорту України від 27 вере</w:t>
      </w:r>
      <w:r>
        <w:rPr>
          <w:rFonts w:ascii="Times New Roman" w:hAnsi="Times New Roman" w:cs="Times New Roman"/>
          <w:sz w:val="28"/>
          <w:szCs w:val="28"/>
          <w:lang w:val="uk-UA"/>
        </w:rPr>
        <w:t xml:space="preserve">сня 2011 року </w:t>
      </w:r>
      <w:r w:rsidRPr="002F7153">
        <w:rPr>
          <w:rFonts w:ascii="Times New Roman" w:hAnsi="Times New Roman" w:cs="Times New Roman"/>
          <w:sz w:val="28"/>
          <w:szCs w:val="28"/>
          <w:lang w:val="uk-UA"/>
        </w:rPr>
        <w:t xml:space="preserve"> № 1099, зареєстрованого в міністерстві юстиції України 17 листопада 2011 </w:t>
      </w:r>
      <w:r>
        <w:rPr>
          <w:rFonts w:ascii="Times New Roman" w:hAnsi="Times New Roman" w:cs="Times New Roman"/>
          <w:sz w:val="28"/>
          <w:szCs w:val="28"/>
          <w:lang w:val="uk-UA"/>
        </w:rPr>
        <w:t>року за</w:t>
      </w:r>
      <w:r w:rsidRPr="002F7153">
        <w:rPr>
          <w:rFonts w:ascii="Times New Roman" w:hAnsi="Times New Roman" w:cs="Times New Roman"/>
          <w:sz w:val="28"/>
          <w:szCs w:val="28"/>
          <w:lang w:val="uk-UA"/>
        </w:rPr>
        <w:t xml:space="preserve"> № 1318/20056</w:t>
      </w:r>
      <w:r>
        <w:rPr>
          <w:rFonts w:ascii="Times New Roman" w:hAnsi="Times New Roman" w:cs="Times New Roman"/>
          <w:sz w:val="28"/>
          <w:szCs w:val="28"/>
          <w:lang w:val="uk-UA"/>
        </w:rPr>
        <w:t>, о</w:t>
      </w:r>
      <w:r w:rsidRPr="002F7153">
        <w:rPr>
          <w:rFonts w:ascii="Times New Roman" w:hAnsi="Times New Roman" w:cs="Times New Roman"/>
          <w:sz w:val="28"/>
          <w:szCs w:val="28"/>
          <w:lang w:val="uk-UA"/>
        </w:rPr>
        <w:t>лімпіади з базових дисциплін проводяться щорічно серед учнів закладів загальної середньої освіти у 4 етапи:</w:t>
      </w:r>
    </w:p>
    <w:p w:rsidR="00F41717" w:rsidRPr="005558B4" w:rsidRDefault="00F41717" w:rsidP="00763D3F">
      <w:pPr>
        <w:spacing w:after="0" w:line="360" w:lineRule="auto"/>
        <w:ind w:right="352" w:firstLine="360"/>
        <w:jc w:val="both"/>
        <w:rPr>
          <w:rFonts w:ascii="Times New Roman" w:hAnsi="Times New Roman" w:cs="Times New Roman"/>
          <w:b/>
          <w:sz w:val="28"/>
          <w:szCs w:val="28"/>
          <w:lang w:val="uk-UA"/>
        </w:rPr>
      </w:pPr>
      <w:r w:rsidRPr="0058198D">
        <w:rPr>
          <w:rFonts w:ascii="Times New Roman" w:hAnsi="Times New Roman" w:cs="Times New Roman"/>
          <w:sz w:val="28"/>
          <w:szCs w:val="28"/>
          <w:lang w:val="uk-UA"/>
        </w:rPr>
        <w:t xml:space="preserve">І етап – </w:t>
      </w:r>
      <w:r w:rsidRPr="005558B4">
        <w:rPr>
          <w:rFonts w:ascii="Times New Roman" w:hAnsi="Times New Roman" w:cs="Times New Roman"/>
          <w:b/>
          <w:sz w:val="28"/>
          <w:szCs w:val="28"/>
          <w:lang w:val="uk-UA"/>
        </w:rPr>
        <w:t>шкільні (жовтень)</w:t>
      </w:r>
      <w:r>
        <w:rPr>
          <w:rFonts w:ascii="Times New Roman" w:hAnsi="Times New Roman" w:cs="Times New Roman"/>
          <w:b/>
          <w:sz w:val="28"/>
          <w:szCs w:val="28"/>
          <w:lang w:val="uk-UA"/>
        </w:rPr>
        <w:t>;</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ІІ етап – районні (листопад-грудень)</w:t>
      </w:r>
      <w:r>
        <w:rPr>
          <w:rFonts w:ascii="Times New Roman" w:hAnsi="Times New Roman" w:cs="Times New Roman"/>
          <w:sz w:val="28"/>
          <w:szCs w:val="28"/>
          <w:lang w:val="uk-UA"/>
        </w:rPr>
        <w:t>;</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ІІІ етап – обласні (січень-лютий)</w:t>
      </w:r>
      <w:r>
        <w:rPr>
          <w:rFonts w:ascii="Times New Roman" w:hAnsi="Times New Roman" w:cs="Times New Roman"/>
          <w:sz w:val="28"/>
          <w:szCs w:val="28"/>
          <w:lang w:val="uk-UA"/>
        </w:rPr>
        <w:t>;</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І</w:t>
      </w:r>
      <w:r w:rsidRPr="002F7153">
        <w:rPr>
          <w:rFonts w:ascii="Times New Roman" w:hAnsi="Times New Roman" w:cs="Times New Roman"/>
          <w:sz w:val="28"/>
          <w:szCs w:val="28"/>
          <w:lang w:val="en-US"/>
        </w:rPr>
        <w:t>V</w:t>
      </w:r>
      <w:r w:rsidRPr="002F7153">
        <w:rPr>
          <w:rFonts w:ascii="Times New Roman" w:hAnsi="Times New Roman" w:cs="Times New Roman"/>
          <w:sz w:val="28"/>
          <w:szCs w:val="28"/>
          <w:lang w:val="uk-UA"/>
        </w:rPr>
        <w:t xml:space="preserve"> етап – державний рівень.</w:t>
      </w:r>
    </w:p>
    <w:p w:rsidR="00F41717" w:rsidRPr="002F7153" w:rsidRDefault="00F41717" w:rsidP="00763D3F">
      <w:pPr>
        <w:spacing w:after="0" w:line="360" w:lineRule="auto"/>
        <w:ind w:right="352"/>
        <w:jc w:val="both"/>
        <w:rPr>
          <w:rFonts w:ascii="Times New Roman" w:hAnsi="Times New Roman" w:cs="Times New Roman"/>
          <w:b/>
          <w:sz w:val="28"/>
          <w:szCs w:val="28"/>
          <w:lang w:val="uk-UA"/>
        </w:rPr>
      </w:pPr>
      <w:r w:rsidRPr="002F7153">
        <w:rPr>
          <w:rFonts w:ascii="Times New Roman" w:hAnsi="Times New Roman" w:cs="Times New Roman"/>
          <w:b/>
          <w:sz w:val="28"/>
          <w:szCs w:val="28"/>
          <w:lang w:val="uk-UA"/>
        </w:rPr>
        <w:t xml:space="preserve">             1. Основні завдання учнівських олімпіад з </w:t>
      </w:r>
      <w:r>
        <w:rPr>
          <w:rFonts w:ascii="Times New Roman" w:hAnsi="Times New Roman" w:cs="Times New Roman"/>
          <w:b/>
          <w:sz w:val="28"/>
          <w:szCs w:val="28"/>
          <w:lang w:val="uk-UA"/>
        </w:rPr>
        <w:t>навчальних предметів</w:t>
      </w:r>
      <w:r w:rsidRPr="002F7153">
        <w:rPr>
          <w:rFonts w:ascii="Times New Roman" w:hAnsi="Times New Roman" w:cs="Times New Roman"/>
          <w:b/>
          <w:sz w:val="28"/>
          <w:szCs w:val="28"/>
          <w:lang w:val="uk-UA"/>
        </w:rPr>
        <w:t>:</w:t>
      </w:r>
    </w:p>
    <w:p w:rsidR="00F41717" w:rsidRPr="00763D3F" w:rsidRDefault="00F41717" w:rsidP="00763D3F">
      <w:pPr>
        <w:spacing w:after="0" w:line="360" w:lineRule="auto"/>
        <w:ind w:right="352" w:firstLine="360"/>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ab/>
        <w:t>- стимулювання творчого самовдосконалення  учнівської молоді;</w:t>
      </w:r>
    </w:p>
    <w:p w:rsidR="00F41717" w:rsidRPr="00763D3F" w:rsidRDefault="00F41717" w:rsidP="00763D3F">
      <w:pPr>
        <w:spacing w:after="0" w:line="360" w:lineRule="auto"/>
        <w:ind w:right="352" w:firstLine="360"/>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 xml:space="preserve"> </w:t>
      </w:r>
      <w:r w:rsidRPr="00763D3F">
        <w:rPr>
          <w:rFonts w:ascii="Times New Roman" w:hAnsi="Times New Roman" w:cs="Times New Roman"/>
          <w:sz w:val="28"/>
          <w:szCs w:val="28"/>
          <w:lang w:val="uk-UA"/>
        </w:rPr>
        <w:tab/>
        <w:t xml:space="preserve">- виявлення, розвиток обдарованих учнів, надання їм допомоги у виборі професії; </w:t>
      </w:r>
    </w:p>
    <w:p w:rsidR="00F41717" w:rsidRPr="00763D3F" w:rsidRDefault="00F41717" w:rsidP="00F41717">
      <w:pPr>
        <w:spacing w:after="0" w:line="360" w:lineRule="auto"/>
        <w:ind w:right="350" w:firstLine="360"/>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ab/>
        <w:t>- реалізація здібностей талановитих учнів;</w:t>
      </w:r>
    </w:p>
    <w:p w:rsidR="00F41717" w:rsidRPr="00763D3F" w:rsidRDefault="00F41717" w:rsidP="00F41717">
      <w:pPr>
        <w:spacing w:after="0" w:line="360" w:lineRule="auto"/>
        <w:ind w:right="350" w:firstLine="360"/>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ab/>
        <w:t>- формування творчого покоління молодих науковців та практиків для різних галузей суспільного життя;</w:t>
      </w:r>
    </w:p>
    <w:p w:rsidR="00F41717" w:rsidRPr="00763D3F" w:rsidRDefault="00F41717" w:rsidP="00F41717">
      <w:pPr>
        <w:spacing w:after="0" w:line="360" w:lineRule="auto"/>
        <w:ind w:right="350" w:firstLine="360"/>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ab/>
        <w:t>- підвищення інтересу до поглибленого вивчення навчальних, спеціальних та фахових дисциплін, формування у колах учнівської молоді навичок дослідницької роботи;</w:t>
      </w:r>
    </w:p>
    <w:p w:rsidR="00F41717" w:rsidRPr="00763D3F" w:rsidRDefault="00F41717" w:rsidP="00F41717">
      <w:pPr>
        <w:spacing w:after="0" w:line="360" w:lineRule="auto"/>
        <w:ind w:right="350" w:firstLine="360"/>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ab/>
        <w:t>- популяризація досягнень науки, техніки та новітніх технологій;</w:t>
      </w:r>
    </w:p>
    <w:p w:rsidR="00F41717" w:rsidRPr="00763D3F" w:rsidRDefault="00F41717" w:rsidP="00F41717">
      <w:pPr>
        <w:spacing w:after="0" w:line="360" w:lineRule="auto"/>
        <w:ind w:right="350" w:firstLine="360"/>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ab/>
        <w:t>- підбиття підсумків роботи факультативів, гуртків, секцій, учнівських наукових товариств;</w:t>
      </w:r>
    </w:p>
    <w:p w:rsidR="00F41717" w:rsidRPr="00763D3F" w:rsidRDefault="00F41717" w:rsidP="00F41717">
      <w:pPr>
        <w:spacing w:after="0" w:line="360" w:lineRule="auto"/>
        <w:ind w:right="350" w:firstLine="360"/>
        <w:jc w:val="both"/>
        <w:rPr>
          <w:rFonts w:ascii="Times New Roman" w:hAnsi="Times New Roman" w:cs="Times New Roman"/>
          <w:sz w:val="28"/>
          <w:szCs w:val="28"/>
          <w:lang w:val="uk-UA"/>
        </w:rPr>
      </w:pPr>
      <w:r w:rsidRPr="00763D3F">
        <w:rPr>
          <w:sz w:val="28"/>
          <w:szCs w:val="28"/>
          <w:lang w:val="uk-UA"/>
        </w:rPr>
        <w:lastRenderedPageBreak/>
        <w:tab/>
        <w:t xml:space="preserve">- </w:t>
      </w:r>
      <w:r w:rsidRPr="00763D3F">
        <w:rPr>
          <w:rFonts w:ascii="Times New Roman" w:hAnsi="Times New Roman" w:cs="Times New Roman"/>
          <w:sz w:val="28"/>
          <w:szCs w:val="28"/>
          <w:lang w:val="uk-UA"/>
        </w:rPr>
        <w:t xml:space="preserve">активізація всіх форм позакласної та позашкільної роботи з учнями; </w:t>
      </w:r>
    </w:p>
    <w:p w:rsidR="00F41717" w:rsidRPr="00763D3F" w:rsidRDefault="00F41717" w:rsidP="00F41717">
      <w:pPr>
        <w:spacing w:after="0" w:line="360" w:lineRule="auto"/>
        <w:ind w:right="350" w:firstLine="360"/>
        <w:jc w:val="both"/>
        <w:rPr>
          <w:rFonts w:ascii="Times New Roman" w:hAnsi="Times New Roman" w:cs="Times New Roman"/>
          <w:sz w:val="28"/>
          <w:szCs w:val="28"/>
          <w:lang w:val="uk-UA"/>
        </w:rPr>
      </w:pPr>
      <w:r w:rsidRPr="00763D3F">
        <w:rPr>
          <w:rFonts w:ascii="Times New Roman" w:hAnsi="Times New Roman" w:cs="Times New Roman"/>
          <w:sz w:val="28"/>
          <w:szCs w:val="28"/>
          <w:lang w:val="uk-UA"/>
        </w:rPr>
        <w:t xml:space="preserve">       - підвищення рівня викладання навчальних дисциплін.</w:t>
      </w:r>
    </w:p>
    <w:p w:rsidR="00F41717" w:rsidRPr="002F7153" w:rsidRDefault="00F41717" w:rsidP="00763D3F">
      <w:pPr>
        <w:spacing w:after="0" w:line="360" w:lineRule="auto"/>
        <w:ind w:right="352"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Pr="002F7153">
        <w:rPr>
          <w:rFonts w:ascii="Times New Roman" w:hAnsi="Times New Roman" w:cs="Times New Roman"/>
          <w:b/>
          <w:sz w:val="28"/>
          <w:szCs w:val="28"/>
          <w:lang w:val="uk-UA"/>
        </w:rPr>
        <w:t>Загальні засади організації і проведення учнівських інтелектуальних змагань.</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Для організації та проведення олімпіад створюються </w:t>
      </w:r>
      <w:r w:rsidRPr="001374D3">
        <w:rPr>
          <w:rFonts w:ascii="Times New Roman" w:hAnsi="Times New Roman" w:cs="Times New Roman"/>
          <w:sz w:val="28"/>
          <w:szCs w:val="28"/>
          <w:lang w:val="uk-UA"/>
        </w:rPr>
        <w:t>організаційні комітети</w:t>
      </w:r>
      <w:r w:rsidRPr="002F7153">
        <w:rPr>
          <w:rFonts w:ascii="Times New Roman" w:hAnsi="Times New Roman" w:cs="Times New Roman"/>
          <w:sz w:val="28"/>
          <w:szCs w:val="28"/>
          <w:lang w:val="uk-UA"/>
        </w:rPr>
        <w:t xml:space="preserve">, а для перевірки виконання завдань – </w:t>
      </w:r>
      <w:r w:rsidRPr="001374D3">
        <w:rPr>
          <w:rFonts w:ascii="Times New Roman" w:hAnsi="Times New Roman" w:cs="Times New Roman"/>
          <w:sz w:val="28"/>
          <w:szCs w:val="28"/>
          <w:lang w:val="uk-UA"/>
        </w:rPr>
        <w:t>журі</w:t>
      </w:r>
      <w:r w:rsidRPr="002F7153">
        <w:rPr>
          <w:rFonts w:ascii="Times New Roman" w:hAnsi="Times New Roman" w:cs="Times New Roman"/>
          <w:sz w:val="28"/>
          <w:szCs w:val="28"/>
          <w:lang w:val="uk-UA"/>
        </w:rPr>
        <w:t>. Члени журі можуть також бути членами в</w:t>
      </w:r>
      <w:r>
        <w:rPr>
          <w:rFonts w:ascii="Times New Roman" w:hAnsi="Times New Roman" w:cs="Times New Roman"/>
          <w:sz w:val="28"/>
          <w:szCs w:val="28"/>
          <w:lang w:val="uk-UA"/>
        </w:rPr>
        <w:t>ідповідних оргкомітетів змагань</w:t>
      </w:r>
      <w:r w:rsidRPr="002F7153">
        <w:rPr>
          <w:rFonts w:ascii="Times New Roman" w:hAnsi="Times New Roman" w:cs="Times New Roman"/>
          <w:sz w:val="28"/>
          <w:szCs w:val="28"/>
          <w:lang w:val="uk-UA"/>
        </w:rPr>
        <w:t>. Оцінка змісту робіт учасників знаходиться в компетенції виключно членів журі.</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Для складання завдань олімпіад, конкурсів, турнірів оргкомітети створюють комісії, до яких входять фахівці відповідної галузі у складі не більше 5 осіб. Члени комісії несуть  персональну відповідальність за науковий  рівень змісту завдань та їх секретність до моменту оприлюднення. Надання підготовлених завдань будь-якій особі, яка не є членом  комісії, </w:t>
      </w:r>
      <w:r w:rsidRPr="001374D3">
        <w:rPr>
          <w:rFonts w:ascii="Times New Roman" w:hAnsi="Times New Roman" w:cs="Times New Roman"/>
          <w:sz w:val="28"/>
          <w:szCs w:val="28"/>
          <w:lang w:val="uk-UA"/>
        </w:rPr>
        <w:t>категорично забороняється.</w:t>
      </w:r>
      <w:r w:rsidRPr="002F7153">
        <w:rPr>
          <w:rFonts w:ascii="Times New Roman" w:hAnsi="Times New Roman" w:cs="Times New Roman"/>
          <w:sz w:val="28"/>
          <w:szCs w:val="28"/>
          <w:lang w:val="uk-UA"/>
        </w:rPr>
        <w:t xml:space="preserve">  Керівникам закладів освіти  забороняється вимагати від авторів завдання до моменту їх оприлюднення, тобто до часу, коли з їх змістом ознайомляться учасники змагань.</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2F7153">
        <w:rPr>
          <w:rFonts w:ascii="Times New Roman" w:hAnsi="Times New Roman" w:cs="Times New Roman"/>
          <w:sz w:val="28"/>
          <w:szCs w:val="28"/>
          <w:lang w:val="uk-UA"/>
        </w:rPr>
        <w:t xml:space="preserve">авдання готуються окремо для кожного класу. </w:t>
      </w:r>
    </w:p>
    <w:p w:rsidR="00F41717" w:rsidRPr="00FA4D24"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Одночасно проводити олімпіади з різних предметів в одному класі забороняється. </w:t>
      </w:r>
      <w:r>
        <w:rPr>
          <w:rFonts w:ascii="Times New Roman" w:hAnsi="Times New Roman" w:cs="Times New Roman"/>
          <w:sz w:val="28"/>
          <w:szCs w:val="28"/>
          <w:lang w:val="uk-UA"/>
        </w:rPr>
        <w:t xml:space="preserve"> Ц</w:t>
      </w:r>
      <w:r w:rsidRPr="00FA4D24">
        <w:rPr>
          <w:rFonts w:ascii="Times New Roman" w:hAnsi="Times New Roman" w:cs="Times New Roman"/>
          <w:sz w:val="28"/>
          <w:szCs w:val="28"/>
          <w:lang w:val="uk-UA"/>
        </w:rPr>
        <w:t xml:space="preserve">е порушує права учнів брати участь у кількох предметних олімпіадах. </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Всеукраїнські учнівські олімпіади  є очною формою змагань. </w:t>
      </w:r>
      <w:r>
        <w:rPr>
          <w:rFonts w:ascii="Times New Roman" w:hAnsi="Times New Roman" w:cs="Times New Roman"/>
          <w:sz w:val="28"/>
          <w:szCs w:val="28"/>
          <w:lang w:val="uk-UA"/>
        </w:rPr>
        <w:t xml:space="preserve">Олімпіади </w:t>
      </w:r>
      <w:r w:rsidRPr="002F7153">
        <w:rPr>
          <w:rFonts w:ascii="Times New Roman" w:hAnsi="Times New Roman" w:cs="Times New Roman"/>
          <w:sz w:val="28"/>
          <w:szCs w:val="28"/>
          <w:lang w:val="uk-UA"/>
        </w:rPr>
        <w:t>проводяться в особистій першості .</w:t>
      </w:r>
    </w:p>
    <w:p w:rsidR="00F41717" w:rsidRPr="002F7153" w:rsidRDefault="00F41717" w:rsidP="00763D3F">
      <w:pPr>
        <w:spacing w:after="0" w:line="360" w:lineRule="auto"/>
        <w:ind w:right="352" w:firstLine="360"/>
        <w:jc w:val="center"/>
        <w:rPr>
          <w:rFonts w:ascii="Times New Roman" w:hAnsi="Times New Roman" w:cs="Times New Roman"/>
          <w:b/>
          <w:sz w:val="28"/>
          <w:szCs w:val="28"/>
          <w:lang w:val="uk-UA"/>
        </w:rPr>
      </w:pPr>
      <w:r w:rsidRPr="002F7153">
        <w:rPr>
          <w:rFonts w:ascii="Times New Roman" w:hAnsi="Times New Roman" w:cs="Times New Roman"/>
          <w:b/>
          <w:sz w:val="28"/>
          <w:szCs w:val="28"/>
          <w:lang w:val="uk-UA"/>
        </w:rPr>
        <w:t>3. Учасники змагань.</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На олімпіадах всіх етапів </w:t>
      </w:r>
      <w:r>
        <w:rPr>
          <w:rFonts w:ascii="Times New Roman" w:hAnsi="Times New Roman" w:cs="Times New Roman"/>
          <w:sz w:val="28"/>
          <w:szCs w:val="28"/>
          <w:lang w:val="uk-UA"/>
        </w:rPr>
        <w:t xml:space="preserve"> учні мають право брати участь у</w:t>
      </w:r>
      <w:r w:rsidRPr="002F7153">
        <w:rPr>
          <w:rFonts w:ascii="Times New Roman" w:hAnsi="Times New Roman" w:cs="Times New Roman"/>
          <w:sz w:val="28"/>
          <w:szCs w:val="28"/>
          <w:lang w:val="uk-UA"/>
        </w:rPr>
        <w:t xml:space="preserve"> змаганнях за клас не молодший, ніж клас навчання в школ</w:t>
      </w:r>
      <w:r>
        <w:rPr>
          <w:rFonts w:ascii="Times New Roman" w:hAnsi="Times New Roman" w:cs="Times New Roman"/>
          <w:sz w:val="28"/>
          <w:szCs w:val="28"/>
          <w:lang w:val="uk-UA"/>
        </w:rPr>
        <w:t>і. За бажанням школяр може</w:t>
      </w:r>
      <w:r w:rsidRPr="002F7153">
        <w:rPr>
          <w:rFonts w:ascii="Times New Roman" w:hAnsi="Times New Roman" w:cs="Times New Roman"/>
          <w:sz w:val="28"/>
          <w:szCs w:val="28"/>
          <w:lang w:val="uk-UA"/>
        </w:rPr>
        <w:t xml:space="preserve"> на загальних засадах брати участь у змаганнях серед учнів старших (порівняно з класом фактичного навчання) класів. </w:t>
      </w:r>
    </w:p>
    <w:p w:rsidR="00F41717" w:rsidRPr="00FA4D24" w:rsidRDefault="00F41717" w:rsidP="00763D3F">
      <w:pPr>
        <w:spacing w:after="0" w:line="360" w:lineRule="auto"/>
        <w:ind w:right="35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участі у наступних </w:t>
      </w:r>
      <w:r w:rsidRPr="002F7153">
        <w:rPr>
          <w:rFonts w:ascii="Times New Roman" w:hAnsi="Times New Roman" w:cs="Times New Roman"/>
          <w:sz w:val="28"/>
          <w:szCs w:val="28"/>
          <w:lang w:val="uk-UA"/>
        </w:rPr>
        <w:t xml:space="preserve"> етапах допускаються учні, які стали </w:t>
      </w:r>
      <w:r w:rsidRPr="00FA4D24">
        <w:rPr>
          <w:rFonts w:ascii="Times New Roman" w:hAnsi="Times New Roman" w:cs="Times New Roman"/>
          <w:sz w:val="28"/>
          <w:szCs w:val="28"/>
          <w:lang w:val="uk-UA"/>
        </w:rPr>
        <w:t xml:space="preserve">переможцями попереднього етапу відповідної олімпіади. </w:t>
      </w:r>
    </w:p>
    <w:p w:rsidR="00F41717" w:rsidRPr="002F7153" w:rsidRDefault="00F41717" w:rsidP="00763D3F">
      <w:pPr>
        <w:spacing w:after="0" w:line="360" w:lineRule="auto"/>
        <w:ind w:right="352" w:firstLine="360"/>
        <w:jc w:val="center"/>
        <w:rPr>
          <w:rFonts w:ascii="Times New Roman" w:hAnsi="Times New Roman" w:cs="Times New Roman"/>
          <w:b/>
          <w:sz w:val="28"/>
          <w:szCs w:val="28"/>
          <w:lang w:val="uk-UA"/>
        </w:rPr>
      </w:pPr>
      <w:r w:rsidRPr="002F7153">
        <w:rPr>
          <w:rFonts w:ascii="Times New Roman" w:hAnsi="Times New Roman" w:cs="Times New Roman"/>
          <w:b/>
          <w:sz w:val="28"/>
          <w:szCs w:val="28"/>
          <w:lang w:val="uk-UA"/>
        </w:rPr>
        <w:lastRenderedPageBreak/>
        <w:t>4. Проведення І етапу (шкільного) Всеукраїнських учнівських</w:t>
      </w:r>
    </w:p>
    <w:p w:rsidR="00F41717" w:rsidRPr="002F7153" w:rsidRDefault="00F41717" w:rsidP="00763D3F">
      <w:pPr>
        <w:spacing w:after="0" w:line="360" w:lineRule="auto"/>
        <w:ind w:right="352" w:firstLine="360"/>
        <w:jc w:val="center"/>
        <w:rPr>
          <w:rFonts w:ascii="Times New Roman" w:hAnsi="Times New Roman" w:cs="Times New Roman"/>
          <w:b/>
          <w:sz w:val="28"/>
          <w:szCs w:val="28"/>
          <w:lang w:val="uk-UA"/>
        </w:rPr>
      </w:pPr>
      <w:r w:rsidRPr="002F7153">
        <w:rPr>
          <w:rFonts w:ascii="Times New Roman" w:hAnsi="Times New Roman" w:cs="Times New Roman"/>
          <w:b/>
          <w:sz w:val="28"/>
          <w:szCs w:val="28"/>
          <w:lang w:val="uk-UA"/>
        </w:rPr>
        <w:t xml:space="preserve"> олімпіад з базових дисциплін</w:t>
      </w:r>
    </w:p>
    <w:p w:rsidR="00F41717" w:rsidRPr="002F7153" w:rsidRDefault="00F41717" w:rsidP="00763D3F">
      <w:pPr>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b/>
          <w:sz w:val="28"/>
          <w:szCs w:val="28"/>
          <w:lang w:val="uk-UA"/>
        </w:rPr>
        <w:t xml:space="preserve"> </w:t>
      </w:r>
      <w:r w:rsidRPr="0058198D">
        <w:rPr>
          <w:rFonts w:ascii="Times New Roman" w:hAnsi="Times New Roman" w:cs="Times New Roman"/>
          <w:sz w:val="28"/>
          <w:szCs w:val="28"/>
          <w:lang w:val="uk-UA"/>
        </w:rPr>
        <w:t>І етап олімпіад</w:t>
      </w:r>
      <w:r w:rsidRPr="002F7153">
        <w:rPr>
          <w:rFonts w:ascii="Times New Roman" w:hAnsi="Times New Roman" w:cs="Times New Roman"/>
          <w:sz w:val="28"/>
          <w:szCs w:val="28"/>
          <w:lang w:val="uk-UA"/>
        </w:rPr>
        <w:t xml:space="preserve"> з навчальних предметів поводиться у </w:t>
      </w:r>
      <w:r w:rsidRPr="0058198D">
        <w:rPr>
          <w:rFonts w:ascii="Times New Roman" w:hAnsi="Times New Roman" w:cs="Times New Roman"/>
          <w:sz w:val="28"/>
          <w:szCs w:val="28"/>
          <w:lang w:val="uk-UA"/>
        </w:rPr>
        <w:t>жовтні.</w:t>
      </w:r>
      <w:r w:rsidRPr="002F7153">
        <w:rPr>
          <w:rFonts w:ascii="Times New Roman" w:hAnsi="Times New Roman" w:cs="Times New Roman"/>
          <w:sz w:val="28"/>
          <w:szCs w:val="28"/>
          <w:lang w:val="uk-UA"/>
        </w:rPr>
        <w:t xml:space="preserve">  Учні змагаються з:</w:t>
      </w:r>
    </w:p>
    <w:p w:rsidR="00F41717" w:rsidRPr="002F7153" w:rsidRDefault="00F41717" w:rsidP="00763D3F">
      <w:pPr>
        <w:tabs>
          <w:tab w:val="left" w:pos="0"/>
        </w:tabs>
        <w:spacing w:after="0" w:line="360" w:lineRule="auto"/>
        <w:ind w:right="352"/>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 математики – 6-11 класи;</w:t>
      </w:r>
    </w:p>
    <w:p w:rsidR="00F41717" w:rsidRPr="002F7153" w:rsidRDefault="00F41717" w:rsidP="00763D3F">
      <w:pPr>
        <w:tabs>
          <w:tab w:val="left" w:pos="0"/>
        </w:tabs>
        <w:spacing w:after="0" w:line="360" w:lineRule="auto"/>
        <w:ind w:right="352"/>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 української мови і літератури, хімії, фізики – 7-11 класи</w:t>
      </w:r>
      <w:r w:rsidR="00763D3F">
        <w:rPr>
          <w:rFonts w:ascii="Times New Roman" w:hAnsi="Times New Roman" w:cs="Times New Roman"/>
          <w:sz w:val="28"/>
          <w:szCs w:val="28"/>
          <w:lang w:val="uk-UA"/>
        </w:rPr>
        <w:t>;</w:t>
      </w:r>
    </w:p>
    <w:p w:rsidR="00F41717" w:rsidRPr="002F7153" w:rsidRDefault="00F41717" w:rsidP="00763D3F">
      <w:pPr>
        <w:tabs>
          <w:tab w:val="left" w:pos="0"/>
        </w:tabs>
        <w:spacing w:after="0" w:line="360" w:lineRule="auto"/>
        <w:ind w:right="352"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 історії,  інформатики,</w:t>
      </w:r>
      <w:r w:rsidRPr="002F7153">
        <w:rPr>
          <w:rFonts w:ascii="Times New Roman" w:hAnsi="Times New Roman" w:cs="Times New Roman"/>
          <w:b/>
          <w:sz w:val="28"/>
          <w:szCs w:val="28"/>
          <w:lang w:val="uk-UA"/>
        </w:rPr>
        <w:t xml:space="preserve"> </w:t>
      </w:r>
      <w:r w:rsidRPr="002F7153">
        <w:rPr>
          <w:rFonts w:ascii="Times New Roman" w:hAnsi="Times New Roman" w:cs="Times New Roman"/>
          <w:sz w:val="28"/>
          <w:szCs w:val="28"/>
          <w:lang w:val="uk-UA"/>
        </w:rPr>
        <w:t>інформаційних технологій</w:t>
      </w:r>
      <w:r w:rsidRPr="002F7153">
        <w:rPr>
          <w:rFonts w:ascii="Times New Roman" w:hAnsi="Times New Roman" w:cs="Times New Roman"/>
          <w:b/>
          <w:sz w:val="28"/>
          <w:szCs w:val="28"/>
          <w:lang w:val="uk-UA"/>
        </w:rPr>
        <w:t>,</w:t>
      </w:r>
      <w:r w:rsidRPr="002F7153">
        <w:rPr>
          <w:rFonts w:ascii="Times New Roman" w:hAnsi="Times New Roman" w:cs="Times New Roman"/>
          <w:sz w:val="28"/>
          <w:szCs w:val="28"/>
          <w:lang w:val="uk-UA"/>
        </w:rPr>
        <w:t xml:space="preserve"> іноземних мов, біології, географії,  трудового  навчання – 8 -11 класи;</w:t>
      </w:r>
    </w:p>
    <w:p w:rsidR="00F41717" w:rsidRPr="002F7153" w:rsidRDefault="00F41717" w:rsidP="00F41717">
      <w:pPr>
        <w:tabs>
          <w:tab w:val="left" w:pos="0"/>
        </w:tabs>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  правознавства,  економіки, російської мо</w:t>
      </w:r>
      <w:r>
        <w:rPr>
          <w:rFonts w:ascii="Times New Roman" w:hAnsi="Times New Roman" w:cs="Times New Roman"/>
          <w:sz w:val="28"/>
          <w:szCs w:val="28"/>
          <w:lang w:val="uk-UA"/>
        </w:rPr>
        <w:t xml:space="preserve">ви і літератури </w:t>
      </w:r>
      <w:r w:rsidRPr="002F715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2F7153">
        <w:rPr>
          <w:rFonts w:ascii="Times New Roman" w:hAnsi="Times New Roman" w:cs="Times New Roman"/>
          <w:sz w:val="28"/>
          <w:szCs w:val="28"/>
          <w:lang w:val="uk-UA"/>
        </w:rPr>
        <w:t>9-11 класи;</w:t>
      </w:r>
    </w:p>
    <w:p w:rsidR="00F41717" w:rsidRPr="002F7153" w:rsidRDefault="00F41717" w:rsidP="00F41717">
      <w:pPr>
        <w:tabs>
          <w:tab w:val="left" w:pos="0"/>
        </w:tabs>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  екології, астрономії – 10-11 класи;</w:t>
      </w:r>
    </w:p>
    <w:p w:rsidR="00F41717" w:rsidRPr="002F7153" w:rsidRDefault="00F41717" w:rsidP="00F41717">
      <w:pPr>
        <w:tabs>
          <w:tab w:val="left" w:pos="0"/>
        </w:tabs>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педагогіки та психології </w:t>
      </w:r>
      <w:r w:rsidRPr="002F7153">
        <w:rPr>
          <w:rFonts w:ascii="Times New Roman" w:hAnsi="Times New Roman" w:cs="Times New Roman"/>
          <w:sz w:val="28"/>
          <w:szCs w:val="28"/>
          <w:lang w:val="uk-UA"/>
        </w:rPr>
        <w:t xml:space="preserve"> –  11 класи.</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При проведенні І етапу олімпіад з базових дисциплін враховується перелік предметів та об’єм їх вивчення в конкретному н</w:t>
      </w:r>
      <w:r>
        <w:rPr>
          <w:rFonts w:ascii="Times New Roman" w:hAnsi="Times New Roman" w:cs="Times New Roman"/>
          <w:sz w:val="28"/>
          <w:szCs w:val="28"/>
          <w:lang w:val="uk-UA"/>
        </w:rPr>
        <w:t>авчальному закладі</w:t>
      </w:r>
      <w:r w:rsidRPr="002F7153">
        <w:rPr>
          <w:rFonts w:ascii="Times New Roman" w:hAnsi="Times New Roman" w:cs="Times New Roman"/>
          <w:sz w:val="28"/>
          <w:szCs w:val="28"/>
          <w:lang w:val="uk-UA"/>
        </w:rPr>
        <w:t>.</w:t>
      </w:r>
    </w:p>
    <w:p w:rsidR="00F41717" w:rsidRPr="002F7153" w:rsidRDefault="00F41717" w:rsidP="00F41717">
      <w:pPr>
        <w:spacing w:after="0" w:line="360" w:lineRule="auto"/>
        <w:ind w:right="350" w:firstLine="360"/>
        <w:jc w:val="both"/>
        <w:rPr>
          <w:rFonts w:ascii="Times New Roman" w:hAnsi="Times New Roman" w:cs="Times New Roman"/>
          <w:i/>
          <w:sz w:val="28"/>
          <w:szCs w:val="28"/>
          <w:lang w:val="uk-UA"/>
        </w:rPr>
      </w:pPr>
      <w:r w:rsidRPr="002F7153">
        <w:rPr>
          <w:rFonts w:ascii="Times New Roman" w:hAnsi="Times New Roman" w:cs="Times New Roman"/>
          <w:sz w:val="28"/>
          <w:szCs w:val="28"/>
          <w:lang w:val="uk-UA"/>
        </w:rPr>
        <w:t xml:space="preserve">  У </w:t>
      </w:r>
      <w:r w:rsidRPr="002F7153">
        <w:rPr>
          <w:rFonts w:ascii="Times New Roman" w:hAnsi="Times New Roman" w:cs="Times New Roman"/>
          <w:sz w:val="28"/>
          <w:szCs w:val="28"/>
        </w:rPr>
        <w:t>I</w:t>
      </w:r>
      <w:r w:rsidRPr="002F7153">
        <w:rPr>
          <w:rFonts w:ascii="Times New Roman" w:hAnsi="Times New Roman" w:cs="Times New Roman"/>
          <w:sz w:val="28"/>
          <w:szCs w:val="28"/>
          <w:lang w:val="uk-UA"/>
        </w:rPr>
        <w:t xml:space="preserve"> етапі олімпіад з навчальних предметів беруть участь усі </w:t>
      </w:r>
      <w:r w:rsidRPr="004F3465">
        <w:rPr>
          <w:rFonts w:ascii="Times New Roman" w:hAnsi="Times New Roman" w:cs="Times New Roman"/>
          <w:sz w:val="28"/>
          <w:szCs w:val="28"/>
          <w:lang w:val="uk-UA"/>
        </w:rPr>
        <w:t>охочі</w:t>
      </w:r>
      <w:r>
        <w:rPr>
          <w:rFonts w:ascii="Times New Roman" w:hAnsi="Times New Roman" w:cs="Times New Roman"/>
          <w:sz w:val="28"/>
          <w:szCs w:val="28"/>
          <w:lang w:val="uk-UA"/>
        </w:rPr>
        <w:t xml:space="preserve"> </w:t>
      </w:r>
      <w:r w:rsidRPr="002F7153">
        <w:rPr>
          <w:rFonts w:ascii="Times New Roman" w:hAnsi="Times New Roman" w:cs="Times New Roman"/>
          <w:sz w:val="28"/>
          <w:szCs w:val="28"/>
          <w:lang w:val="uk-UA"/>
        </w:rPr>
        <w:t>учні закла</w:t>
      </w:r>
      <w:r>
        <w:rPr>
          <w:rFonts w:ascii="Times New Roman" w:hAnsi="Times New Roman" w:cs="Times New Roman"/>
          <w:sz w:val="28"/>
          <w:szCs w:val="28"/>
          <w:lang w:val="uk-UA"/>
        </w:rPr>
        <w:t>дів загальної середньої освіти</w:t>
      </w:r>
      <w:r w:rsidRPr="002F7153">
        <w:rPr>
          <w:rFonts w:ascii="Times New Roman" w:hAnsi="Times New Roman" w:cs="Times New Roman"/>
          <w:sz w:val="28"/>
          <w:szCs w:val="28"/>
          <w:lang w:val="uk-UA"/>
        </w:rPr>
        <w:t>.</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2F7153">
        <w:rPr>
          <w:rFonts w:ascii="Times New Roman" w:hAnsi="Times New Roman" w:cs="Times New Roman"/>
          <w:sz w:val="28"/>
          <w:szCs w:val="28"/>
          <w:lang w:val="uk-UA"/>
        </w:rPr>
        <w:t>удь-які  форми примусу до участі в олімпіадах</w:t>
      </w:r>
      <w:r w:rsidRPr="00FA4D24">
        <w:rPr>
          <w:rFonts w:ascii="Times New Roman" w:hAnsi="Times New Roman" w:cs="Times New Roman"/>
          <w:sz w:val="28"/>
          <w:szCs w:val="28"/>
          <w:lang w:val="uk-UA"/>
        </w:rPr>
        <w:t xml:space="preserve"> </w:t>
      </w:r>
      <w:r w:rsidRPr="002F7153">
        <w:rPr>
          <w:rFonts w:ascii="Times New Roman" w:hAnsi="Times New Roman" w:cs="Times New Roman"/>
          <w:sz w:val="28"/>
          <w:szCs w:val="28"/>
          <w:lang w:val="uk-UA"/>
        </w:rPr>
        <w:t>недопустимі.</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Персональний склад оргкомітетів та журі, експерти-консультанти </w:t>
      </w:r>
      <w:r>
        <w:rPr>
          <w:rFonts w:ascii="Times New Roman" w:hAnsi="Times New Roman" w:cs="Times New Roman"/>
          <w:sz w:val="28"/>
          <w:szCs w:val="28"/>
          <w:lang w:val="uk-UA"/>
        </w:rPr>
        <w:t xml:space="preserve">                </w:t>
      </w:r>
      <w:r w:rsidRPr="002F7153">
        <w:rPr>
          <w:rFonts w:ascii="Times New Roman" w:hAnsi="Times New Roman" w:cs="Times New Roman"/>
          <w:sz w:val="28"/>
          <w:szCs w:val="28"/>
          <w:lang w:val="uk-UA"/>
        </w:rPr>
        <w:t>І етапу олімпіад, рішення відповідних оргкомітетів затверджуються наказами керівника закладу освіти.</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Оргкомітет створюється із числа керівників установи, що проводить олімпіади.</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Очолює оргкомітет голова, який має заступника і секретаря. Голова здійснює розподіл доручень між його членами та керує роботою з організації проведення відповідної олімпіади.</w:t>
      </w:r>
    </w:p>
    <w:p w:rsidR="00F41717" w:rsidRPr="002F7153" w:rsidRDefault="00F41717" w:rsidP="00763D3F">
      <w:pPr>
        <w:spacing w:after="0" w:line="360" w:lineRule="auto"/>
        <w:ind w:right="352" w:firstLine="357"/>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Секретар оргкомітету олімпіади, конкурсу або турніру забезпечує ведення необхідної документації.</w:t>
      </w:r>
    </w:p>
    <w:p w:rsidR="00F41717" w:rsidRPr="002F7153" w:rsidRDefault="00F41717" w:rsidP="00763D3F">
      <w:pPr>
        <w:spacing w:after="0" w:line="360" w:lineRule="auto"/>
        <w:ind w:right="352" w:firstLine="357"/>
        <w:jc w:val="both"/>
        <w:rPr>
          <w:rFonts w:ascii="Times New Roman" w:hAnsi="Times New Roman" w:cs="Times New Roman"/>
          <w:b/>
          <w:sz w:val="28"/>
          <w:szCs w:val="28"/>
          <w:lang w:val="uk-UA"/>
        </w:rPr>
      </w:pPr>
      <w:r w:rsidRPr="002F7153">
        <w:rPr>
          <w:rFonts w:ascii="Times New Roman" w:hAnsi="Times New Roman" w:cs="Times New Roman"/>
          <w:sz w:val="28"/>
          <w:szCs w:val="28"/>
          <w:lang w:val="uk-UA"/>
        </w:rPr>
        <w:t>Завдання для учасників олімпіад готують комісії, склад яких затверджується наказом керівника закладу освіти.</w:t>
      </w:r>
      <w:r w:rsidRPr="002F7153">
        <w:rPr>
          <w:rFonts w:ascii="Times New Roman" w:hAnsi="Times New Roman" w:cs="Times New Roman"/>
          <w:b/>
          <w:sz w:val="28"/>
          <w:szCs w:val="28"/>
          <w:lang w:val="uk-UA"/>
        </w:rPr>
        <w:t xml:space="preserve"> </w:t>
      </w:r>
    </w:p>
    <w:p w:rsidR="003A493C" w:rsidRDefault="003A493C" w:rsidP="00763D3F">
      <w:pPr>
        <w:spacing w:after="0" w:line="360" w:lineRule="auto"/>
        <w:ind w:right="352" w:firstLine="357"/>
        <w:jc w:val="center"/>
        <w:rPr>
          <w:rFonts w:ascii="Times New Roman" w:hAnsi="Times New Roman" w:cs="Times New Roman"/>
          <w:b/>
          <w:sz w:val="28"/>
          <w:szCs w:val="28"/>
          <w:lang w:val="uk-UA"/>
        </w:rPr>
      </w:pPr>
    </w:p>
    <w:p w:rsidR="00F41717" w:rsidRPr="002F7153" w:rsidRDefault="00F41717" w:rsidP="00763D3F">
      <w:pPr>
        <w:spacing w:after="0" w:line="360" w:lineRule="auto"/>
        <w:ind w:right="352" w:firstLine="357"/>
        <w:jc w:val="center"/>
        <w:rPr>
          <w:rFonts w:ascii="Times New Roman" w:hAnsi="Times New Roman" w:cs="Times New Roman"/>
          <w:b/>
          <w:sz w:val="28"/>
          <w:szCs w:val="28"/>
          <w:lang w:val="uk-UA"/>
        </w:rPr>
      </w:pPr>
      <w:r w:rsidRPr="002F7153">
        <w:rPr>
          <w:rFonts w:ascii="Times New Roman" w:hAnsi="Times New Roman" w:cs="Times New Roman"/>
          <w:b/>
          <w:sz w:val="28"/>
          <w:szCs w:val="28"/>
          <w:lang w:val="uk-UA"/>
        </w:rPr>
        <w:lastRenderedPageBreak/>
        <w:t>5. Журі змагань</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Журі формується з фахівців (вчителів) відповідного профілю. Члени оргкомітету можуть бути членами журі.</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Кількість  членів журі  повинна складати не більше ніж третину від кількос</w:t>
      </w:r>
      <w:r>
        <w:rPr>
          <w:rFonts w:ascii="Times New Roman" w:hAnsi="Times New Roman" w:cs="Times New Roman"/>
          <w:sz w:val="28"/>
          <w:szCs w:val="28"/>
          <w:lang w:val="uk-UA"/>
        </w:rPr>
        <w:t>ті учнів, які беруть</w:t>
      </w:r>
      <w:r w:rsidRPr="002F7153">
        <w:rPr>
          <w:rFonts w:ascii="Times New Roman" w:hAnsi="Times New Roman" w:cs="Times New Roman"/>
          <w:sz w:val="28"/>
          <w:szCs w:val="28"/>
          <w:lang w:val="uk-UA"/>
        </w:rPr>
        <w:t xml:space="preserve"> участь у відповідній олімпіаді. Журі перевіряє і оцінює рівень якості учнівських робіт у балах. Шкалу (максимальну кількість балів за кожне завдання) визначає журі.</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Для консультації щодо розв’язання спірних питань в роботі журі (правильність перевірки, об’єктивність оцінювання робіт, визначення переможців) призначаються експерти-консультанти.</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Експерт-консультант має дорадчий голос, виступає як опонент журі, він може поставити рішення журі під сумнів, але остаточне рішення щодо оцінки роботи учасника  приймає журі. Експерт-консультант за основним місцем роботи не повинен бути підпорядкований голові журі.</w:t>
      </w:r>
    </w:p>
    <w:p w:rsidR="00F41717" w:rsidRPr="002F7153" w:rsidRDefault="00F41717" w:rsidP="00F41717">
      <w:pPr>
        <w:spacing w:after="0" w:line="360" w:lineRule="auto"/>
        <w:ind w:right="350" w:firstLine="360"/>
        <w:jc w:val="center"/>
        <w:rPr>
          <w:rFonts w:ascii="Times New Roman" w:hAnsi="Times New Roman" w:cs="Times New Roman"/>
          <w:b/>
          <w:sz w:val="28"/>
          <w:szCs w:val="28"/>
          <w:lang w:val="uk-UA"/>
        </w:rPr>
      </w:pPr>
      <w:r w:rsidRPr="002F7153">
        <w:rPr>
          <w:rFonts w:ascii="Times New Roman" w:hAnsi="Times New Roman" w:cs="Times New Roman"/>
          <w:b/>
          <w:sz w:val="28"/>
          <w:szCs w:val="28"/>
          <w:lang w:val="uk-UA"/>
        </w:rPr>
        <w:t>6. Визначення переможців</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Переможців  олімпіад визначають відповідні оргкомітети  на основі рекомендацій журі.</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Переможці визначаються із числа учасників, які набрали   не менше </w:t>
      </w:r>
      <w:r w:rsidRPr="001374D3">
        <w:rPr>
          <w:rFonts w:ascii="Times New Roman" w:hAnsi="Times New Roman" w:cs="Times New Roman"/>
          <w:sz w:val="28"/>
          <w:szCs w:val="28"/>
          <w:lang w:val="uk-UA"/>
        </w:rPr>
        <w:t>30% максимальної кількості балів</w:t>
      </w:r>
      <w:r w:rsidRPr="002F7153">
        <w:rPr>
          <w:rFonts w:ascii="Times New Roman" w:hAnsi="Times New Roman" w:cs="Times New Roman"/>
          <w:sz w:val="28"/>
          <w:szCs w:val="28"/>
          <w:lang w:val="uk-UA"/>
        </w:rPr>
        <w:t xml:space="preserve"> завдань олімпіади.</w:t>
      </w:r>
    </w:p>
    <w:p w:rsidR="00F41717" w:rsidRPr="001374D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xml:space="preserve"> Орієнтовне співвідношення  переможців </w:t>
      </w:r>
      <w:r w:rsidRPr="001374D3">
        <w:rPr>
          <w:rFonts w:ascii="Times New Roman" w:hAnsi="Times New Roman" w:cs="Times New Roman"/>
          <w:i/>
          <w:sz w:val="28"/>
          <w:szCs w:val="28"/>
          <w:lang w:val="uk-UA"/>
        </w:rPr>
        <w:t>1 : 2 : 3</w:t>
      </w:r>
      <w:r w:rsidRPr="001374D3">
        <w:rPr>
          <w:rFonts w:ascii="Times New Roman" w:hAnsi="Times New Roman" w:cs="Times New Roman"/>
          <w:sz w:val="28"/>
          <w:szCs w:val="28"/>
          <w:lang w:val="uk-UA"/>
        </w:rPr>
        <w:t xml:space="preserve"> :</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одне перше місце (якщо </w:t>
      </w:r>
      <w:r w:rsidRPr="002F7153">
        <w:rPr>
          <w:rFonts w:ascii="Times New Roman" w:hAnsi="Times New Roman" w:cs="Times New Roman"/>
          <w:sz w:val="28"/>
          <w:szCs w:val="28"/>
          <w:lang w:val="uk-UA"/>
        </w:rPr>
        <w:t xml:space="preserve">учень набрав не менше </w:t>
      </w:r>
      <w:r w:rsidRPr="00763D3F">
        <w:rPr>
          <w:rFonts w:ascii="Times New Roman" w:hAnsi="Times New Roman" w:cs="Times New Roman"/>
          <w:sz w:val="28"/>
          <w:szCs w:val="28"/>
          <w:lang w:val="uk-UA"/>
        </w:rPr>
        <w:t>70 – 100%</w:t>
      </w:r>
      <w:r w:rsidRPr="002F7153">
        <w:rPr>
          <w:rFonts w:ascii="Times New Roman" w:hAnsi="Times New Roman" w:cs="Times New Roman"/>
          <w:sz w:val="28"/>
          <w:szCs w:val="28"/>
          <w:lang w:val="uk-UA"/>
        </w:rPr>
        <w:t xml:space="preserve"> від максимально можливої сумарної кількості балів</w:t>
      </w:r>
      <w:r w:rsidR="00763D3F">
        <w:rPr>
          <w:rFonts w:ascii="Times New Roman" w:hAnsi="Times New Roman" w:cs="Times New Roman"/>
          <w:sz w:val="28"/>
          <w:szCs w:val="28"/>
          <w:lang w:val="uk-UA"/>
        </w:rPr>
        <w:t>)</w:t>
      </w:r>
      <w:r w:rsidRPr="002F7153">
        <w:rPr>
          <w:rFonts w:ascii="Times New Roman" w:hAnsi="Times New Roman" w:cs="Times New Roman"/>
          <w:sz w:val="28"/>
          <w:szCs w:val="28"/>
          <w:lang w:val="uk-UA"/>
        </w:rPr>
        <w:t>;</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два других</w:t>
      </w:r>
      <w:r>
        <w:rPr>
          <w:rFonts w:ascii="Times New Roman" w:hAnsi="Times New Roman" w:cs="Times New Roman"/>
          <w:sz w:val="28"/>
          <w:szCs w:val="28"/>
          <w:lang w:val="uk-UA"/>
        </w:rPr>
        <w:t xml:space="preserve">  (якщо </w:t>
      </w:r>
      <w:r w:rsidRPr="002F7153">
        <w:rPr>
          <w:rFonts w:ascii="Times New Roman" w:hAnsi="Times New Roman" w:cs="Times New Roman"/>
          <w:sz w:val="28"/>
          <w:szCs w:val="28"/>
          <w:lang w:val="uk-UA"/>
        </w:rPr>
        <w:t xml:space="preserve">учень набрав не менше </w:t>
      </w:r>
      <w:r w:rsidRPr="00763D3F">
        <w:rPr>
          <w:rFonts w:ascii="Times New Roman" w:hAnsi="Times New Roman" w:cs="Times New Roman"/>
          <w:sz w:val="28"/>
          <w:szCs w:val="28"/>
          <w:lang w:val="uk-UA"/>
        </w:rPr>
        <w:t>50 –70%</w:t>
      </w:r>
      <w:r w:rsidRPr="002F7153">
        <w:rPr>
          <w:rFonts w:ascii="Times New Roman" w:hAnsi="Times New Roman" w:cs="Times New Roman"/>
          <w:sz w:val="28"/>
          <w:szCs w:val="28"/>
          <w:lang w:val="uk-UA"/>
        </w:rPr>
        <w:t xml:space="preserve"> від максимально можливої сумарної кількості балів) ;</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 три третіх</w:t>
      </w:r>
      <w:r>
        <w:rPr>
          <w:rFonts w:ascii="Times New Roman" w:hAnsi="Times New Roman" w:cs="Times New Roman"/>
          <w:sz w:val="28"/>
          <w:szCs w:val="28"/>
          <w:lang w:val="uk-UA"/>
        </w:rPr>
        <w:t xml:space="preserve"> (</w:t>
      </w:r>
      <w:r w:rsidRPr="002F7153">
        <w:rPr>
          <w:rFonts w:ascii="Times New Roman" w:hAnsi="Times New Roman" w:cs="Times New Roman"/>
          <w:sz w:val="28"/>
          <w:szCs w:val="28"/>
          <w:lang w:val="uk-UA"/>
        </w:rPr>
        <w:t xml:space="preserve">учень набрав не менше </w:t>
      </w:r>
      <w:r w:rsidRPr="00763D3F">
        <w:rPr>
          <w:rFonts w:ascii="Times New Roman" w:hAnsi="Times New Roman" w:cs="Times New Roman"/>
          <w:sz w:val="28"/>
          <w:szCs w:val="28"/>
          <w:lang w:val="uk-UA"/>
        </w:rPr>
        <w:t>30 – 50 %</w:t>
      </w:r>
      <w:r w:rsidRPr="002F7153">
        <w:rPr>
          <w:rFonts w:ascii="Times New Roman" w:hAnsi="Times New Roman" w:cs="Times New Roman"/>
          <w:sz w:val="28"/>
          <w:szCs w:val="28"/>
          <w:lang w:val="uk-UA"/>
        </w:rPr>
        <w:t xml:space="preserve"> від максимально можливої сумарно</w:t>
      </w:r>
      <w:r>
        <w:rPr>
          <w:rFonts w:ascii="Times New Roman" w:hAnsi="Times New Roman" w:cs="Times New Roman"/>
          <w:sz w:val="28"/>
          <w:szCs w:val="28"/>
          <w:lang w:val="uk-UA"/>
        </w:rPr>
        <w:t>ї кількості балів ).</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2F7153">
        <w:rPr>
          <w:rFonts w:ascii="Times New Roman" w:hAnsi="Times New Roman" w:cs="Times New Roman"/>
          <w:sz w:val="28"/>
          <w:szCs w:val="28"/>
          <w:lang w:val="uk-UA"/>
        </w:rPr>
        <w:t xml:space="preserve">ле кількість переможців не  може  перевищувати </w:t>
      </w:r>
      <w:r w:rsidRPr="001374D3">
        <w:rPr>
          <w:rFonts w:ascii="Times New Roman" w:hAnsi="Times New Roman" w:cs="Times New Roman"/>
          <w:sz w:val="28"/>
          <w:szCs w:val="28"/>
          <w:lang w:val="uk-UA"/>
        </w:rPr>
        <w:t>50% від загальної</w:t>
      </w:r>
      <w:r w:rsidRPr="002F7153">
        <w:rPr>
          <w:rFonts w:ascii="Times New Roman" w:hAnsi="Times New Roman" w:cs="Times New Roman"/>
          <w:sz w:val="28"/>
          <w:szCs w:val="28"/>
          <w:lang w:val="uk-UA"/>
        </w:rPr>
        <w:t xml:space="preserve">  кількості учасників</w:t>
      </w:r>
      <w:r>
        <w:rPr>
          <w:rFonts w:ascii="Times New Roman" w:hAnsi="Times New Roman" w:cs="Times New Roman"/>
          <w:sz w:val="28"/>
          <w:szCs w:val="28"/>
          <w:lang w:val="uk-UA"/>
        </w:rPr>
        <w:t xml:space="preserve"> олімпіади у певному класі. </w:t>
      </w:r>
      <w:r w:rsidRPr="00763D3F">
        <w:rPr>
          <w:rFonts w:ascii="Times New Roman" w:hAnsi="Times New Roman" w:cs="Times New Roman"/>
          <w:sz w:val="28"/>
          <w:szCs w:val="28"/>
          <w:lang w:val="uk-UA"/>
        </w:rPr>
        <w:t>Якщо учасників менше 7, визначається 1 переможець.</w:t>
      </w:r>
      <w:r w:rsidRPr="002F7153">
        <w:rPr>
          <w:rFonts w:ascii="Times New Roman" w:hAnsi="Times New Roman" w:cs="Times New Roman"/>
          <w:sz w:val="28"/>
          <w:szCs w:val="28"/>
          <w:lang w:val="uk-UA"/>
        </w:rPr>
        <w:t xml:space="preserve"> </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Переможці І етапу нагороджуються дипломами І, ІІ, ІІІ ступенів.</w:t>
      </w:r>
    </w:p>
    <w:p w:rsidR="00F41717" w:rsidRPr="002F7153" w:rsidRDefault="00F41717" w:rsidP="00F41717">
      <w:pPr>
        <w:spacing w:after="0" w:line="360" w:lineRule="auto"/>
        <w:ind w:right="35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Звіти (</w:t>
      </w:r>
      <w:r w:rsidRPr="002F7153">
        <w:rPr>
          <w:rFonts w:ascii="Times New Roman" w:hAnsi="Times New Roman" w:cs="Times New Roman"/>
          <w:sz w:val="28"/>
          <w:szCs w:val="28"/>
          <w:lang w:val="uk-UA"/>
        </w:rPr>
        <w:t xml:space="preserve">зразок)  про проведення І етапу  олімпіад з базових дисциплін та заявку (встановленого зразка)  на участь  команди у наступному етапі оргкомітети </w:t>
      </w:r>
      <w:r>
        <w:rPr>
          <w:rFonts w:ascii="Times New Roman" w:hAnsi="Times New Roman" w:cs="Times New Roman"/>
          <w:sz w:val="28"/>
          <w:szCs w:val="28"/>
          <w:lang w:val="uk-UA"/>
        </w:rPr>
        <w:t xml:space="preserve"> </w:t>
      </w:r>
      <w:r w:rsidRPr="002F7153">
        <w:rPr>
          <w:rFonts w:ascii="Times New Roman" w:hAnsi="Times New Roman" w:cs="Times New Roman"/>
          <w:sz w:val="28"/>
          <w:szCs w:val="28"/>
          <w:lang w:val="uk-UA"/>
        </w:rPr>
        <w:t xml:space="preserve">І етапу надають </w:t>
      </w:r>
      <w:r w:rsidR="00763D3F">
        <w:rPr>
          <w:rFonts w:ascii="Times New Roman" w:hAnsi="Times New Roman" w:cs="Times New Roman"/>
          <w:sz w:val="28"/>
          <w:szCs w:val="28"/>
          <w:lang w:val="uk-UA"/>
        </w:rPr>
        <w:t>в</w:t>
      </w:r>
      <w:r w:rsidRPr="002F7153">
        <w:rPr>
          <w:rFonts w:ascii="Times New Roman" w:hAnsi="Times New Roman" w:cs="Times New Roman"/>
          <w:sz w:val="28"/>
          <w:szCs w:val="28"/>
          <w:lang w:val="uk-UA"/>
        </w:rPr>
        <w:t xml:space="preserve">  оргкомітет з проведення ІІ е</w:t>
      </w:r>
      <w:r>
        <w:rPr>
          <w:rFonts w:ascii="Times New Roman" w:hAnsi="Times New Roman" w:cs="Times New Roman"/>
          <w:sz w:val="28"/>
          <w:szCs w:val="28"/>
          <w:lang w:val="uk-UA"/>
        </w:rPr>
        <w:t xml:space="preserve">тапу олімпіад до </w:t>
      </w:r>
      <w:r w:rsidRPr="002F7153">
        <w:rPr>
          <w:rFonts w:ascii="Times New Roman" w:hAnsi="Times New Roman" w:cs="Times New Roman"/>
          <w:sz w:val="28"/>
          <w:szCs w:val="28"/>
          <w:lang w:val="uk-UA"/>
        </w:rPr>
        <w:t>1 листопада  поточного року.</w:t>
      </w:r>
    </w:p>
    <w:p w:rsidR="00F41717" w:rsidRDefault="00F41717" w:rsidP="00F41717">
      <w:pPr>
        <w:spacing w:after="0" w:line="360" w:lineRule="auto"/>
        <w:ind w:right="350" w:firstLine="360"/>
        <w:jc w:val="both"/>
        <w:rPr>
          <w:rFonts w:ascii="Times New Roman" w:hAnsi="Times New Roman" w:cs="Times New Roman"/>
          <w:sz w:val="28"/>
          <w:szCs w:val="28"/>
          <w:lang w:val="uk-UA"/>
        </w:rPr>
      </w:pPr>
      <w:r w:rsidRPr="002F7153">
        <w:rPr>
          <w:rFonts w:ascii="Times New Roman" w:hAnsi="Times New Roman" w:cs="Times New Roman"/>
          <w:sz w:val="28"/>
          <w:szCs w:val="28"/>
          <w:lang w:val="uk-UA"/>
        </w:rPr>
        <w:t>Кількісний склад команди, що бере участь у ІІ етапі олімпіад</w:t>
      </w:r>
      <w:r w:rsidR="00763D3F">
        <w:rPr>
          <w:rFonts w:ascii="Times New Roman" w:hAnsi="Times New Roman" w:cs="Times New Roman"/>
          <w:sz w:val="28"/>
          <w:szCs w:val="28"/>
          <w:lang w:val="uk-UA"/>
        </w:rPr>
        <w:t>,</w:t>
      </w:r>
      <w:r w:rsidRPr="002F7153">
        <w:rPr>
          <w:rFonts w:ascii="Times New Roman" w:hAnsi="Times New Roman" w:cs="Times New Roman"/>
          <w:sz w:val="28"/>
          <w:szCs w:val="28"/>
          <w:lang w:val="uk-UA"/>
        </w:rPr>
        <w:t xml:space="preserve"> визначається в залежності від рейтингу команди чи  у відповідності до рішення відповідного оргкомітету. </w:t>
      </w:r>
    </w:p>
    <w:p w:rsidR="00F41717" w:rsidRDefault="00F41717" w:rsidP="00F41717">
      <w:pPr>
        <w:spacing w:after="0" w:line="360" w:lineRule="auto"/>
        <w:ind w:right="350" w:firstLine="360"/>
        <w:jc w:val="both"/>
        <w:rPr>
          <w:rFonts w:ascii="Times New Roman" w:hAnsi="Times New Roman" w:cs="Times New Roman"/>
          <w:sz w:val="28"/>
          <w:szCs w:val="28"/>
          <w:lang w:val="uk-UA"/>
        </w:rPr>
      </w:pPr>
    </w:p>
    <w:p w:rsidR="008C6E5E" w:rsidRDefault="008C6E5E"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E47D61" w:rsidRDefault="00E47D61" w:rsidP="008C6E5E">
      <w:pPr>
        <w:spacing w:after="0" w:line="360" w:lineRule="auto"/>
        <w:ind w:right="492" w:firstLine="360"/>
        <w:jc w:val="center"/>
        <w:rPr>
          <w:rFonts w:ascii="Times New Roman" w:hAnsi="Times New Roman" w:cs="Times New Roman"/>
          <w:b/>
          <w:sz w:val="28"/>
          <w:szCs w:val="28"/>
          <w:lang w:val="uk-UA"/>
        </w:rPr>
      </w:pPr>
    </w:p>
    <w:p w:rsidR="00FD290D" w:rsidRDefault="00981232" w:rsidP="008C6E5E">
      <w:pPr>
        <w:spacing w:after="0" w:line="360" w:lineRule="auto"/>
        <w:ind w:right="492" w:firstLine="360"/>
        <w:jc w:val="center"/>
        <w:rPr>
          <w:rFonts w:ascii="Times New Roman" w:hAnsi="Times New Roman" w:cs="Times New Roman"/>
          <w:b/>
          <w:sz w:val="28"/>
          <w:szCs w:val="28"/>
          <w:lang w:val="uk-UA"/>
        </w:rPr>
      </w:pPr>
      <w:r w:rsidRPr="00FD290D">
        <w:rPr>
          <w:rFonts w:ascii="Times New Roman" w:hAnsi="Times New Roman" w:cs="Times New Roman"/>
          <w:b/>
          <w:sz w:val="28"/>
          <w:szCs w:val="28"/>
          <w:lang w:val="uk-UA"/>
        </w:rPr>
        <w:t>ПЕРЕЛІК ДОКУМЕНТІВ ЗЗСО ЩОДО ПРОВЕДЕННЯ</w:t>
      </w:r>
      <w:r w:rsidR="00FD290D">
        <w:rPr>
          <w:rFonts w:ascii="Times New Roman" w:hAnsi="Times New Roman" w:cs="Times New Roman"/>
          <w:b/>
          <w:sz w:val="28"/>
          <w:szCs w:val="28"/>
          <w:lang w:val="uk-UA"/>
        </w:rPr>
        <w:t xml:space="preserve"> </w:t>
      </w:r>
      <w:r w:rsidRPr="00FD290D">
        <w:rPr>
          <w:rFonts w:ascii="Times New Roman" w:hAnsi="Times New Roman" w:cs="Times New Roman"/>
          <w:b/>
          <w:sz w:val="28"/>
          <w:szCs w:val="28"/>
          <w:lang w:val="uk-UA"/>
        </w:rPr>
        <w:t xml:space="preserve">І ЕТАПУ ВСЕУКРАЇНСЬКИХ УЧНІВСЬКИХ ОЛІМПІАД </w:t>
      </w:r>
      <w:r w:rsidR="00FD290D">
        <w:rPr>
          <w:rFonts w:ascii="Times New Roman" w:hAnsi="Times New Roman" w:cs="Times New Roman"/>
          <w:b/>
          <w:sz w:val="28"/>
          <w:szCs w:val="28"/>
          <w:lang w:val="uk-UA"/>
        </w:rPr>
        <w:t xml:space="preserve">З </w:t>
      </w:r>
      <w:r w:rsidRPr="00FD290D">
        <w:rPr>
          <w:rFonts w:ascii="Times New Roman" w:hAnsi="Times New Roman" w:cs="Times New Roman"/>
          <w:b/>
          <w:sz w:val="28"/>
          <w:szCs w:val="28"/>
          <w:lang w:val="uk-UA"/>
        </w:rPr>
        <w:t xml:space="preserve">НАВЧАЛЬНИХ ПРЕДМЕТІВ ТА  ЗАБЕЗПЕЧЕННЯ УЧАСТІ УЧНІВ </w:t>
      </w:r>
    </w:p>
    <w:p w:rsidR="00981232" w:rsidRPr="00FD290D" w:rsidRDefault="00981232" w:rsidP="008C6E5E">
      <w:pPr>
        <w:spacing w:after="0" w:line="360" w:lineRule="auto"/>
        <w:ind w:right="492" w:firstLine="360"/>
        <w:jc w:val="center"/>
        <w:rPr>
          <w:rFonts w:ascii="Times New Roman" w:hAnsi="Times New Roman" w:cs="Times New Roman"/>
          <w:b/>
          <w:sz w:val="28"/>
          <w:szCs w:val="28"/>
          <w:lang w:val="uk-UA"/>
        </w:rPr>
      </w:pPr>
      <w:r w:rsidRPr="00FD290D">
        <w:rPr>
          <w:rFonts w:ascii="Times New Roman" w:hAnsi="Times New Roman" w:cs="Times New Roman"/>
          <w:b/>
          <w:sz w:val="28"/>
          <w:szCs w:val="28"/>
          <w:lang w:val="uk-UA"/>
        </w:rPr>
        <w:t xml:space="preserve">У ІІ, </w:t>
      </w:r>
      <w:r w:rsidR="00F41717">
        <w:rPr>
          <w:rFonts w:ascii="Times New Roman" w:hAnsi="Times New Roman" w:cs="Times New Roman"/>
          <w:b/>
          <w:sz w:val="28"/>
          <w:szCs w:val="28"/>
          <w:lang w:val="uk-UA"/>
        </w:rPr>
        <w:t>ІІІ ЕТАПАХ ЗМАГАНЬ.</w:t>
      </w:r>
    </w:p>
    <w:p w:rsidR="008C6E5E" w:rsidRPr="008C6E5E" w:rsidRDefault="00F41717" w:rsidP="008C6E5E">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1. Наказ керівника закладу загальної середньої освіти</w:t>
      </w:r>
      <w:r w:rsidR="008C6E5E" w:rsidRPr="008C6E5E">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проведення І етапу олімпіад.</w:t>
      </w:r>
    </w:p>
    <w:p w:rsidR="008C6E5E" w:rsidRPr="008C6E5E" w:rsidRDefault="00F41717" w:rsidP="008C6E5E">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2. В</w:t>
      </w:r>
      <w:r w:rsidR="008C6E5E" w:rsidRPr="008C6E5E">
        <w:rPr>
          <w:rFonts w:ascii="Times New Roman" w:hAnsi="Times New Roman" w:cs="Times New Roman"/>
          <w:sz w:val="28"/>
          <w:szCs w:val="28"/>
          <w:lang w:val="uk-UA"/>
        </w:rPr>
        <w:t>итяг з протоколу загальношкільних батьківських зборів (про  ознайомлення  батьків та учнів з  графіком  т</w:t>
      </w:r>
      <w:r>
        <w:rPr>
          <w:rFonts w:ascii="Times New Roman" w:hAnsi="Times New Roman" w:cs="Times New Roman"/>
          <w:sz w:val="28"/>
          <w:szCs w:val="28"/>
          <w:lang w:val="uk-UA"/>
        </w:rPr>
        <w:t>а умовами проведення олімпіад).</w:t>
      </w:r>
    </w:p>
    <w:p w:rsidR="008C6E5E" w:rsidRPr="008C6E5E" w:rsidRDefault="00F41717" w:rsidP="008C6E5E">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З</w:t>
      </w:r>
      <w:r w:rsidR="008C6E5E" w:rsidRPr="008C6E5E">
        <w:rPr>
          <w:rFonts w:ascii="Times New Roman" w:hAnsi="Times New Roman" w:cs="Times New Roman"/>
          <w:sz w:val="28"/>
          <w:szCs w:val="28"/>
          <w:lang w:val="uk-UA"/>
        </w:rPr>
        <w:t>віти про проведення І етапу олімпіад (по предметах)</w:t>
      </w:r>
      <w:r w:rsidR="00763D3F">
        <w:rPr>
          <w:rFonts w:ascii="Times New Roman" w:hAnsi="Times New Roman" w:cs="Times New Roman"/>
          <w:sz w:val="28"/>
          <w:szCs w:val="28"/>
          <w:lang w:val="uk-UA"/>
        </w:rPr>
        <w:t>.</w:t>
      </w:r>
    </w:p>
    <w:p w:rsidR="008C6E5E" w:rsidRPr="008C6E5E" w:rsidRDefault="00F41717" w:rsidP="008C6E5E">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4.П</w:t>
      </w:r>
      <w:r w:rsidR="008C6E5E" w:rsidRPr="008C6E5E">
        <w:rPr>
          <w:rFonts w:ascii="Times New Roman" w:hAnsi="Times New Roman" w:cs="Times New Roman"/>
          <w:sz w:val="28"/>
          <w:szCs w:val="28"/>
          <w:lang w:val="uk-UA"/>
        </w:rPr>
        <w:t>ротоколи проведення шкільних предметних олімпіад (зберігаються у ЗЗСО прот</w:t>
      </w:r>
      <w:r>
        <w:rPr>
          <w:rFonts w:ascii="Times New Roman" w:hAnsi="Times New Roman" w:cs="Times New Roman"/>
          <w:sz w:val="28"/>
          <w:szCs w:val="28"/>
          <w:lang w:val="uk-UA"/>
        </w:rPr>
        <w:t>ягом одного календарного  року).</w:t>
      </w:r>
    </w:p>
    <w:p w:rsidR="008C6E5E" w:rsidRPr="008C6E5E" w:rsidRDefault="00F41717" w:rsidP="008C6E5E">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Р</w:t>
      </w:r>
      <w:r w:rsidR="008C6E5E" w:rsidRPr="008C6E5E">
        <w:rPr>
          <w:rFonts w:ascii="Times New Roman" w:hAnsi="Times New Roman" w:cs="Times New Roman"/>
          <w:sz w:val="28"/>
          <w:szCs w:val="28"/>
          <w:lang w:val="uk-UA"/>
        </w:rPr>
        <w:t>оботи учасників І етапу олімпіад (зберігаються у ЗЗСО прот</w:t>
      </w:r>
      <w:r>
        <w:rPr>
          <w:rFonts w:ascii="Times New Roman" w:hAnsi="Times New Roman" w:cs="Times New Roman"/>
          <w:sz w:val="28"/>
          <w:szCs w:val="28"/>
          <w:lang w:val="uk-UA"/>
        </w:rPr>
        <w:t>ягом одного календарного  року).</w:t>
      </w:r>
    </w:p>
    <w:p w:rsidR="008C6E5E" w:rsidRPr="008C6E5E" w:rsidRDefault="00F41717" w:rsidP="008C6E5E">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З</w:t>
      </w:r>
      <w:r w:rsidR="008C6E5E" w:rsidRPr="008C6E5E">
        <w:rPr>
          <w:rFonts w:ascii="Times New Roman" w:hAnsi="Times New Roman" w:cs="Times New Roman"/>
          <w:sz w:val="28"/>
          <w:szCs w:val="28"/>
          <w:lang w:val="uk-UA"/>
        </w:rPr>
        <w:t xml:space="preserve">агальношкільний звіт (встановленого зразка) про проведення </w:t>
      </w:r>
      <w:r>
        <w:rPr>
          <w:rFonts w:ascii="Times New Roman" w:hAnsi="Times New Roman" w:cs="Times New Roman"/>
          <w:sz w:val="28"/>
          <w:szCs w:val="28"/>
          <w:lang w:val="uk-UA"/>
        </w:rPr>
        <w:t xml:space="preserve">               </w:t>
      </w:r>
      <w:r w:rsidR="008C6E5E" w:rsidRPr="008C6E5E">
        <w:rPr>
          <w:rFonts w:ascii="Times New Roman" w:hAnsi="Times New Roman" w:cs="Times New Roman"/>
          <w:sz w:val="28"/>
          <w:szCs w:val="28"/>
          <w:lang w:val="uk-UA"/>
        </w:rPr>
        <w:t>І етапу олімпіад (один примірник надається у відд</w:t>
      </w:r>
      <w:r>
        <w:rPr>
          <w:rFonts w:ascii="Times New Roman" w:hAnsi="Times New Roman" w:cs="Times New Roman"/>
          <w:sz w:val="28"/>
          <w:szCs w:val="28"/>
          <w:lang w:val="uk-UA"/>
        </w:rPr>
        <w:t>іл освіти до                   1 листопада).</w:t>
      </w:r>
    </w:p>
    <w:p w:rsidR="008C6E5E" w:rsidRPr="008C6E5E" w:rsidRDefault="00F41717" w:rsidP="008C6E5E">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Н</w:t>
      </w:r>
      <w:r w:rsidR="008C6E5E" w:rsidRPr="008C6E5E">
        <w:rPr>
          <w:rFonts w:ascii="Times New Roman" w:hAnsi="Times New Roman" w:cs="Times New Roman"/>
          <w:sz w:val="28"/>
          <w:szCs w:val="28"/>
          <w:lang w:val="uk-UA"/>
        </w:rPr>
        <w:t>аказ про участь команди  закладу загальної серед</w:t>
      </w:r>
      <w:r>
        <w:rPr>
          <w:rFonts w:ascii="Times New Roman" w:hAnsi="Times New Roman" w:cs="Times New Roman"/>
          <w:sz w:val="28"/>
          <w:szCs w:val="28"/>
          <w:lang w:val="uk-UA"/>
        </w:rPr>
        <w:t xml:space="preserve">ньої освіти у </w:t>
      </w:r>
      <w:r w:rsidR="008E51AD">
        <w:rPr>
          <w:rFonts w:ascii="Times New Roman" w:hAnsi="Times New Roman" w:cs="Times New Roman"/>
          <w:sz w:val="28"/>
          <w:szCs w:val="28"/>
          <w:lang w:val="uk-UA"/>
        </w:rPr>
        <w:t xml:space="preserve">            </w:t>
      </w:r>
      <w:r>
        <w:rPr>
          <w:rFonts w:ascii="Times New Roman" w:hAnsi="Times New Roman" w:cs="Times New Roman"/>
          <w:sz w:val="28"/>
          <w:szCs w:val="28"/>
          <w:lang w:val="uk-UA"/>
        </w:rPr>
        <w:t>ІІ етапі олімпіад.</w:t>
      </w:r>
    </w:p>
    <w:p w:rsidR="008C6E5E" w:rsidRPr="008C6E5E" w:rsidRDefault="00F41717" w:rsidP="008C6E5E">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З</w:t>
      </w:r>
      <w:r w:rsidR="008C6E5E" w:rsidRPr="008C6E5E">
        <w:rPr>
          <w:rFonts w:ascii="Times New Roman" w:hAnsi="Times New Roman" w:cs="Times New Roman"/>
          <w:sz w:val="28"/>
          <w:szCs w:val="28"/>
          <w:lang w:val="uk-UA"/>
        </w:rPr>
        <w:t>аявка (встановленого зразка)  на участь у ІІ етапі олімпіад (надається у відділ освіти до 1 листопада поточного року; копія  залишається у ЗЗС</w:t>
      </w:r>
      <w:r>
        <w:rPr>
          <w:rFonts w:ascii="Times New Roman" w:hAnsi="Times New Roman" w:cs="Times New Roman"/>
          <w:sz w:val="28"/>
          <w:szCs w:val="28"/>
          <w:lang w:val="uk-UA"/>
        </w:rPr>
        <w:t>О)</w:t>
      </w:r>
      <w:r w:rsidR="00763D3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C6E5E" w:rsidRPr="008C6E5E" w:rsidRDefault="00F41717" w:rsidP="00BE6427">
      <w:pPr>
        <w:spacing w:after="0" w:line="360" w:lineRule="auto"/>
        <w:ind w:right="492"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Н</w:t>
      </w:r>
      <w:r w:rsidR="00BE6427">
        <w:rPr>
          <w:rFonts w:ascii="Times New Roman" w:hAnsi="Times New Roman" w:cs="Times New Roman"/>
          <w:sz w:val="28"/>
          <w:szCs w:val="28"/>
          <w:lang w:val="uk-UA"/>
        </w:rPr>
        <w:t xml:space="preserve">акази </w:t>
      </w:r>
      <w:r w:rsidRPr="008C6E5E">
        <w:rPr>
          <w:rFonts w:ascii="Times New Roman" w:hAnsi="Times New Roman" w:cs="Times New Roman"/>
          <w:sz w:val="28"/>
          <w:szCs w:val="28"/>
          <w:lang w:val="uk-UA"/>
        </w:rPr>
        <w:t xml:space="preserve">керівника ЗЗСО </w:t>
      </w:r>
      <w:r w:rsidR="00BE6427">
        <w:rPr>
          <w:rFonts w:ascii="Times New Roman" w:hAnsi="Times New Roman" w:cs="Times New Roman"/>
          <w:sz w:val="28"/>
          <w:szCs w:val="28"/>
          <w:lang w:val="uk-UA"/>
        </w:rPr>
        <w:t>про відрядження вчителів і</w:t>
      </w:r>
      <w:r w:rsidR="008C6E5E" w:rsidRPr="008C6E5E">
        <w:rPr>
          <w:rFonts w:ascii="Times New Roman" w:hAnsi="Times New Roman" w:cs="Times New Roman"/>
          <w:sz w:val="28"/>
          <w:szCs w:val="28"/>
          <w:lang w:val="uk-UA"/>
        </w:rPr>
        <w:t xml:space="preserve"> учнів на ІІ</w:t>
      </w:r>
      <w:r w:rsidR="00BE6427">
        <w:rPr>
          <w:rFonts w:ascii="Times New Roman" w:hAnsi="Times New Roman" w:cs="Times New Roman"/>
          <w:sz w:val="28"/>
          <w:szCs w:val="28"/>
          <w:lang w:val="uk-UA"/>
        </w:rPr>
        <w:t xml:space="preserve">, ІІІ </w:t>
      </w:r>
      <w:r w:rsidR="008C6E5E" w:rsidRPr="008C6E5E">
        <w:rPr>
          <w:rFonts w:ascii="Times New Roman" w:hAnsi="Times New Roman" w:cs="Times New Roman"/>
          <w:sz w:val="28"/>
          <w:szCs w:val="28"/>
          <w:lang w:val="uk-UA"/>
        </w:rPr>
        <w:t xml:space="preserve"> етап</w:t>
      </w:r>
      <w:r w:rsidR="00BE6427">
        <w:rPr>
          <w:rFonts w:ascii="Times New Roman" w:hAnsi="Times New Roman" w:cs="Times New Roman"/>
          <w:sz w:val="28"/>
          <w:szCs w:val="28"/>
          <w:lang w:val="uk-UA"/>
        </w:rPr>
        <w:t>и олімпіад</w:t>
      </w:r>
      <w:r w:rsidR="008C6E5E" w:rsidRPr="008C6E5E">
        <w:rPr>
          <w:rFonts w:ascii="Times New Roman" w:hAnsi="Times New Roman" w:cs="Times New Roman"/>
          <w:sz w:val="28"/>
          <w:szCs w:val="28"/>
          <w:lang w:val="uk-UA"/>
        </w:rPr>
        <w:t>.</w:t>
      </w:r>
    </w:p>
    <w:p w:rsidR="008C6E5E" w:rsidRDefault="008C6E5E" w:rsidP="0058198D">
      <w:pPr>
        <w:spacing w:after="0"/>
        <w:ind w:right="350" w:firstLine="360"/>
        <w:jc w:val="right"/>
        <w:rPr>
          <w:rFonts w:ascii="Times New Roman" w:hAnsi="Times New Roman" w:cs="Times New Roman"/>
          <w:sz w:val="28"/>
          <w:szCs w:val="28"/>
          <w:lang w:val="uk-UA"/>
        </w:rPr>
      </w:pPr>
    </w:p>
    <w:p w:rsidR="008C6E5E" w:rsidRDefault="008C6E5E" w:rsidP="0058198D">
      <w:pPr>
        <w:spacing w:after="0"/>
        <w:ind w:right="350" w:firstLine="360"/>
        <w:jc w:val="right"/>
        <w:rPr>
          <w:rFonts w:ascii="Times New Roman" w:hAnsi="Times New Roman" w:cs="Times New Roman"/>
          <w:sz w:val="28"/>
          <w:szCs w:val="28"/>
          <w:lang w:val="uk-UA"/>
        </w:rPr>
      </w:pPr>
    </w:p>
    <w:p w:rsidR="00E47D61" w:rsidRDefault="00E47D61" w:rsidP="00981232">
      <w:pPr>
        <w:spacing w:after="0" w:line="314" w:lineRule="auto"/>
        <w:ind w:right="486"/>
        <w:jc w:val="right"/>
        <w:rPr>
          <w:rFonts w:ascii="Times New Roman" w:eastAsia="Times New Roman" w:hAnsi="Times New Roman" w:cs="Times New Roman"/>
          <w:b/>
          <w:bCs/>
          <w:i/>
          <w:iCs/>
          <w:color w:val="000000"/>
          <w:sz w:val="28"/>
          <w:szCs w:val="28"/>
          <w:lang w:val="uk-UA"/>
        </w:rPr>
      </w:pPr>
    </w:p>
    <w:p w:rsidR="00E47D61" w:rsidRDefault="00E47D61" w:rsidP="00981232">
      <w:pPr>
        <w:spacing w:after="0" w:line="314" w:lineRule="auto"/>
        <w:ind w:right="486"/>
        <w:jc w:val="right"/>
        <w:rPr>
          <w:rFonts w:ascii="Times New Roman" w:eastAsia="Times New Roman" w:hAnsi="Times New Roman" w:cs="Times New Roman"/>
          <w:b/>
          <w:bCs/>
          <w:i/>
          <w:iCs/>
          <w:color w:val="000000"/>
          <w:sz w:val="28"/>
          <w:szCs w:val="28"/>
          <w:lang w:val="uk-UA"/>
        </w:rPr>
      </w:pPr>
    </w:p>
    <w:p w:rsidR="00E47D61" w:rsidRDefault="00E47D61" w:rsidP="00981232">
      <w:pPr>
        <w:spacing w:after="0" w:line="314" w:lineRule="auto"/>
        <w:ind w:right="486"/>
        <w:jc w:val="right"/>
        <w:rPr>
          <w:rFonts w:ascii="Times New Roman" w:eastAsia="Times New Roman" w:hAnsi="Times New Roman" w:cs="Times New Roman"/>
          <w:b/>
          <w:bCs/>
          <w:i/>
          <w:iCs/>
          <w:color w:val="000000"/>
          <w:sz w:val="28"/>
          <w:szCs w:val="28"/>
          <w:lang w:val="uk-UA"/>
        </w:rPr>
      </w:pPr>
    </w:p>
    <w:p w:rsidR="00E47D61" w:rsidRDefault="00E47D61" w:rsidP="00981232">
      <w:pPr>
        <w:spacing w:after="0" w:line="314" w:lineRule="auto"/>
        <w:ind w:right="486"/>
        <w:jc w:val="right"/>
        <w:rPr>
          <w:rFonts w:ascii="Times New Roman" w:eastAsia="Times New Roman" w:hAnsi="Times New Roman" w:cs="Times New Roman"/>
          <w:b/>
          <w:bCs/>
          <w:i/>
          <w:iCs/>
          <w:color w:val="000000"/>
          <w:sz w:val="28"/>
          <w:szCs w:val="28"/>
          <w:lang w:val="uk-UA"/>
        </w:rPr>
      </w:pPr>
    </w:p>
    <w:p w:rsidR="00E47D61" w:rsidRDefault="00E47D61" w:rsidP="00981232">
      <w:pPr>
        <w:spacing w:after="0" w:line="314" w:lineRule="auto"/>
        <w:ind w:right="486"/>
        <w:jc w:val="right"/>
        <w:rPr>
          <w:rFonts w:ascii="Times New Roman" w:eastAsia="Times New Roman" w:hAnsi="Times New Roman" w:cs="Times New Roman"/>
          <w:b/>
          <w:bCs/>
          <w:i/>
          <w:iCs/>
          <w:color w:val="000000"/>
          <w:sz w:val="28"/>
          <w:szCs w:val="28"/>
          <w:lang w:val="uk-UA"/>
        </w:rPr>
      </w:pPr>
    </w:p>
    <w:p w:rsidR="00E47D61" w:rsidRDefault="00E47D61" w:rsidP="00981232">
      <w:pPr>
        <w:spacing w:after="0" w:line="314" w:lineRule="auto"/>
        <w:ind w:right="486"/>
        <w:jc w:val="right"/>
        <w:rPr>
          <w:rFonts w:ascii="Times New Roman" w:eastAsia="Times New Roman" w:hAnsi="Times New Roman" w:cs="Times New Roman"/>
          <w:b/>
          <w:bCs/>
          <w:i/>
          <w:iCs/>
          <w:color w:val="000000"/>
          <w:sz w:val="28"/>
          <w:szCs w:val="28"/>
          <w:lang w:val="uk-UA"/>
        </w:rPr>
      </w:pPr>
    </w:p>
    <w:p w:rsidR="00981232" w:rsidRDefault="00981232" w:rsidP="00981232">
      <w:pPr>
        <w:spacing w:after="0" w:line="314" w:lineRule="auto"/>
        <w:ind w:right="486"/>
        <w:jc w:val="right"/>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bCs/>
          <w:i/>
          <w:iCs/>
          <w:color w:val="000000"/>
          <w:sz w:val="28"/>
          <w:szCs w:val="28"/>
          <w:lang w:val="uk-UA"/>
        </w:rPr>
        <w:t>З</w:t>
      </w:r>
      <w:r>
        <w:rPr>
          <w:rFonts w:ascii="Times New Roman" w:eastAsia="Times New Roman" w:hAnsi="Times New Roman" w:cs="Times New Roman"/>
          <w:b/>
          <w:bCs/>
          <w:i/>
          <w:iCs/>
          <w:color w:val="000000"/>
          <w:spacing w:val="1"/>
          <w:sz w:val="28"/>
          <w:szCs w:val="28"/>
          <w:lang w:val="uk-UA"/>
        </w:rPr>
        <w:t>ра</w:t>
      </w:r>
      <w:r>
        <w:rPr>
          <w:rFonts w:ascii="Times New Roman" w:eastAsia="Times New Roman" w:hAnsi="Times New Roman" w:cs="Times New Roman"/>
          <w:b/>
          <w:bCs/>
          <w:i/>
          <w:iCs/>
          <w:color w:val="000000"/>
          <w:sz w:val="28"/>
          <w:szCs w:val="28"/>
          <w:lang w:val="uk-UA"/>
        </w:rPr>
        <w:t>з</w:t>
      </w:r>
      <w:r>
        <w:rPr>
          <w:rFonts w:ascii="Times New Roman" w:eastAsia="Times New Roman" w:hAnsi="Times New Roman" w:cs="Times New Roman"/>
          <w:b/>
          <w:bCs/>
          <w:i/>
          <w:iCs/>
          <w:color w:val="000000"/>
          <w:spacing w:val="1"/>
          <w:sz w:val="28"/>
          <w:szCs w:val="28"/>
          <w:lang w:val="uk-UA"/>
        </w:rPr>
        <w:t>о</w:t>
      </w:r>
      <w:r>
        <w:rPr>
          <w:rFonts w:ascii="Times New Roman" w:eastAsia="Times New Roman" w:hAnsi="Times New Roman" w:cs="Times New Roman"/>
          <w:b/>
          <w:bCs/>
          <w:i/>
          <w:iCs/>
          <w:color w:val="000000"/>
          <w:sz w:val="28"/>
          <w:szCs w:val="28"/>
          <w:lang w:val="uk-UA"/>
        </w:rPr>
        <w:t>к</w:t>
      </w:r>
      <w:r>
        <w:rPr>
          <w:rFonts w:ascii="Times New Roman" w:eastAsia="Times New Roman" w:hAnsi="Times New Roman" w:cs="Times New Roman"/>
          <w:b/>
          <w:color w:val="000000"/>
          <w:sz w:val="28"/>
          <w:szCs w:val="28"/>
          <w:lang w:val="uk-UA"/>
        </w:rPr>
        <w:t xml:space="preserve"> </w:t>
      </w:r>
    </w:p>
    <w:p w:rsidR="00981232" w:rsidRDefault="00981232" w:rsidP="00981232">
      <w:pPr>
        <w:spacing w:after="0"/>
        <w:jc w:val="center"/>
        <w:rPr>
          <w:rFonts w:ascii="Times New Roman" w:hAnsi="Times New Roman" w:cs="Times New Roman"/>
          <w:b/>
          <w:color w:val="000000"/>
          <w:sz w:val="28"/>
          <w:szCs w:val="28"/>
          <w:lang w:val="uk-UA"/>
        </w:rPr>
      </w:pPr>
    </w:p>
    <w:p w:rsidR="00981232" w:rsidRPr="00981232" w:rsidRDefault="00981232" w:rsidP="00981232">
      <w:pPr>
        <w:spacing w:after="0"/>
        <w:jc w:val="center"/>
        <w:rPr>
          <w:rFonts w:ascii="Times New Roman" w:hAnsi="Times New Roman" w:cs="Times New Roman"/>
          <w:b/>
          <w:color w:val="000000"/>
          <w:sz w:val="28"/>
          <w:szCs w:val="28"/>
          <w:lang w:val="uk-UA"/>
        </w:rPr>
      </w:pPr>
      <w:r w:rsidRPr="00981232">
        <w:rPr>
          <w:rFonts w:ascii="Times New Roman" w:hAnsi="Times New Roman" w:cs="Times New Roman"/>
          <w:b/>
          <w:color w:val="000000"/>
          <w:sz w:val="28"/>
          <w:szCs w:val="28"/>
          <w:lang w:val="uk-UA"/>
        </w:rPr>
        <w:t>П Р О Т О К О Л</w:t>
      </w:r>
    </w:p>
    <w:p w:rsidR="00981232" w:rsidRPr="00981232" w:rsidRDefault="00981232" w:rsidP="00981232">
      <w:pPr>
        <w:spacing w:after="0"/>
        <w:jc w:val="center"/>
        <w:rPr>
          <w:rFonts w:ascii="Times New Roman" w:hAnsi="Times New Roman" w:cs="Times New Roman"/>
          <w:b/>
          <w:color w:val="000000"/>
          <w:sz w:val="28"/>
          <w:szCs w:val="28"/>
          <w:lang w:val="uk-UA"/>
        </w:rPr>
      </w:pPr>
      <w:r w:rsidRPr="00981232">
        <w:rPr>
          <w:rFonts w:ascii="Times New Roman" w:hAnsi="Times New Roman" w:cs="Times New Roman"/>
          <w:b/>
          <w:color w:val="000000"/>
          <w:sz w:val="28"/>
          <w:szCs w:val="28"/>
          <w:lang w:val="uk-UA"/>
        </w:rPr>
        <w:t>засідання журі І (</w:t>
      </w:r>
      <w:proofErr w:type="spellStart"/>
      <w:r w:rsidRPr="00981232">
        <w:rPr>
          <w:rFonts w:ascii="Times New Roman" w:hAnsi="Times New Roman" w:cs="Times New Roman"/>
          <w:b/>
          <w:color w:val="000000"/>
          <w:sz w:val="28"/>
          <w:szCs w:val="28"/>
          <w:lang w:val="uk-UA"/>
        </w:rPr>
        <w:t>шкільногого</w:t>
      </w:r>
      <w:proofErr w:type="spellEnd"/>
      <w:r w:rsidRPr="00981232">
        <w:rPr>
          <w:rFonts w:ascii="Times New Roman" w:hAnsi="Times New Roman" w:cs="Times New Roman"/>
          <w:b/>
          <w:color w:val="000000"/>
          <w:sz w:val="28"/>
          <w:szCs w:val="28"/>
          <w:lang w:val="uk-UA"/>
        </w:rPr>
        <w:t>) етапу Всеукраїнської  учнівської олімпіади</w:t>
      </w:r>
    </w:p>
    <w:p w:rsidR="00981232" w:rsidRPr="00981232" w:rsidRDefault="00981232" w:rsidP="00981232">
      <w:pPr>
        <w:spacing w:after="0"/>
        <w:jc w:val="center"/>
        <w:rPr>
          <w:rFonts w:ascii="Times New Roman" w:hAnsi="Times New Roman" w:cs="Times New Roman"/>
          <w:b/>
          <w:color w:val="000000"/>
          <w:sz w:val="28"/>
          <w:szCs w:val="28"/>
        </w:rPr>
      </w:pPr>
      <w:proofErr w:type="spellStart"/>
      <w:r w:rsidRPr="00981232">
        <w:rPr>
          <w:rFonts w:ascii="Times New Roman" w:hAnsi="Times New Roman" w:cs="Times New Roman"/>
          <w:b/>
          <w:color w:val="000000"/>
          <w:sz w:val="28"/>
          <w:szCs w:val="28"/>
        </w:rPr>
        <w:t>із</w:t>
      </w:r>
      <w:proofErr w:type="spellEnd"/>
      <w:r w:rsidRPr="00981232">
        <w:rPr>
          <w:rFonts w:ascii="Times New Roman" w:hAnsi="Times New Roman" w:cs="Times New Roman"/>
          <w:b/>
          <w:color w:val="000000"/>
          <w:sz w:val="28"/>
          <w:szCs w:val="28"/>
        </w:rPr>
        <w:t xml:space="preserve">   _____________________</w:t>
      </w:r>
    </w:p>
    <w:p w:rsidR="00981232" w:rsidRPr="00981232" w:rsidRDefault="00981232" w:rsidP="00981232">
      <w:pPr>
        <w:spacing w:after="0"/>
        <w:jc w:val="center"/>
        <w:rPr>
          <w:rFonts w:ascii="Times New Roman" w:hAnsi="Times New Roman" w:cs="Times New Roman"/>
          <w:b/>
          <w:color w:val="000000"/>
          <w:sz w:val="28"/>
          <w:szCs w:val="28"/>
        </w:rPr>
      </w:pPr>
      <w:r w:rsidRPr="00981232">
        <w:rPr>
          <w:rFonts w:ascii="Times New Roman" w:hAnsi="Times New Roman" w:cs="Times New Roman"/>
          <w:b/>
          <w:color w:val="000000"/>
          <w:sz w:val="28"/>
          <w:szCs w:val="28"/>
        </w:rPr>
        <w:t xml:space="preserve">__________ </w:t>
      </w:r>
      <w:proofErr w:type="spellStart"/>
      <w:r w:rsidRPr="00981232">
        <w:rPr>
          <w:rFonts w:ascii="Times New Roman" w:hAnsi="Times New Roman" w:cs="Times New Roman"/>
          <w:b/>
          <w:color w:val="000000"/>
          <w:sz w:val="28"/>
          <w:szCs w:val="28"/>
        </w:rPr>
        <w:t>клас</w:t>
      </w:r>
      <w:proofErr w:type="spellEnd"/>
    </w:p>
    <w:p w:rsidR="00D22D6F" w:rsidRDefault="00D22D6F" w:rsidP="00D22D6F">
      <w:pPr>
        <w:spacing w:after="0"/>
        <w:jc w:val="center"/>
        <w:rPr>
          <w:rFonts w:ascii="Times New Roman" w:hAnsi="Times New Roman" w:cs="Times New Roman"/>
          <w:i/>
          <w:color w:val="000000"/>
          <w:sz w:val="24"/>
          <w:szCs w:val="24"/>
          <w:lang w:val="uk-UA"/>
        </w:rPr>
      </w:pPr>
      <w:r>
        <w:rPr>
          <w:rFonts w:ascii="Times New Roman" w:hAnsi="Times New Roman" w:cs="Times New Roman"/>
          <w:b/>
          <w:color w:val="000000"/>
          <w:sz w:val="28"/>
          <w:szCs w:val="28"/>
          <w:lang w:val="uk-UA"/>
        </w:rPr>
        <w:t>____________________________________</w:t>
      </w:r>
      <w:r w:rsidRPr="00FD290D">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uk-UA"/>
        </w:rPr>
        <w:t xml:space="preserve">          </w:t>
      </w:r>
      <w:r w:rsidRPr="00FD290D">
        <w:rPr>
          <w:rFonts w:ascii="Times New Roman" w:hAnsi="Times New Roman" w:cs="Times New Roman"/>
          <w:i/>
          <w:color w:val="000000"/>
          <w:sz w:val="24"/>
          <w:szCs w:val="24"/>
        </w:rPr>
        <w:t xml:space="preserve">  </w:t>
      </w:r>
    </w:p>
    <w:p w:rsidR="00D22D6F" w:rsidRDefault="00D22D6F" w:rsidP="00D22D6F">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w:t>
      </w:r>
      <w:r>
        <w:rPr>
          <w:rFonts w:ascii="Times New Roman" w:hAnsi="Times New Roman" w:cs="Times New Roman"/>
          <w:color w:val="000000"/>
          <w:sz w:val="24"/>
          <w:szCs w:val="24"/>
          <w:lang w:val="uk-UA"/>
        </w:rPr>
        <w:t>Назва ЗЗСО</w:t>
      </w:r>
      <w:r w:rsidRPr="00FD290D">
        <w:rPr>
          <w:rFonts w:ascii="Times New Roman" w:hAnsi="Times New Roman" w:cs="Times New Roman"/>
          <w:color w:val="000000"/>
          <w:sz w:val="24"/>
          <w:szCs w:val="24"/>
        </w:rPr>
        <w:t xml:space="preserve">)  </w:t>
      </w:r>
    </w:p>
    <w:p w:rsidR="00D22D6F" w:rsidRDefault="00D22D6F" w:rsidP="00D22D6F">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_____________________</w:t>
      </w:r>
    </w:p>
    <w:p w:rsidR="00D22D6F" w:rsidRDefault="00D22D6F" w:rsidP="00D22D6F">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w:t>
      </w:r>
      <w:r>
        <w:rPr>
          <w:rFonts w:ascii="Times New Roman" w:hAnsi="Times New Roman" w:cs="Times New Roman"/>
          <w:color w:val="000000"/>
          <w:sz w:val="24"/>
          <w:szCs w:val="24"/>
          <w:lang w:val="uk-UA"/>
        </w:rPr>
        <w:t>Дата</w:t>
      </w:r>
      <w:r w:rsidRPr="00FD290D">
        <w:rPr>
          <w:rFonts w:ascii="Times New Roman" w:hAnsi="Times New Roman" w:cs="Times New Roman"/>
          <w:color w:val="000000"/>
          <w:sz w:val="24"/>
          <w:szCs w:val="24"/>
        </w:rPr>
        <w:t xml:space="preserve">)  </w:t>
      </w:r>
    </w:p>
    <w:p w:rsidR="00D22D6F" w:rsidRPr="00D22D6F" w:rsidRDefault="00D22D6F" w:rsidP="00D22D6F">
      <w:pPr>
        <w:spacing w:after="0"/>
        <w:jc w:val="center"/>
        <w:rPr>
          <w:rFonts w:ascii="Times New Roman" w:hAnsi="Times New Roman" w:cs="Times New Roman"/>
          <w:color w:val="000000"/>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876"/>
        <w:gridCol w:w="3686"/>
        <w:gridCol w:w="1417"/>
        <w:gridCol w:w="1134"/>
      </w:tblGrid>
      <w:tr w:rsidR="00981232" w:rsidRPr="00981232" w:rsidTr="00FD290D">
        <w:tc>
          <w:tcPr>
            <w:tcW w:w="634" w:type="dxa"/>
            <w:tcBorders>
              <w:top w:val="single" w:sz="4" w:space="0" w:color="auto"/>
              <w:left w:val="single" w:sz="4" w:space="0" w:color="auto"/>
              <w:bottom w:val="single" w:sz="4" w:space="0" w:color="auto"/>
              <w:right w:val="single" w:sz="4" w:space="0" w:color="auto"/>
            </w:tcBorders>
            <w:hideMark/>
          </w:tcPr>
          <w:p w:rsidR="00981232" w:rsidRPr="00981232" w:rsidRDefault="00981232">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hideMark/>
          </w:tcPr>
          <w:p w:rsidR="00981232" w:rsidRPr="00981232" w:rsidRDefault="00981232">
            <w:pPr>
              <w:jc w:val="center"/>
              <w:rPr>
                <w:rFonts w:ascii="Times New Roman" w:eastAsia="Times New Roman" w:hAnsi="Times New Roman" w:cs="Times New Roman"/>
                <w:color w:val="000000"/>
                <w:sz w:val="28"/>
                <w:szCs w:val="28"/>
              </w:rPr>
            </w:pPr>
            <w:proofErr w:type="spellStart"/>
            <w:r w:rsidRPr="00981232">
              <w:rPr>
                <w:rFonts w:ascii="Times New Roman" w:hAnsi="Times New Roman" w:cs="Times New Roman"/>
                <w:color w:val="000000"/>
                <w:sz w:val="28"/>
                <w:szCs w:val="28"/>
              </w:rPr>
              <w:t>Прізвище</w:t>
            </w:r>
            <w:proofErr w:type="spellEnd"/>
            <w:r w:rsidRPr="00981232">
              <w:rPr>
                <w:rFonts w:ascii="Times New Roman" w:hAnsi="Times New Roman" w:cs="Times New Roman"/>
                <w:color w:val="000000"/>
                <w:sz w:val="28"/>
                <w:szCs w:val="28"/>
              </w:rPr>
              <w:t xml:space="preserve">, </w:t>
            </w:r>
            <w:proofErr w:type="spellStart"/>
            <w:r w:rsidRPr="00981232">
              <w:rPr>
                <w:rFonts w:ascii="Times New Roman" w:hAnsi="Times New Roman" w:cs="Times New Roman"/>
                <w:color w:val="000000"/>
                <w:sz w:val="28"/>
                <w:szCs w:val="28"/>
              </w:rPr>
              <w:t>ім’я</w:t>
            </w:r>
            <w:proofErr w:type="spellEnd"/>
            <w:r w:rsidRPr="00981232">
              <w:rPr>
                <w:rFonts w:ascii="Times New Roman" w:hAnsi="Times New Roman" w:cs="Times New Roman"/>
                <w:color w:val="000000"/>
                <w:sz w:val="28"/>
                <w:szCs w:val="28"/>
              </w:rPr>
              <w:t xml:space="preserve">, по </w:t>
            </w:r>
            <w:proofErr w:type="spellStart"/>
            <w:r w:rsidRPr="00981232">
              <w:rPr>
                <w:rFonts w:ascii="Times New Roman" w:hAnsi="Times New Roman" w:cs="Times New Roman"/>
                <w:color w:val="000000"/>
                <w:sz w:val="28"/>
                <w:szCs w:val="28"/>
              </w:rPr>
              <w:t>батькові</w:t>
            </w:r>
            <w:proofErr w:type="spellEnd"/>
            <w:r w:rsidRPr="00981232">
              <w:rPr>
                <w:rFonts w:ascii="Times New Roman" w:hAnsi="Times New Roman" w:cs="Times New Roman"/>
                <w:color w:val="000000"/>
                <w:sz w:val="28"/>
                <w:szCs w:val="28"/>
              </w:rPr>
              <w:t xml:space="preserve"> </w:t>
            </w:r>
            <w:proofErr w:type="spellStart"/>
            <w:r w:rsidRPr="00981232">
              <w:rPr>
                <w:rFonts w:ascii="Times New Roman" w:hAnsi="Times New Roman" w:cs="Times New Roman"/>
                <w:color w:val="000000"/>
                <w:sz w:val="28"/>
                <w:szCs w:val="28"/>
              </w:rPr>
              <w:t>учня</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981232" w:rsidRPr="00981232" w:rsidRDefault="00981232">
            <w:pPr>
              <w:jc w:val="center"/>
              <w:rPr>
                <w:rFonts w:ascii="Times New Roman" w:eastAsia="Times New Roman" w:hAnsi="Times New Roman" w:cs="Times New Roman"/>
                <w:color w:val="000000"/>
                <w:sz w:val="28"/>
                <w:szCs w:val="28"/>
              </w:rPr>
            </w:pPr>
            <w:proofErr w:type="spellStart"/>
            <w:r w:rsidRPr="00981232">
              <w:rPr>
                <w:rFonts w:ascii="Times New Roman" w:hAnsi="Times New Roman" w:cs="Times New Roman"/>
                <w:color w:val="000000"/>
                <w:sz w:val="28"/>
                <w:szCs w:val="28"/>
              </w:rPr>
              <w:t>Прізвище</w:t>
            </w:r>
            <w:proofErr w:type="spellEnd"/>
            <w:r w:rsidRPr="00981232">
              <w:rPr>
                <w:rFonts w:ascii="Times New Roman" w:hAnsi="Times New Roman" w:cs="Times New Roman"/>
                <w:color w:val="000000"/>
                <w:sz w:val="28"/>
                <w:szCs w:val="28"/>
              </w:rPr>
              <w:t xml:space="preserve">, </w:t>
            </w:r>
            <w:proofErr w:type="spellStart"/>
            <w:r w:rsidRPr="00981232">
              <w:rPr>
                <w:rFonts w:ascii="Times New Roman" w:hAnsi="Times New Roman" w:cs="Times New Roman"/>
                <w:color w:val="000000"/>
                <w:sz w:val="28"/>
                <w:szCs w:val="28"/>
              </w:rPr>
              <w:t>ім’я</w:t>
            </w:r>
            <w:proofErr w:type="spellEnd"/>
            <w:r w:rsidRPr="00981232">
              <w:rPr>
                <w:rFonts w:ascii="Times New Roman" w:hAnsi="Times New Roman" w:cs="Times New Roman"/>
                <w:color w:val="000000"/>
                <w:sz w:val="28"/>
                <w:szCs w:val="28"/>
              </w:rPr>
              <w:t xml:space="preserve">, по </w:t>
            </w:r>
            <w:proofErr w:type="spellStart"/>
            <w:r w:rsidRPr="00981232">
              <w:rPr>
                <w:rFonts w:ascii="Times New Roman" w:hAnsi="Times New Roman" w:cs="Times New Roman"/>
                <w:color w:val="000000"/>
                <w:sz w:val="28"/>
                <w:szCs w:val="28"/>
              </w:rPr>
              <w:t>батькові</w:t>
            </w:r>
            <w:proofErr w:type="spellEnd"/>
            <w:r w:rsidRPr="00981232">
              <w:rPr>
                <w:rFonts w:ascii="Times New Roman" w:hAnsi="Times New Roman" w:cs="Times New Roman"/>
                <w:color w:val="000000"/>
                <w:sz w:val="28"/>
                <w:szCs w:val="28"/>
              </w:rPr>
              <w:t xml:space="preserve"> </w:t>
            </w:r>
            <w:proofErr w:type="spellStart"/>
            <w:r w:rsidRPr="00981232">
              <w:rPr>
                <w:rFonts w:ascii="Times New Roman" w:hAnsi="Times New Roman" w:cs="Times New Roman"/>
                <w:color w:val="000000"/>
                <w:sz w:val="28"/>
                <w:szCs w:val="28"/>
              </w:rPr>
              <w:t>вчителя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81232" w:rsidRPr="00981232" w:rsidRDefault="00981232">
            <w:pPr>
              <w:jc w:val="center"/>
              <w:rPr>
                <w:rFonts w:ascii="Times New Roman" w:eastAsia="Times New Roman" w:hAnsi="Times New Roman" w:cs="Times New Roman"/>
                <w:color w:val="000000"/>
                <w:sz w:val="28"/>
                <w:szCs w:val="28"/>
              </w:rPr>
            </w:pPr>
            <w:proofErr w:type="spellStart"/>
            <w:r w:rsidRPr="00981232">
              <w:rPr>
                <w:rFonts w:ascii="Times New Roman" w:hAnsi="Times New Roman" w:cs="Times New Roman"/>
                <w:color w:val="000000"/>
                <w:sz w:val="28"/>
                <w:szCs w:val="28"/>
              </w:rPr>
              <w:t>Кількість</w:t>
            </w:r>
            <w:proofErr w:type="spellEnd"/>
            <w:r w:rsidRPr="00981232">
              <w:rPr>
                <w:rFonts w:ascii="Times New Roman" w:hAnsi="Times New Roman" w:cs="Times New Roman"/>
                <w:color w:val="000000"/>
                <w:sz w:val="28"/>
                <w:szCs w:val="28"/>
              </w:rPr>
              <w:t xml:space="preserve"> </w:t>
            </w:r>
            <w:proofErr w:type="spellStart"/>
            <w:r w:rsidRPr="00981232">
              <w:rPr>
                <w:rFonts w:ascii="Times New Roman" w:hAnsi="Times New Roman" w:cs="Times New Roman"/>
                <w:color w:val="000000"/>
                <w:sz w:val="28"/>
                <w:szCs w:val="28"/>
              </w:rPr>
              <w:t>балів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1232" w:rsidRPr="00981232" w:rsidRDefault="00981232">
            <w:pPr>
              <w:jc w:val="center"/>
              <w:rPr>
                <w:rFonts w:ascii="Times New Roman" w:eastAsia="Times New Roman" w:hAnsi="Times New Roman" w:cs="Times New Roman"/>
                <w:color w:val="000000"/>
                <w:sz w:val="28"/>
                <w:szCs w:val="28"/>
              </w:rPr>
            </w:pPr>
            <w:proofErr w:type="spellStart"/>
            <w:r w:rsidRPr="00981232">
              <w:rPr>
                <w:rFonts w:ascii="Times New Roman" w:hAnsi="Times New Roman" w:cs="Times New Roman"/>
                <w:color w:val="000000"/>
                <w:sz w:val="28"/>
                <w:szCs w:val="28"/>
              </w:rPr>
              <w:t>Місце</w:t>
            </w:r>
            <w:proofErr w:type="spellEnd"/>
          </w:p>
        </w:tc>
      </w:tr>
      <w:tr w:rsidR="00981232" w:rsidRPr="00981232" w:rsidTr="00FD290D">
        <w:trPr>
          <w:trHeight w:val="585"/>
        </w:trPr>
        <w:tc>
          <w:tcPr>
            <w:tcW w:w="6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r>
      <w:tr w:rsidR="00FD290D" w:rsidRPr="00981232" w:rsidTr="00FD290D">
        <w:trPr>
          <w:trHeight w:val="541"/>
        </w:trPr>
        <w:tc>
          <w:tcPr>
            <w:tcW w:w="634"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290D" w:rsidRPr="00981232" w:rsidRDefault="00FD290D" w:rsidP="00FD290D">
            <w:pPr>
              <w:jc w:val="center"/>
              <w:rPr>
                <w:rFonts w:ascii="Times New Roman" w:eastAsia="Times New Roman" w:hAnsi="Times New Roman" w:cs="Times New Roman"/>
                <w:color w:val="000000"/>
                <w:sz w:val="28"/>
                <w:szCs w:val="28"/>
              </w:rPr>
            </w:pPr>
          </w:p>
        </w:tc>
      </w:tr>
      <w:tr w:rsidR="00981232" w:rsidRPr="00981232" w:rsidTr="00FD290D">
        <w:trPr>
          <w:trHeight w:val="585"/>
        </w:trPr>
        <w:tc>
          <w:tcPr>
            <w:tcW w:w="6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r>
      <w:tr w:rsidR="00FD290D" w:rsidRPr="00981232" w:rsidTr="00FD290D">
        <w:trPr>
          <w:trHeight w:val="541"/>
        </w:trPr>
        <w:tc>
          <w:tcPr>
            <w:tcW w:w="634"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290D" w:rsidRPr="00981232" w:rsidRDefault="00FD290D" w:rsidP="00FD290D">
            <w:pPr>
              <w:jc w:val="center"/>
              <w:rPr>
                <w:rFonts w:ascii="Times New Roman" w:eastAsia="Times New Roman" w:hAnsi="Times New Roman" w:cs="Times New Roman"/>
                <w:color w:val="000000"/>
                <w:sz w:val="28"/>
                <w:szCs w:val="28"/>
              </w:rPr>
            </w:pPr>
          </w:p>
        </w:tc>
      </w:tr>
      <w:tr w:rsidR="00981232" w:rsidRPr="00981232" w:rsidTr="00FD290D">
        <w:trPr>
          <w:trHeight w:val="570"/>
        </w:trPr>
        <w:tc>
          <w:tcPr>
            <w:tcW w:w="6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r>
      <w:tr w:rsidR="00FD290D" w:rsidRPr="00981232" w:rsidTr="00FD290D">
        <w:trPr>
          <w:trHeight w:val="570"/>
        </w:trPr>
        <w:tc>
          <w:tcPr>
            <w:tcW w:w="634"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290D" w:rsidRPr="00981232" w:rsidRDefault="00FD290D" w:rsidP="00FD290D">
            <w:pPr>
              <w:jc w:val="center"/>
              <w:rPr>
                <w:rFonts w:ascii="Times New Roman" w:eastAsia="Times New Roman" w:hAnsi="Times New Roman" w:cs="Times New Roman"/>
                <w:color w:val="000000"/>
                <w:sz w:val="28"/>
                <w:szCs w:val="28"/>
              </w:rPr>
            </w:pPr>
          </w:p>
        </w:tc>
      </w:tr>
      <w:tr w:rsidR="00981232" w:rsidRPr="00981232" w:rsidTr="00FD290D">
        <w:trPr>
          <w:trHeight w:val="585"/>
        </w:trPr>
        <w:tc>
          <w:tcPr>
            <w:tcW w:w="6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r>
      <w:tr w:rsidR="00FD290D" w:rsidRPr="00981232" w:rsidTr="00FD290D">
        <w:trPr>
          <w:trHeight w:val="555"/>
        </w:trPr>
        <w:tc>
          <w:tcPr>
            <w:tcW w:w="634"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FD290D" w:rsidRPr="00981232" w:rsidRDefault="00FD290D">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290D" w:rsidRPr="00981232" w:rsidRDefault="00FD290D" w:rsidP="00FD290D">
            <w:pPr>
              <w:jc w:val="center"/>
              <w:rPr>
                <w:rFonts w:ascii="Times New Roman" w:eastAsia="Times New Roman" w:hAnsi="Times New Roman" w:cs="Times New Roman"/>
                <w:color w:val="000000"/>
                <w:sz w:val="28"/>
                <w:szCs w:val="28"/>
              </w:rPr>
            </w:pPr>
          </w:p>
        </w:tc>
      </w:tr>
      <w:tr w:rsidR="00981232" w:rsidRPr="00981232" w:rsidTr="00FD290D">
        <w:trPr>
          <w:trHeight w:val="540"/>
        </w:trPr>
        <w:tc>
          <w:tcPr>
            <w:tcW w:w="6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81232" w:rsidRPr="00981232" w:rsidRDefault="00981232">
            <w:pPr>
              <w:jc w:val="center"/>
              <w:rPr>
                <w:rFonts w:ascii="Times New Roman" w:eastAsia="Times New Roman" w:hAnsi="Times New Roman" w:cs="Times New Roman"/>
                <w:color w:val="000000"/>
                <w:sz w:val="28"/>
                <w:szCs w:val="28"/>
              </w:rPr>
            </w:pPr>
          </w:p>
        </w:tc>
      </w:tr>
    </w:tbl>
    <w:p w:rsidR="00981232" w:rsidRDefault="00981232" w:rsidP="00981232">
      <w:pPr>
        <w:rPr>
          <w:rFonts w:ascii="Times New Roman" w:hAnsi="Times New Roman" w:cs="Times New Roman"/>
          <w:b/>
          <w:color w:val="000000"/>
          <w:sz w:val="28"/>
          <w:szCs w:val="28"/>
          <w:lang w:val="uk-UA"/>
        </w:rPr>
      </w:pPr>
    </w:p>
    <w:p w:rsidR="00981232" w:rsidRPr="00D22D6F" w:rsidRDefault="00981232" w:rsidP="00981232">
      <w:pPr>
        <w:rPr>
          <w:rFonts w:ascii="Times New Roman" w:hAnsi="Times New Roman" w:cs="Times New Roman"/>
          <w:i/>
          <w:color w:val="000000"/>
          <w:sz w:val="28"/>
          <w:szCs w:val="28"/>
          <w:lang w:val="uk-UA"/>
        </w:rPr>
      </w:pPr>
      <w:r w:rsidRPr="00D22D6F">
        <w:rPr>
          <w:rFonts w:ascii="Times New Roman" w:hAnsi="Times New Roman" w:cs="Times New Roman"/>
          <w:b/>
          <w:color w:val="000000"/>
          <w:sz w:val="28"/>
          <w:szCs w:val="28"/>
          <w:lang w:val="uk-UA"/>
        </w:rPr>
        <w:t>Голова журі:</w:t>
      </w:r>
      <w:r w:rsidRPr="00D22D6F">
        <w:rPr>
          <w:rFonts w:ascii="Times New Roman" w:hAnsi="Times New Roman" w:cs="Times New Roman"/>
          <w:color w:val="000000"/>
          <w:sz w:val="28"/>
          <w:szCs w:val="28"/>
          <w:lang w:val="uk-UA"/>
        </w:rPr>
        <w:tab/>
      </w:r>
      <w:r w:rsidR="00FD290D">
        <w:rPr>
          <w:rFonts w:ascii="Times New Roman" w:hAnsi="Times New Roman" w:cs="Times New Roman"/>
          <w:color w:val="000000"/>
          <w:sz w:val="28"/>
          <w:szCs w:val="28"/>
          <w:lang w:val="uk-UA"/>
        </w:rPr>
        <w:t xml:space="preserve">      </w:t>
      </w:r>
      <w:r w:rsidRPr="00FD290D">
        <w:rPr>
          <w:rFonts w:ascii="Times New Roman" w:hAnsi="Times New Roman" w:cs="Times New Roman"/>
          <w:color w:val="000000"/>
          <w:sz w:val="28"/>
          <w:szCs w:val="28"/>
          <w:lang w:val="uk-UA"/>
        </w:rPr>
        <w:t xml:space="preserve"> </w:t>
      </w:r>
      <w:r w:rsidRPr="00D22D6F">
        <w:rPr>
          <w:rFonts w:ascii="Times New Roman" w:hAnsi="Times New Roman" w:cs="Times New Roman"/>
          <w:color w:val="000000"/>
          <w:sz w:val="28"/>
          <w:szCs w:val="28"/>
          <w:lang w:val="uk-UA"/>
        </w:rPr>
        <w:t xml:space="preserve">___________          </w:t>
      </w:r>
      <w:r w:rsidRPr="00D22D6F">
        <w:rPr>
          <w:rFonts w:ascii="Times New Roman" w:hAnsi="Times New Roman" w:cs="Times New Roman"/>
          <w:i/>
          <w:color w:val="000000"/>
          <w:sz w:val="28"/>
          <w:szCs w:val="28"/>
          <w:lang w:val="uk-UA"/>
        </w:rPr>
        <w:t>_____________________________</w:t>
      </w:r>
    </w:p>
    <w:p w:rsidR="00981232" w:rsidRPr="00D22D6F" w:rsidRDefault="00981232" w:rsidP="00981232">
      <w:pPr>
        <w:rPr>
          <w:rFonts w:ascii="Times New Roman" w:hAnsi="Times New Roman" w:cs="Times New Roman"/>
          <w:i/>
          <w:color w:val="000000"/>
          <w:sz w:val="24"/>
          <w:szCs w:val="24"/>
          <w:lang w:val="uk-UA"/>
        </w:rPr>
      </w:pPr>
      <w:r w:rsidRPr="00D22D6F">
        <w:rPr>
          <w:rFonts w:ascii="Times New Roman" w:hAnsi="Times New Roman" w:cs="Times New Roman"/>
          <w:i/>
          <w:color w:val="000000"/>
          <w:sz w:val="24"/>
          <w:szCs w:val="24"/>
          <w:lang w:val="uk-UA"/>
        </w:rPr>
        <w:t xml:space="preserve">                                   </w:t>
      </w:r>
      <w:r w:rsidR="00FD290D">
        <w:rPr>
          <w:rFonts w:ascii="Times New Roman" w:hAnsi="Times New Roman" w:cs="Times New Roman"/>
          <w:i/>
          <w:color w:val="000000"/>
          <w:sz w:val="24"/>
          <w:szCs w:val="24"/>
          <w:lang w:val="uk-UA"/>
        </w:rPr>
        <w:t xml:space="preserve">          </w:t>
      </w:r>
      <w:r w:rsidRPr="00D22D6F">
        <w:rPr>
          <w:rFonts w:ascii="Times New Roman" w:hAnsi="Times New Roman" w:cs="Times New Roman"/>
          <w:i/>
          <w:color w:val="000000"/>
          <w:sz w:val="24"/>
          <w:szCs w:val="24"/>
          <w:lang w:val="uk-UA"/>
        </w:rPr>
        <w:t xml:space="preserve">  </w:t>
      </w:r>
      <w:r w:rsidRPr="00D22D6F">
        <w:rPr>
          <w:rFonts w:ascii="Times New Roman" w:hAnsi="Times New Roman" w:cs="Times New Roman"/>
          <w:color w:val="000000"/>
          <w:sz w:val="24"/>
          <w:szCs w:val="24"/>
          <w:lang w:val="uk-UA"/>
        </w:rPr>
        <w:t>(Підпис)                                          (ПІБ)</w:t>
      </w:r>
    </w:p>
    <w:p w:rsidR="00981232" w:rsidRPr="00D22D6F" w:rsidRDefault="00981232" w:rsidP="00981232">
      <w:pPr>
        <w:rPr>
          <w:rFonts w:ascii="Times New Roman" w:hAnsi="Times New Roman" w:cs="Times New Roman"/>
          <w:b/>
          <w:i/>
          <w:color w:val="000000"/>
          <w:sz w:val="28"/>
          <w:szCs w:val="28"/>
          <w:lang w:val="uk-UA"/>
        </w:rPr>
      </w:pPr>
      <w:r w:rsidRPr="00D22D6F">
        <w:rPr>
          <w:rFonts w:ascii="Times New Roman" w:hAnsi="Times New Roman" w:cs="Times New Roman"/>
          <w:b/>
          <w:color w:val="000000"/>
          <w:sz w:val="28"/>
          <w:szCs w:val="28"/>
          <w:lang w:val="uk-UA"/>
        </w:rPr>
        <w:t>Члени журі:</w:t>
      </w:r>
      <w:r w:rsidRPr="00FD290D">
        <w:rPr>
          <w:rFonts w:ascii="Times New Roman" w:hAnsi="Times New Roman" w:cs="Times New Roman"/>
          <w:i/>
          <w:color w:val="000000"/>
          <w:sz w:val="28"/>
          <w:szCs w:val="28"/>
          <w:lang w:val="uk-UA"/>
        </w:rPr>
        <w:t xml:space="preserve">       </w:t>
      </w:r>
      <w:r w:rsidRPr="00D22D6F">
        <w:rPr>
          <w:rFonts w:ascii="Times New Roman" w:hAnsi="Times New Roman" w:cs="Times New Roman"/>
          <w:b/>
          <w:i/>
          <w:color w:val="000000"/>
          <w:sz w:val="28"/>
          <w:szCs w:val="28"/>
          <w:lang w:val="uk-UA"/>
        </w:rPr>
        <w:t xml:space="preserve"> </w:t>
      </w:r>
      <w:r w:rsidRPr="00FD290D">
        <w:rPr>
          <w:rFonts w:ascii="Times New Roman" w:hAnsi="Times New Roman" w:cs="Times New Roman"/>
          <w:b/>
          <w:i/>
          <w:color w:val="000000"/>
          <w:sz w:val="28"/>
          <w:szCs w:val="28"/>
          <w:lang w:val="uk-UA"/>
        </w:rPr>
        <w:t xml:space="preserve">     </w:t>
      </w:r>
      <w:r w:rsidRPr="00D22D6F">
        <w:rPr>
          <w:rFonts w:ascii="Times New Roman" w:hAnsi="Times New Roman" w:cs="Times New Roman"/>
          <w:b/>
          <w:i/>
          <w:color w:val="000000"/>
          <w:sz w:val="28"/>
          <w:szCs w:val="28"/>
          <w:lang w:val="uk-UA"/>
        </w:rPr>
        <w:t xml:space="preserve"> </w:t>
      </w:r>
      <w:r w:rsidRPr="00D22D6F">
        <w:rPr>
          <w:rFonts w:ascii="Times New Roman" w:hAnsi="Times New Roman" w:cs="Times New Roman"/>
          <w:b/>
          <w:color w:val="000000"/>
          <w:sz w:val="28"/>
          <w:szCs w:val="28"/>
          <w:lang w:val="uk-UA"/>
        </w:rPr>
        <w:t xml:space="preserve">___________            </w:t>
      </w:r>
      <w:r w:rsidRPr="00D22D6F">
        <w:rPr>
          <w:rFonts w:ascii="Times New Roman" w:hAnsi="Times New Roman" w:cs="Times New Roman"/>
          <w:b/>
          <w:i/>
          <w:color w:val="000000"/>
          <w:sz w:val="28"/>
          <w:szCs w:val="28"/>
          <w:lang w:val="uk-UA"/>
        </w:rPr>
        <w:t>_____________________________</w:t>
      </w:r>
    </w:p>
    <w:p w:rsidR="00981232" w:rsidRPr="00D22D6F" w:rsidRDefault="00981232" w:rsidP="00981232">
      <w:pPr>
        <w:rPr>
          <w:rFonts w:ascii="Times New Roman" w:hAnsi="Times New Roman" w:cs="Times New Roman"/>
          <w:i/>
          <w:color w:val="000000"/>
          <w:sz w:val="24"/>
          <w:szCs w:val="24"/>
          <w:lang w:val="uk-UA"/>
        </w:rPr>
      </w:pPr>
      <w:r w:rsidRPr="00D22D6F">
        <w:rPr>
          <w:rFonts w:ascii="Times New Roman" w:hAnsi="Times New Roman" w:cs="Times New Roman"/>
          <w:i/>
          <w:color w:val="000000"/>
          <w:sz w:val="24"/>
          <w:szCs w:val="24"/>
          <w:lang w:val="uk-UA"/>
        </w:rPr>
        <w:t xml:space="preserve">                                  </w:t>
      </w:r>
      <w:r w:rsidR="00FD290D">
        <w:rPr>
          <w:rFonts w:ascii="Times New Roman" w:hAnsi="Times New Roman" w:cs="Times New Roman"/>
          <w:i/>
          <w:color w:val="000000"/>
          <w:sz w:val="24"/>
          <w:szCs w:val="24"/>
          <w:lang w:val="uk-UA"/>
        </w:rPr>
        <w:t xml:space="preserve">          </w:t>
      </w:r>
      <w:r w:rsidRPr="00D22D6F">
        <w:rPr>
          <w:rFonts w:ascii="Times New Roman" w:hAnsi="Times New Roman" w:cs="Times New Roman"/>
          <w:i/>
          <w:color w:val="000000"/>
          <w:sz w:val="24"/>
          <w:szCs w:val="24"/>
          <w:lang w:val="uk-UA"/>
        </w:rPr>
        <w:t xml:space="preserve">   </w:t>
      </w:r>
      <w:r w:rsidRPr="00D22D6F">
        <w:rPr>
          <w:rFonts w:ascii="Times New Roman" w:hAnsi="Times New Roman" w:cs="Times New Roman"/>
          <w:color w:val="000000"/>
          <w:sz w:val="24"/>
          <w:szCs w:val="24"/>
          <w:lang w:val="uk-UA"/>
        </w:rPr>
        <w:t xml:space="preserve">(Підпис)                                     </w:t>
      </w:r>
      <w:r w:rsidR="00FD290D">
        <w:rPr>
          <w:rFonts w:ascii="Times New Roman" w:hAnsi="Times New Roman" w:cs="Times New Roman"/>
          <w:color w:val="000000"/>
          <w:sz w:val="24"/>
          <w:szCs w:val="24"/>
          <w:lang w:val="uk-UA"/>
        </w:rPr>
        <w:t xml:space="preserve">   </w:t>
      </w:r>
      <w:r w:rsidRPr="00D22D6F">
        <w:rPr>
          <w:rFonts w:ascii="Times New Roman" w:hAnsi="Times New Roman" w:cs="Times New Roman"/>
          <w:color w:val="000000"/>
          <w:sz w:val="24"/>
          <w:szCs w:val="24"/>
          <w:lang w:val="uk-UA"/>
        </w:rPr>
        <w:t xml:space="preserve">  (ПІБ)</w:t>
      </w:r>
    </w:p>
    <w:p w:rsidR="00981232" w:rsidRPr="00D22D6F" w:rsidRDefault="00981232" w:rsidP="00981232">
      <w:pPr>
        <w:rPr>
          <w:rFonts w:ascii="Times New Roman" w:hAnsi="Times New Roman" w:cs="Times New Roman"/>
          <w:i/>
          <w:color w:val="000000"/>
          <w:sz w:val="28"/>
          <w:szCs w:val="28"/>
          <w:lang w:val="uk-UA"/>
        </w:rPr>
      </w:pPr>
      <w:r w:rsidRPr="00D22D6F">
        <w:rPr>
          <w:rFonts w:ascii="Times New Roman" w:hAnsi="Times New Roman" w:cs="Times New Roman"/>
          <w:b/>
          <w:color w:val="000000"/>
          <w:sz w:val="28"/>
          <w:szCs w:val="28"/>
          <w:lang w:val="uk-UA"/>
        </w:rPr>
        <w:t xml:space="preserve">                            </w:t>
      </w:r>
      <w:r w:rsidR="00FD290D">
        <w:rPr>
          <w:rFonts w:ascii="Times New Roman" w:hAnsi="Times New Roman" w:cs="Times New Roman"/>
          <w:b/>
          <w:color w:val="000000"/>
          <w:sz w:val="28"/>
          <w:szCs w:val="28"/>
          <w:lang w:val="uk-UA"/>
        </w:rPr>
        <w:t xml:space="preserve">   </w:t>
      </w:r>
      <w:r w:rsidRPr="00D22D6F">
        <w:rPr>
          <w:rFonts w:ascii="Times New Roman" w:hAnsi="Times New Roman" w:cs="Times New Roman"/>
          <w:b/>
          <w:color w:val="000000"/>
          <w:sz w:val="28"/>
          <w:szCs w:val="28"/>
          <w:lang w:val="uk-UA"/>
        </w:rPr>
        <w:t xml:space="preserve">   </w:t>
      </w:r>
      <w:r w:rsidR="00FD290D" w:rsidRPr="00D22D6F">
        <w:rPr>
          <w:rFonts w:ascii="Times New Roman" w:hAnsi="Times New Roman" w:cs="Times New Roman"/>
          <w:b/>
          <w:color w:val="000000"/>
          <w:sz w:val="28"/>
          <w:szCs w:val="28"/>
          <w:lang w:val="uk-UA"/>
        </w:rPr>
        <w:t xml:space="preserve">___________                </w:t>
      </w:r>
      <w:r w:rsidRPr="00D22D6F">
        <w:rPr>
          <w:rFonts w:ascii="Times New Roman" w:hAnsi="Times New Roman" w:cs="Times New Roman"/>
          <w:b/>
          <w:i/>
          <w:color w:val="000000"/>
          <w:sz w:val="28"/>
          <w:szCs w:val="28"/>
          <w:lang w:val="uk-UA"/>
        </w:rPr>
        <w:t>_____________________________</w:t>
      </w:r>
      <w:r w:rsidRPr="00D22D6F">
        <w:rPr>
          <w:rFonts w:ascii="Times New Roman" w:hAnsi="Times New Roman" w:cs="Times New Roman"/>
          <w:i/>
          <w:color w:val="000000"/>
          <w:sz w:val="28"/>
          <w:szCs w:val="28"/>
          <w:lang w:val="uk-UA"/>
        </w:rPr>
        <w:t xml:space="preserve">                                                                            </w:t>
      </w:r>
    </w:p>
    <w:p w:rsidR="00981232" w:rsidRPr="00D22D6F" w:rsidRDefault="00981232" w:rsidP="00981232">
      <w:pPr>
        <w:rPr>
          <w:rFonts w:ascii="Times New Roman" w:hAnsi="Times New Roman" w:cs="Times New Roman"/>
          <w:color w:val="000000"/>
          <w:sz w:val="24"/>
          <w:szCs w:val="24"/>
          <w:lang w:val="uk-UA"/>
        </w:rPr>
      </w:pPr>
      <w:r w:rsidRPr="00D22D6F">
        <w:rPr>
          <w:rFonts w:ascii="Times New Roman" w:hAnsi="Times New Roman" w:cs="Times New Roman"/>
          <w:b/>
          <w:color w:val="000000"/>
          <w:sz w:val="28"/>
          <w:szCs w:val="28"/>
          <w:lang w:val="uk-UA"/>
        </w:rPr>
        <w:t xml:space="preserve">                                   </w:t>
      </w:r>
      <w:r w:rsidR="00FD290D">
        <w:rPr>
          <w:rFonts w:ascii="Times New Roman" w:hAnsi="Times New Roman" w:cs="Times New Roman"/>
          <w:b/>
          <w:color w:val="000000"/>
          <w:sz w:val="28"/>
          <w:szCs w:val="28"/>
          <w:lang w:val="uk-UA"/>
        </w:rPr>
        <w:t xml:space="preserve">    </w:t>
      </w:r>
      <w:r w:rsidRPr="00D22D6F">
        <w:rPr>
          <w:rFonts w:ascii="Times New Roman" w:hAnsi="Times New Roman" w:cs="Times New Roman"/>
          <w:i/>
          <w:color w:val="000000"/>
          <w:sz w:val="28"/>
          <w:szCs w:val="28"/>
          <w:lang w:val="uk-UA"/>
        </w:rPr>
        <w:t xml:space="preserve"> </w:t>
      </w:r>
      <w:r w:rsidRPr="00D22D6F">
        <w:rPr>
          <w:rFonts w:ascii="Times New Roman" w:hAnsi="Times New Roman" w:cs="Times New Roman"/>
          <w:color w:val="000000"/>
          <w:sz w:val="24"/>
          <w:szCs w:val="24"/>
          <w:lang w:val="uk-UA"/>
        </w:rPr>
        <w:t xml:space="preserve">(Підпис)                                      </w:t>
      </w:r>
      <w:r w:rsidR="00FD290D">
        <w:rPr>
          <w:rFonts w:ascii="Times New Roman" w:hAnsi="Times New Roman" w:cs="Times New Roman"/>
          <w:color w:val="000000"/>
          <w:sz w:val="24"/>
          <w:szCs w:val="24"/>
          <w:lang w:val="uk-UA"/>
        </w:rPr>
        <w:t xml:space="preserve">  </w:t>
      </w:r>
      <w:r w:rsidRPr="00D22D6F">
        <w:rPr>
          <w:rFonts w:ascii="Times New Roman" w:hAnsi="Times New Roman" w:cs="Times New Roman"/>
          <w:color w:val="000000"/>
          <w:sz w:val="24"/>
          <w:szCs w:val="24"/>
          <w:lang w:val="uk-UA"/>
        </w:rPr>
        <w:t xml:space="preserve">  (ПІБ)</w:t>
      </w:r>
    </w:p>
    <w:p w:rsidR="009504E8" w:rsidRDefault="009504E8" w:rsidP="00CC54F7">
      <w:pPr>
        <w:spacing w:after="0" w:line="314" w:lineRule="auto"/>
        <w:ind w:right="486"/>
        <w:jc w:val="right"/>
        <w:rPr>
          <w:rFonts w:ascii="Times New Roman" w:eastAsia="Times New Roman" w:hAnsi="Times New Roman" w:cs="Times New Roman"/>
          <w:b/>
          <w:bCs/>
          <w:i/>
          <w:iCs/>
          <w:color w:val="000000"/>
          <w:sz w:val="28"/>
          <w:szCs w:val="28"/>
          <w:lang w:val="uk-UA"/>
        </w:rPr>
      </w:pPr>
    </w:p>
    <w:p w:rsidR="00CC54F7" w:rsidRDefault="00CC54F7" w:rsidP="00CC54F7">
      <w:pPr>
        <w:spacing w:after="0" w:line="314" w:lineRule="auto"/>
        <w:ind w:right="486"/>
        <w:jc w:val="right"/>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bCs/>
          <w:i/>
          <w:iCs/>
          <w:color w:val="000000"/>
          <w:sz w:val="28"/>
          <w:szCs w:val="28"/>
          <w:lang w:val="uk-UA"/>
        </w:rPr>
        <w:t>З</w:t>
      </w:r>
      <w:r>
        <w:rPr>
          <w:rFonts w:ascii="Times New Roman" w:eastAsia="Times New Roman" w:hAnsi="Times New Roman" w:cs="Times New Roman"/>
          <w:b/>
          <w:bCs/>
          <w:i/>
          <w:iCs/>
          <w:color w:val="000000"/>
          <w:spacing w:val="1"/>
          <w:sz w:val="28"/>
          <w:szCs w:val="28"/>
          <w:lang w:val="uk-UA"/>
        </w:rPr>
        <w:t>ра</w:t>
      </w:r>
      <w:r>
        <w:rPr>
          <w:rFonts w:ascii="Times New Roman" w:eastAsia="Times New Roman" w:hAnsi="Times New Roman" w:cs="Times New Roman"/>
          <w:b/>
          <w:bCs/>
          <w:i/>
          <w:iCs/>
          <w:color w:val="000000"/>
          <w:sz w:val="28"/>
          <w:szCs w:val="28"/>
          <w:lang w:val="uk-UA"/>
        </w:rPr>
        <w:t>з</w:t>
      </w:r>
      <w:r>
        <w:rPr>
          <w:rFonts w:ascii="Times New Roman" w:eastAsia="Times New Roman" w:hAnsi="Times New Roman" w:cs="Times New Roman"/>
          <w:b/>
          <w:bCs/>
          <w:i/>
          <w:iCs/>
          <w:color w:val="000000"/>
          <w:spacing w:val="1"/>
          <w:sz w:val="28"/>
          <w:szCs w:val="28"/>
          <w:lang w:val="uk-UA"/>
        </w:rPr>
        <w:t>о</w:t>
      </w:r>
      <w:r>
        <w:rPr>
          <w:rFonts w:ascii="Times New Roman" w:eastAsia="Times New Roman" w:hAnsi="Times New Roman" w:cs="Times New Roman"/>
          <w:b/>
          <w:bCs/>
          <w:i/>
          <w:iCs/>
          <w:color w:val="000000"/>
          <w:sz w:val="28"/>
          <w:szCs w:val="28"/>
          <w:lang w:val="uk-UA"/>
        </w:rPr>
        <w:t>к</w:t>
      </w:r>
      <w:r>
        <w:rPr>
          <w:rFonts w:ascii="Times New Roman" w:eastAsia="Times New Roman" w:hAnsi="Times New Roman" w:cs="Times New Roman"/>
          <w:b/>
          <w:color w:val="000000"/>
          <w:sz w:val="28"/>
          <w:szCs w:val="28"/>
          <w:lang w:val="uk-UA"/>
        </w:rPr>
        <w:t xml:space="preserve"> </w:t>
      </w:r>
    </w:p>
    <w:p w:rsidR="00CC54F7" w:rsidRDefault="00CC54F7" w:rsidP="00CC54F7">
      <w:pPr>
        <w:tabs>
          <w:tab w:val="left" w:pos="1972"/>
          <w:tab w:val="left" w:pos="2795"/>
          <w:tab w:val="left" w:pos="4469"/>
          <w:tab w:val="left" w:pos="5977"/>
          <w:tab w:val="left" w:pos="8392"/>
        </w:tabs>
        <w:spacing w:after="0" w:line="273" w:lineRule="auto"/>
        <w:ind w:left="283" w:right="488" w:hanging="283"/>
        <w:jc w:val="center"/>
        <w:rPr>
          <w:rFonts w:ascii="Times New Roman" w:eastAsia="Times New Roman" w:hAnsi="Times New Roman" w:cs="Times New Roman"/>
          <w:b/>
          <w:color w:val="000000"/>
          <w:sz w:val="28"/>
          <w:szCs w:val="28"/>
          <w:lang w:val="uk-UA"/>
        </w:rPr>
      </w:pPr>
    </w:p>
    <w:p w:rsidR="00CC54F7" w:rsidRDefault="00CC54F7" w:rsidP="00CC54F7">
      <w:pPr>
        <w:tabs>
          <w:tab w:val="left" w:pos="1972"/>
          <w:tab w:val="left" w:pos="2795"/>
          <w:tab w:val="left" w:pos="4469"/>
          <w:tab w:val="left" w:pos="5977"/>
          <w:tab w:val="left" w:pos="8392"/>
        </w:tabs>
        <w:spacing w:after="0" w:line="273" w:lineRule="auto"/>
        <w:ind w:left="283" w:right="488" w:hanging="283"/>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З</w:t>
      </w:r>
      <w:r>
        <w:rPr>
          <w:rFonts w:ascii="Times New Roman" w:eastAsia="Times New Roman" w:hAnsi="Times New Roman" w:cs="Times New Roman"/>
          <w:b/>
          <w:color w:val="000000"/>
          <w:spacing w:val="1"/>
          <w:sz w:val="28"/>
          <w:szCs w:val="28"/>
          <w:lang w:val="uk-UA"/>
        </w:rPr>
        <w:t>В</w:t>
      </w:r>
      <w:r>
        <w:rPr>
          <w:rFonts w:ascii="Times New Roman" w:eastAsia="Times New Roman" w:hAnsi="Times New Roman" w:cs="Times New Roman"/>
          <w:b/>
          <w:color w:val="000000"/>
          <w:sz w:val="28"/>
          <w:szCs w:val="28"/>
          <w:lang w:val="uk-UA"/>
        </w:rPr>
        <w:t>ІТ</w:t>
      </w:r>
    </w:p>
    <w:p w:rsidR="00CC54F7" w:rsidRDefault="00CC54F7" w:rsidP="00CC54F7">
      <w:pPr>
        <w:tabs>
          <w:tab w:val="left" w:pos="1972"/>
          <w:tab w:val="left" w:pos="2795"/>
          <w:tab w:val="left" w:pos="4469"/>
          <w:tab w:val="left" w:pos="5977"/>
          <w:tab w:val="left" w:pos="8392"/>
        </w:tabs>
        <w:spacing w:after="0" w:line="273" w:lineRule="auto"/>
        <w:ind w:left="283" w:right="488" w:hanging="283"/>
        <w:jc w:val="center"/>
        <w:rPr>
          <w:rFonts w:ascii="Times New Roman" w:eastAsia="Times New Roman" w:hAnsi="Times New Roman" w:cs="Times New Roman"/>
          <w:color w:val="000000"/>
          <w:sz w:val="28"/>
          <w:szCs w:val="28"/>
          <w:lang w:val="uk-UA"/>
        </w:rPr>
      </w:pPr>
    </w:p>
    <w:p w:rsidR="00CC54F7" w:rsidRDefault="00CC54F7" w:rsidP="00CC54F7">
      <w:pPr>
        <w:tabs>
          <w:tab w:val="left" w:pos="1972"/>
          <w:tab w:val="left" w:pos="2795"/>
          <w:tab w:val="left" w:pos="4469"/>
          <w:tab w:val="left" w:pos="5977"/>
          <w:tab w:val="left" w:pos="8392"/>
        </w:tabs>
        <w:spacing w:after="0" w:line="273" w:lineRule="auto"/>
        <w:ind w:left="283" w:right="488" w:hanging="283"/>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___________________        ЗОШ          ____       </w:t>
      </w:r>
      <w:r>
        <w:rPr>
          <w:rFonts w:ascii="Times New Roman" w:eastAsia="Times New Roman" w:hAnsi="Times New Roman" w:cs="Times New Roman"/>
          <w:sz w:val="28"/>
          <w:szCs w:val="28"/>
          <w:lang w:val="uk-UA"/>
        </w:rPr>
        <w:t>ступенів</w:t>
      </w:r>
    </w:p>
    <w:p w:rsidR="00CC54F7" w:rsidRDefault="00CC54F7" w:rsidP="00CC54F7">
      <w:pPr>
        <w:spacing w:after="0" w:line="240" w:lineRule="auto"/>
        <w:ind w:left="398" w:right="888"/>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w:t>
      </w: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z w:val="28"/>
          <w:szCs w:val="28"/>
          <w:lang w:val="uk-UA"/>
        </w:rPr>
        <w:t>пр</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ве</w:t>
      </w:r>
      <w:r>
        <w:rPr>
          <w:rFonts w:ascii="Times New Roman" w:eastAsia="Times New Roman" w:hAnsi="Times New Roman" w:cs="Times New Roman"/>
          <w:color w:val="000000"/>
          <w:spacing w:val="1"/>
          <w:sz w:val="28"/>
          <w:szCs w:val="28"/>
          <w:lang w:val="uk-UA"/>
        </w:rPr>
        <w:t>д</w:t>
      </w:r>
      <w:r>
        <w:rPr>
          <w:rFonts w:ascii="Times New Roman" w:eastAsia="Times New Roman" w:hAnsi="Times New Roman" w:cs="Times New Roman"/>
          <w:color w:val="000000"/>
          <w:sz w:val="28"/>
          <w:szCs w:val="28"/>
          <w:lang w:val="uk-UA"/>
        </w:rPr>
        <w:t>ення І (шкільного) ета</w:t>
      </w:r>
      <w:r>
        <w:rPr>
          <w:rFonts w:ascii="Times New Roman" w:eastAsia="Times New Roman" w:hAnsi="Times New Roman" w:cs="Times New Roman"/>
          <w:color w:val="000000"/>
          <w:spacing w:val="1"/>
          <w:sz w:val="28"/>
          <w:szCs w:val="28"/>
          <w:lang w:val="uk-UA"/>
        </w:rPr>
        <w:t>п</w:t>
      </w:r>
      <w:r>
        <w:rPr>
          <w:rFonts w:ascii="Times New Roman" w:eastAsia="Times New Roman" w:hAnsi="Times New Roman" w:cs="Times New Roman"/>
          <w:color w:val="000000"/>
          <w:sz w:val="28"/>
          <w:szCs w:val="28"/>
          <w:lang w:val="uk-UA"/>
        </w:rPr>
        <w:t>у В</w:t>
      </w:r>
      <w:r>
        <w:rPr>
          <w:rFonts w:ascii="Times New Roman" w:eastAsia="Times New Roman" w:hAnsi="Times New Roman" w:cs="Times New Roman"/>
          <w:color w:val="000000"/>
          <w:spacing w:val="3"/>
          <w:sz w:val="28"/>
          <w:szCs w:val="28"/>
          <w:lang w:val="uk-UA"/>
        </w:rPr>
        <w:t>с</w:t>
      </w:r>
      <w:r>
        <w:rPr>
          <w:rFonts w:ascii="Times New Roman" w:eastAsia="Times New Roman" w:hAnsi="Times New Roman" w:cs="Times New Roman"/>
          <w:color w:val="000000"/>
          <w:sz w:val="28"/>
          <w:szCs w:val="28"/>
          <w:lang w:val="uk-UA"/>
        </w:rPr>
        <w:t>еукраї</w:t>
      </w:r>
      <w:r>
        <w:rPr>
          <w:rFonts w:ascii="Times New Roman" w:eastAsia="Times New Roman" w:hAnsi="Times New Roman" w:cs="Times New Roman"/>
          <w:color w:val="000000"/>
          <w:spacing w:val="2"/>
          <w:sz w:val="28"/>
          <w:szCs w:val="28"/>
          <w:lang w:val="uk-UA"/>
        </w:rPr>
        <w:t>нс</w:t>
      </w:r>
      <w:r>
        <w:rPr>
          <w:rFonts w:ascii="Times New Roman" w:eastAsia="Times New Roman" w:hAnsi="Times New Roman" w:cs="Times New Roman"/>
          <w:color w:val="000000"/>
          <w:sz w:val="28"/>
          <w:szCs w:val="28"/>
          <w:lang w:val="uk-UA"/>
        </w:rPr>
        <w:t>ь</w:t>
      </w:r>
      <w:r>
        <w:rPr>
          <w:rFonts w:ascii="Times New Roman" w:eastAsia="Times New Roman" w:hAnsi="Times New Roman" w:cs="Times New Roman"/>
          <w:color w:val="000000"/>
          <w:spacing w:val="1"/>
          <w:sz w:val="28"/>
          <w:szCs w:val="28"/>
          <w:lang w:val="uk-UA"/>
        </w:rPr>
        <w:t>к</w:t>
      </w:r>
      <w:r>
        <w:rPr>
          <w:rFonts w:ascii="Times New Roman" w:eastAsia="Times New Roman" w:hAnsi="Times New Roman" w:cs="Times New Roman"/>
          <w:color w:val="000000"/>
          <w:sz w:val="28"/>
          <w:szCs w:val="28"/>
          <w:lang w:val="uk-UA"/>
        </w:rPr>
        <w:t xml:space="preserve">ої </w:t>
      </w:r>
      <w:r>
        <w:rPr>
          <w:rFonts w:ascii="Times New Roman" w:eastAsia="Times New Roman" w:hAnsi="Times New Roman" w:cs="Times New Roman"/>
          <w:color w:val="000000"/>
          <w:spacing w:val="3"/>
          <w:sz w:val="28"/>
          <w:szCs w:val="28"/>
          <w:lang w:val="uk-UA"/>
        </w:rPr>
        <w:t xml:space="preserve"> </w:t>
      </w:r>
      <w:r>
        <w:rPr>
          <w:rFonts w:ascii="Times New Roman" w:eastAsia="Times New Roman" w:hAnsi="Times New Roman" w:cs="Times New Roman"/>
          <w:color w:val="000000"/>
          <w:spacing w:val="-1"/>
          <w:sz w:val="28"/>
          <w:szCs w:val="28"/>
          <w:lang w:val="uk-UA"/>
        </w:rPr>
        <w:t>у</w:t>
      </w:r>
      <w:r>
        <w:rPr>
          <w:rFonts w:ascii="Times New Roman" w:eastAsia="Times New Roman" w:hAnsi="Times New Roman" w:cs="Times New Roman"/>
          <w:color w:val="000000"/>
          <w:sz w:val="28"/>
          <w:szCs w:val="28"/>
          <w:lang w:val="uk-UA"/>
        </w:rPr>
        <w:t>чнівської</w:t>
      </w:r>
      <w:r>
        <w:rPr>
          <w:rFonts w:ascii="Times New Roman" w:eastAsia="Times New Roman" w:hAnsi="Times New Roman" w:cs="Times New Roman"/>
          <w:color w:val="000000"/>
          <w:spacing w:val="4"/>
          <w:sz w:val="28"/>
          <w:szCs w:val="28"/>
          <w:lang w:val="uk-UA"/>
        </w:rPr>
        <w:t xml:space="preserve">    </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лімпіади    з  _</w:t>
      </w:r>
      <w:r>
        <w:rPr>
          <w:rFonts w:ascii="Times New Roman" w:eastAsia="Times New Roman" w:hAnsi="Times New Roman" w:cs="Times New Roman"/>
          <w:color w:val="000000"/>
          <w:spacing w:val="1"/>
          <w:sz w:val="28"/>
          <w:szCs w:val="28"/>
          <w:lang w:val="uk-UA"/>
        </w:rPr>
        <w:t>__</w:t>
      </w:r>
      <w:r>
        <w:rPr>
          <w:rFonts w:ascii="Times New Roman" w:eastAsia="Times New Roman" w:hAnsi="Times New Roman" w:cs="Times New Roman"/>
          <w:color w:val="000000"/>
          <w:sz w:val="28"/>
          <w:szCs w:val="28"/>
          <w:lang w:val="uk-UA"/>
        </w:rPr>
        <w:t>__</w:t>
      </w:r>
      <w:r>
        <w:rPr>
          <w:rFonts w:ascii="Times New Roman" w:eastAsia="Times New Roman" w:hAnsi="Times New Roman" w:cs="Times New Roman"/>
          <w:color w:val="000000"/>
          <w:spacing w:val="1"/>
          <w:sz w:val="28"/>
          <w:szCs w:val="28"/>
          <w:lang w:val="uk-UA"/>
        </w:rPr>
        <w:t>_</w:t>
      </w:r>
      <w:r>
        <w:rPr>
          <w:rFonts w:ascii="Times New Roman" w:eastAsia="Times New Roman" w:hAnsi="Times New Roman" w:cs="Times New Roman"/>
          <w:color w:val="000000"/>
          <w:sz w:val="28"/>
          <w:szCs w:val="28"/>
          <w:lang w:val="uk-UA"/>
        </w:rPr>
        <w:t>__</w:t>
      </w:r>
      <w:r>
        <w:rPr>
          <w:rFonts w:ascii="Times New Roman" w:eastAsia="Times New Roman" w:hAnsi="Times New Roman" w:cs="Times New Roman"/>
          <w:color w:val="000000"/>
          <w:spacing w:val="1"/>
          <w:sz w:val="28"/>
          <w:szCs w:val="28"/>
          <w:lang w:val="uk-UA"/>
        </w:rPr>
        <w:t>_</w:t>
      </w:r>
      <w:r>
        <w:rPr>
          <w:rFonts w:ascii="Times New Roman" w:eastAsia="Times New Roman" w:hAnsi="Times New Roman" w:cs="Times New Roman"/>
          <w:color w:val="000000"/>
          <w:spacing w:val="-1"/>
          <w:sz w:val="28"/>
          <w:szCs w:val="28"/>
          <w:lang w:val="uk-UA"/>
        </w:rPr>
        <w:t>_</w:t>
      </w:r>
      <w:r>
        <w:rPr>
          <w:rFonts w:ascii="Times New Roman" w:eastAsia="Times New Roman" w:hAnsi="Times New Roman" w:cs="Times New Roman"/>
          <w:color w:val="000000"/>
          <w:sz w:val="28"/>
          <w:szCs w:val="28"/>
          <w:lang w:val="uk-UA"/>
        </w:rPr>
        <w:t>_       у</w:t>
      </w: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pacing w:val="1"/>
          <w:sz w:val="28"/>
          <w:szCs w:val="28"/>
          <w:lang w:val="uk-UA"/>
        </w:rPr>
        <w:t>019</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pacing w:val="1"/>
          <w:sz w:val="28"/>
          <w:szCs w:val="28"/>
          <w:lang w:val="uk-UA"/>
        </w:rPr>
        <w:t>2</w:t>
      </w:r>
      <w:r>
        <w:rPr>
          <w:rFonts w:ascii="Times New Roman" w:eastAsia="Times New Roman" w:hAnsi="Times New Roman" w:cs="Times New Roman"/>
          <w:color w:val="000000"/>
          <w:spacing w:val="2"/>
          <w:sz w:val="28"/>
          <w:szCs w:val="28"/>
          <w:lang w:val="uk-UA"/>
        </w:rPr>
        <w:t>0</w:t>
      </w:r>
      <w:r>
        <w:rPr>
          <w:rFonts w:ascii="Times New Roman" w:eastAsia="Times New Roman" w:hAnsi="Times New Roman" w:cs="Times New Roman"/>
          <w:color w:val="000000"/>
          <w:spacing w:val="-1"/>
          <w:sz w:val="28"/>
          <w:szCs w:val="28"/>
          <w:lang w:val="uk-UA"/>
        </w:rPr>
        <w:t>20</w:t>
      </w:r>
      <w:r>
        <w:rPr>
          <w:rFonts w:ascii="Times New Roman" w:eastAsia="Times New Roman" w:hAnsi="Times New Roman" w:cs="Times New Roman"/>
          <w:color w:val="000000"/>
          <w:sz w:val="28"/>
          <w:szCs w:val="28"/>
          <w:lang w:val="uk-UA"/>
        </w:rPr>
        <w:t xml:space="preserve"> навчальному р</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ці</w:t>
      </w:r>
    </w:p>
    <w:p w:rsidR="00CC54F7" w:rsidRDefault="00CC54F7" w:rsidP="00CC54F7">
      <w:pPr>
        <w:spacing w:after="0" w:line="240" w:lineRule="exact"/>
        <w:rPr>
          <w:rFonts w:ascii="Times New Roman" w:eastAsia="Times New Roman" w:hAnsi="Times New Roman" w:cs="Times New Roman"/>
          <w:sz w:val="28"/>
          <w:szCs w:val="28"/>
          <w:lang w:val="uk-UA"/>
        </w:rPr>
      </w:pPr>
    </w:p>
    <w:p w:rsidR="00CC54F7" w:rsidRDefault="00CC54F7" w:rsidP="00CC54F7">
      <w:pPr>
        <w:spacing w:after="8" w:line="120" w:lineRule="exact"/>
        <w:rPr>
          <w:rFonts w:ascii="Times New Roman" w:eastAsia="Times New Roman" w:hAnsi="Times New Roman" w:cs="Times New Roman"/>
          <w:sz w:val="28"/>
          <w:szCs w:val="28"/>
          <w:lang w:val="uk-UA"/>
        </w:rPr>
      </w:pPr>
    </w:p>
    <w:p w:rsidR="00CC54F7" w:rsidRDefault="00CC54F7" w:rsidP="00CC54F7">
      <w:pPr>
        <w:tabs>
          <w:tab w:val="left" w:pos="1972"/>
          <w:tab w:val="left" w:pos="2795"/>
          <w:tab w:val="left" w:pos="4469"/>
          <w:tab w:val="left" w:pos="5977"/>
          <w:tab w:val="left" w:pos="8392"/>
        </w:tabs>
        <w:spacing w:after="0" w:line="273" w:lineRule="auto"/>
        <w:ind w:left="283" w:right="488" w:hanging="283"/>
        <w:rPr>
          <w:rFonts w:ascii="Times New Roman" w:eastAsia="Times New Roman" w:hAnsi="Times New Roman" w:cs="Times New Roman"/>
          <w:sz w:val="28"/>
          <w:szCs w:val="28"/>
          <w:lang w:val="uk-UA"/>
        </w:rPr>
      </w:pP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pacing w:val="43"/>
          <w:sz w:val="28"/>
          <w:szCs w:val="28"/>
        </w:rPr>
        <w:t>.</w:t>
      </w:r>
      <w:r>
        <w:rPr>
          <w:rFonts w:ascii="Times New Roman" w:eastAsia="Times New Roman" w:hAnsi="Times New Roman" w:cs="Times New Roman"/>
          <w:color w:val="000000"/>
          <w:spacing w:val="43"/>
          <w:sz w:val="28"/>
          <w:szCs w:val="28"/>
          <w:lang w:val="uk-UA"/>
        </w:rPr>
        <w:t xml:space="preserve"> </w:t>
      </w:r>
      <w:proofErr w:type="spellStart"/>
      <w:r>
        <w:rPr>
          <w:rFonts w:ascii="Times New Roman" w:eastAsia="Times New Roman" w:hAnsi="Times New Roman" w:cs="Times New Roman"/>
          <w:color w:val="000000"/>
          <w:sz w:val="28"/>
          <w:szCs w:val="28"/>
        </w:rPr>
        <w:t>Ві</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мості</w:t>
      </w:r>
      <w:proofErr w:type="spell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lang w:val="uk-UA"/>
        </w:rPr>
        <w:t xml:space="preserve"> </w:t>
      </w:r>
      <w:proofErr w:type="spellStart"/>
      <w:proofErr w:type="gramStart"/>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ників</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2"/>
          <w:sz w:val="28"/>
          <w:szCs w:val="28"/>
        </w:rPr>
        <w:t>і</w:t>
      </w:r>
      <w:r>
        <w:rPr>
          <w:rFonts w:ascii="Times New Roman" w:eastAsia="Times New Roman" w:hAnsi="Times New Roman" w:cs="Times New Roman"/>
          <w:color w:val="000000"/>
          <w:sz w:val="28"/>
          <w:szCs w:val="28"/>
        </w:rPr>
        <w:t>мпіад</w:t>
      </w:r>
      <w:proofErr w:type="spellEnd"/>
      <w:r>
        <w:rPr>
          <w:rFonts w:ascii="Times New Roman" w:eastAsia="Times New Roman" w:hAnsi="Times New Roman" w:cs="Times New Roman"/>
          <w:color w:val="000000"/>
          <w:sz w:val="28"/>
          <w:szCs w:val="28"/>
          <w:lang w:val="uk-UA"/>
        </w:rPr>
        <w:t>и</w:t>
      </w:r>
      <w:proofErr w:type="gramEnd"/>
      <w:r>
        <w:rPr>
          <w:rFonts w:ascii="Times New Roman" w:eastAsia="Times New Roman" w:hAnsi="Times New Roman" w:cs="Times New Roman"/>
          <w:color w:val="000000"/>
          <w:sz w:val="28"/>
          <w:szCs w:val="28"/>
          <w:lang w:val="uk-UA"/>
        </w:rPr>
        <w:t xml:space="preserve">   </w:t>
      </w:r>
    </w:p>
    <w:tbl>
      <w:tblPr>
        <w:tblW w:w="0" w:type="auto"/>
        <w:tblInd w:w="-147" w:type="dxa"/>
        <w:tblLayout w:type="fixed"/>
        <w:tblCellMar>
          <w:left w:w="10" w:type="dxa"/>
          <w:right w:w="10" w:type="dxa"/>
        </w:tblCellMar>
        <w:tblLook w:val="04A0" w:firstRow="1" w:lastRow="0" w:firstColumn="1" w:lastColumn="0" w:noHBand="0" w:noVBand="1"/>
      </w:tblPr>
      <w:tblGrid>
        <w:gridCol w:w="10"/>
        <w:gridCol w:w="568"/>
        <w:gridCol w:w="747"/>
        <w:gridCol w:w="670"/>
        <w:gridCol w:w="2976"/>
        <w:gridCol w:w="1559"/>
        <w:gridCol w:w="1276"/>
        <w:gridCol w:w="1276"/>
      </w:tblGrid>
      <w:tr w:rsidR="00CC54F7" w:rsidTr="00CC54F7">
        <w:trPr>
          <w:gridBefore w:val="1"/>
          <w:wBefore w:w="10" w:type="dxa"/>
          <w:cantSplit/>
          <w:trHeight w:val="383"/>
        </w:trPr>
        <w:tc>
          <w:tcPr>
            <w:tcW w:w="568" w:type="dxa"/>
            <w:vMerge w:val="restart"/>
            <w:tcBorders>
              <w:top w:val="single" w:sz="4" w:space="0" w:color="auto"/>
              <w:left w:val="single" w:sz="4" w:space="0" w:color="auto"/>
              <w:bottom w:val="nil"/>
              <w:right w:val="nil"/>
            </w:tcBorders>
            <w:tcMar>
              <w:top w:w="0" w:type="dxa"/>
              <w:left w:w="0" w:type="dxa"/>
              <w:bottom w:w="0" w:type="dxa"/>
              <w:right w:w="0" w:type="dxa"/>
            </w:tcMar>
          </w:tcPr>
          <w:p w:rsidR="00CC54F7" w:rsidRDefault="00CC54F7">
            <w:pPr>
              <w:spacing w:before="15" w:after="0" w:line="240" w:lineRule="auto"/>
              <w:ind w:left="249" w:right="195"/>
              <w:rPr>
                <w:rFonts w:ascii="Times New Roman" w:eastAsia="Times New Roman" w:hAnsi="Times New Roman" w:cs="Times New Roman"/>
                <w:color w:val="000000"/>
                <w:lang w:val="uk-UA"/>
              </w:rPr>
            </w:pPr>
          </w:p>
          <w:p w:rsidR="00CC54F7" w:rsidRDefault="00CC54F7">
            <w:pPr>
              <w:spacing w:before="15" w:after="0" w:line="240" w:lineRule="auto"/>
              <w:ind w:left="249" w:right="195"/>
              <w:rPr>
                <w:rFonts w:ascii="Times New Roman" w:eastAsia="Times New Roman" w:hAnsi="Times New Roman" w:cs="Times New Roman"/>
                <w:color w:val="000000"/>
                <w:lang w:val="uk-UA"/>
              </w:rPr>
            </w:pPr>
          </w:p>
          <w:p w:rsidR="00CC54F7" w:rsidRDefault="00CC54F7">
            <w:pPr>
              <w:spacing w:before="15" w:after="0" w:line="240" w:lineRule="auto"/>
              <w:ind w:left="249" w:right="195"/>
              <w:rPr>
                <w:rFonts w:ascii="Times New Roman" w:eastAsia="Times New Roman" w:hAnsi="Times New Roman" w:cs="Times New Roman"/>
                <w:color w:val="000000"/>
                <w:lang w:val="uk-UA"/>
              </w:rPr>
            </w:pPr>
          </w:p>
          <w:p w:rsidR="00CC54F7" w:rsidRDefault="00CC54F7">
            <w:pPr>
              <w:spacing w:before="15" w:after="0" w:line="240" w:lineRule="auto"/>
              <w:ind w:left="249" w:right="195"/>
              <w:rPr>
                <w:rFonts w:ascii="Times New Roman" w:eastAsia="Times New Roman" w:hAnsi="Times New Roman" w:cs="Times New Roman"/>
                <w:color w:val="000000"/>
                <w:lang w:val="uk-UA"/>
              </w:rPr>
            </w:pPr>
          </w:p>
          <w:p w:rsidR="00CC54F7" w:rsidRDefault="00CC54F7">
            <w:pPr>
              <w:spacing w:before="15" w:after="0" w:line="240" w:lineRule="auto"/>
              <w:ind w:left="249" w:right="195"/>
              <w:rPr>
                <w:rFonts w:ascii="Times New Roman" w:eastAsia="Times New Roman" w:hAnsi="Times New Roman" w:cs="Times New Roman"/>
                <w:color w:val="000000"/>
                <w:lang w:val="uk-UA"/>
              </w:rPr>
            </w:pPr>
          </w:p>
          <w:p w:rsidR="00CC54F7" w:rsidRDefault="00CC54F7">
            <w:pPr>
              <w:spacing w:before="15" w:after="0" w:line="240" w:lineRule="auto"/>
              <w:ind w:left="249" w:right="195"/>
              <w:rPr>
                <w:rFonts w:ascii="Times New Roman" w:eastAsia="Times New Roman" w:hAnsi="Times New Roman" w:cs="Times New Roman"/>
                <w:color w:val="000000"/>
                <w:lang w:val="uk-UA"/>
              </w:rPr>
            </w:pPr>
          </w:p>
          <w:p w:rsidR="00CC54F7" w:rsidRDefault="00CC54F7">
            <w:pPr>
              <w:spacing w:before="15" w:after="0" w:line="240" w:lineRule="auto"/>
              <w:ind w:left="249" w:right="195"/>
              <w:rPr>
                <w:rFonts w:ascii="Times New Roman" w:eastAsia="Times New Roman" w:hAnsi="Times New Roman" w:cs="Times New Roman"/>
                <w:color w:val="000000"/>
                <w:lang w:val="uk-UA"/>
              </w:rPr>
            </w:pPr>
          </w:p>
          <w:p w:rsidR="00CC54F7" w:rsidRDefault="00CC54F7">
            <w:pPr>
              <w:spacing w:before="15" w:after="0" w:line="240" w:lineRule="auto"/>
              <w:ind w:left="249" w:right="195"/>
              <w:rPr>
                <w:rFonts w:ascii="Times New Roman" w:eastAsia="Times New Roman" w:hAnsi="Times New Roman" w:cs="Times New Roman"/>
                <w:color w:val="000000"/>
                <w:lang w:val="uk-UA"/>
              </w:rPr>
            </w:pPr>
          </w:p>
        </w:tc>
        <w:tc>
          <w:tcPr>
            <w:tcW w:w="747" w:type="dxa"/>
            <w:vMerge w:val="restart"/>
            <w:tcBorders>
              <w:top w:val="single" w:sz="4" w:space="0" w:color="auto"/>
              <w:left w:val="nil"/>
              <w:bottom w:val="nil"/>
              <w:right w:val="nil"/>
            </w:tcBorders>
            <w:tcMar>
              <w:top w:w="0" w:type="dxa"/>
              <w:left w:w="0" w:type="dxa"/>
              <w:bottom w:w="0" w:type="dxa"/>
              <w:right w:w="0" w:type="dxa"/>
            </w:tcMar>
          </w:tcPr>
          <w:p w:rsidR="00CC54F7" w:rsidRDefault="00CC54F7">
            <w:pPr>
              <w:spacing w:after="0" w:line="240" w:lineRule="exact"/>
              <w:rPr>
                <w:rFonts w:ascii="Times New Roman" w:eastAsia="Times New Roman" w:hAnsi="Times New Roman" w:cs="Times New Roman"/>
                <w:sz w:val="28"/>
                <w:szCs w:val="28"/>
                <w:lang w:val="uk-UA"/>
              </w:rPr>
            </w:pPr>
          </w:p>
          <w:p w:rsidR="00CC54F7" w:rsidRDefault="00CC54F7">
            <w:pPr>
              <w:spacing w:after="0" w:line="240" w:lineRule="exact"/>
              <w:rPr>
                <w:rFonts w:ascii="Times New Roman" w:eastAsia="Times New Roman" w:hAnsi="Times New Roman" w:cs="Times New Roman"/>
                <w:sz w:val="28"/>
                <w:szCs w:val="28"/>
                <w:lang w:val="uk-UA"/>
              </w:rPr>
            </w:pPr>
          </w:p>
          <w:p w:rsidR="00CC54F7" w:rsidRDefault="00CC54F7">
            <w:pPr>
              <w:spacing w:after="0" w:line="240" w:lineRule="exact"/>
              <w:rPr>
                <w:rFonts w:ascii="Times New Roman" w:eastAsia="Times New Roman" w:hAnsi="Times New Roman" w:cs="Times New Roman"/>
                <w:sz w:val="28"/>
                <w:szCs w:val="28"/>
                <w:lang w:val="uk-UA"/>
              </w:rPr>
            </w:pPr>
          </w:p>
          <w:p w:rsidR="00CC54F7" w:rsidRDefault="00CC54F7">
            <w:pPr>
              <w:spacing w:after="0" w:line="240" w:lineRule="exact"/>
              <w:rPr>
                <w:rFonts w:ascii="Times New Roman" w:eastAsia="Times New Roman" w:hAnsi="Times New Roman" w:cs="Times New Roman"/>
                <w:sz w:val="28"/>
                <w:szCs w:val="28"/>
                <w:lang w:val="uk-UA"/>
              </w:rPr>
            </w:pPr>
          </w:p>
          <w:p w:rsidR="00CC54F7" w:rsidRDefault="00CC54F7">
            <w:pPr>
              <w:spacing w:after="0" w:line="240" w:lineRule="exac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w:t>
            </w:r>
          </w:p>
          <w:p w:rsidR="00CC54F7" w:rsidRDefault="00CC54F7">
            <w:pPr>
              <w:spacing w:after="0" w:line="240" w:lineRule="auto"/>
              <w:ind w:left="112" w:right="-20"/>
              <w:rPr>
                <w:rFonts w:ascii="Times New Roman" w:eastAsia="Times New Roman" w:hAnsi="Times New Roman" w:cs="Times New Roman"/>
                <w:color w:val="000000"/>
                <w:sz w:val="28"/>
                <w:szCs w:val="28"/>
                <w:lang w:val="uk-UA"/>
              </w:rPr>
            </w:pPr>
          </w:p>
        </w:tc>
        <w:tc>
          <w:tcPr>
            <w:tcW w:w="670" w:type="dxa"/>
            <w:tcBorders>
              <w:top w:val="single" w:sz="4" w:space="0" w:color="auto"/>
              <w:left w:val="nil"/>
              <w:bottom w:val="nil"/>
              <w:right w:val="single" w:sz="4" w:space="0" w:color="auto"/>
            </w:tcBorders>
            <w:tcMar>
              <w:top w:w="0" w:type="dxa"/>
              <w:left w:w="0" w:type="dxa"/>
              <w:bottom w:w="0" w:type="dxa"/>
              <w:right w:w="0" w:type="dxa"/>
            </w:tcMar>
          </w:tcPr>
          <w:p w:rsidR="00CC54F7" w:rsidRDefault="00CC54F7">
            <w:pPr>
              <w:spacing w:before="15" w:after="0" w:line="240" w:lineRule="auto"/>
              <w:ind w:left="393" w:right="-20"/>
              <w:rPr>
                <w:rFonts w:ascii="Times New Roman" w:eastAsia="Times New Roman" w:hAnsi="Times New Roman" w:cs="Times New Roman"/>
                <w:color w:val="000000"/>
                <w:sz w:val="28"/>
                <w:szCs w:val="28"/>
                <w:lang w:val="uk-UA"/>
              </w:rPr>
            </w:pPr>
          </w:p>
        </w:tc>
        <w:tc>
          <w:tcPr>
            <w:tcW w:w="2976" w:type="dxa"/>
            <w:tcBorders>
              <w:top w:val="single" w:sz="4" w:space="0" w:color="auto"/>
              <w:left w:val="single" w:sz="4" w:space="0" w:color="auto"/>
              <w:bottom w:val="nil"/>
              <w:right w:val="single" w:sz="4" w:space="0" w:color="000000"/>
            </w:tcBorders>
          </w:tcPr>
          <w:p w:rsidR="00CC54F7" w:rsidRDefault="00CC54F7">
            <w:pPr>
              <w:spacing w:before="15" w:after="0" w:line="240" w:lineRule="auto"/>
              <w:ind w:left="393" w:right="-20"/>
              <w:rPr>
                <w:rFonts w:ascii="Times New Roman" w:eastAsia="Times New Roman" w:hAnsi="Times New Roman" w:cs="Times New Roman"/>
                <w:color w:val="000000"/>
                <w:sz w:val="28"/>
                <w:szCs w:val="28"/>
                <w:lang w:val="uk-UA"/>
              </w:rPr>
            </w:pPr>
          </w:p>
        </w:tc>
        <w:tc>
          <w:tcPr>
            <w:tcW w:w="4111"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15" w:after="0" w:line="237" w:lineRule="auto"/>
              <w:ind w:left="311" w:right="264"/>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Кіль</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ість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перем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жців</w:t>
            </w:r>
            <w:proofErr w:type="spellEnd"/>
          </w:p>
          <w:p w:rsidR="00CC54F7" w:rsidRDefault="00CC54F7">
            <w:pPr>
              <w:spacing w:after="0" w:line="120" w:lineRule="exact"/>
              <w:rPr>
                <w:rFonts w:ascii="Times New Roman" w:eastAsia="Times New Roman" w:hAnsi="Times New Roman" w:cs="Times New Roman"/>
                <w:sz w:val="28"/>
                <w:szCs w:val="28"/>
              </w:rPr>
            </w:pPr>
          </w:p>
          <w:p w:rsidR="00CC54F7" w:rsidRDefault="00CC54F7">
            <w:pPr>
              <w:spacing w:after="0" w:line="240" w:lineRule="auto"/>
              <w:ind w:left="370" w:right="3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І </w:t>
            </w:r>
            <w:proofErr w:type="spellStart"/>
            <w:r>
              <w:rPr>
                <w:rFonts w:ascii="Times New Roman" w:eastAsia="Times New Roman" w:hAnsi="Times New Roman" w:cs="Times New Roman"/>
                <w:color w:val="000000"/>
                <w:sz w:val="28"/>
                <w:szCs w:val="28"/>
              </w:rPr>
              <w:t>етапу</w:t>
            </w:r>
            <w:proofErr w:type="spellEnd"/>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 ст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ями </w:t>
            </w:r>
            <w:proofErr w:type="spellStart"/>
            <w:r>
              <w:rPr>
                <w:rFonts w:ascii="Times New Roman" w:eastAsia="Times New Roman" w:hAnsi="Times New Roman" w:cs="Times New Roman"/>
                <w:color w:val="000000"/>
                <w:sz w:val="28"/>
                <w:szCs w:val="28"/>
              </w:rPr>
              <w:t>дипломів</w:t>
            </w:r>
            <w:proofErr w:type="spellEnd"/>
          </w:p>
        </w:tc>
      </w:tr>
      <w:tr w:rsidR="00CC54F7" w:rsidTr="00CC54F7">
        <w:trPr>
          <w:gridBefore w:val="1"/>
          <w:wBefore w:w="10" w:type="dxa"/>
          <w:cantSplit/>
          <w:trHeight w:hRule="exact" w:val="1133"/>
        </w:trPr>
        <w:tc>
          <w:tcPr>
            <w:tcW w:w="1985" w:type="dxa"/>
            <w:vMerge/>
            <w:tcBorders>
              <w:top w:val="single" w:sz="4" w:space="0" w:color="auto"/>
              <w:left w:val="single" w:sz="4" w:space="0" w:color="auto"/>
              <w:bottom w:val="nil"/>
              <w:right w:val="nil"/>
            </w:tcBorders>
            <w:vAlign w:val="center"/>
            <w:hideMark/>
          </w:tcPr>
          <w:p w:rsidR="00CC54F7" w:rsidRDefault="00CC54F7">
            <w:pPr>
              <w:spacing w:after="0" w:line="240" w:lineRule="auto"/>
              <w:rPr>
                <w:rFonts w:ascii="Times New Roman" w:eastAsia="Times New Roman" w:hAnsi="Times New Roman" w:cs="Times New Roman"/>
                <w:color w:val="000000"/>
                <w:lang w:val="uk-UA"/>
              </w:rPr>
            </w:pPr>
          </w:p>
        </w:tc>
        <w:tc>
          <w:tcPr>
            <w:tcW w:w="747" w:type="dxa"/>
            <w:vMerge/>
            <w:tcBorders>
              <w:top w:val="single" w:sz="4" w:space="0" w:color="auto"/>
              <w:left w:val="nil"/>
              <w:bottom w:val="nil"/>
              <w:right w:val="nil"/>
            </w:tcBorders>
            <w:vAlign w:val="center"/>
            <w:hideMark/>
          </w:tcPr>
          <w:p w:rsidR="00CC54F7" w:rsidRDefault="00CC54F7">
            <w:pPr>
              <w:spacing w:after="0" w:line="240" w:lineRule="auto"/>
              <w:rPr>
                <w:rFonts w:ascii="Times New Roman" w:eastAsia="Times New Roman" w:hAnsi="Times New Roman" w:cs="Times New Roman"/>
                <w:color w:val="000000"/>
                <w:sz w:val="28"/>
                <w:szCs w:val="28"/>
                <w:lang w:val="uk-UA"/>
              </w:rPr>
            </w:pPr>
          </w:p>
        </w:tc>
        <w:tc>
          <w:tcPr>
            <w:tcW w:w="670" w:type="dxa"/>
            <w:tcBorders>
              <w:top w:val="nil"/>
              <w:left w:val="nil"/>
              <w:bottom w:val="nil"/>
              <w:right w:val="single" w:sz="4" w:space="0" w:color="000000"/>
            </w:tcBorders>
            <w:tcMar>
              <w:top w:w="0" w:type="dxa"/>
              <w:left w:w="0" w:type="dxa"/>
              <w:bottom w:w="0" w:type="dxa"/>
              <w:right w:w="0" w:type="dxa"/>
            </w:tcMar>
          </w:tcPr>
          <w:p w:rsidR="00CC54F7" w:rsidRDefault="00CC54F7">
            <w:pPr>
              <w:spacing w:after="0" w:line="240" w:lineRule="auto"/>
              <w:ind w:left="1099" w:right="-20"/>
              <w:rPr>
                <w:rFonts w:ascii="Times New Roman" w:eastAsia="Times New Roman" w:hAnsi="Times New Roman" w:cs="Times New Roman"/>
                <w:color w:val="000000"/>
                <w:sz w:val="28"/>
                <w:szCs w:val="28"/>
              </w:rPr>
            </w:pPr>
          </w:p>
        </w:tc>
        <w:tc>
          <w:tcPr>
            <w:tcW w:w="2976" w:type="dxa"/>
            <w:tcBorders>
              <w:top w:val="nil"/>
              <w:left w:val="single" w:sz="4" w:space="0" w:color="000000"/>
              <w:bottom w:val="nil"/>
              <w:right w:val="single" w:sz="4" w:space="0" w:color="000000"/>
            </w:tcBorders>
            <w:tcMar>
              <w:top w:w="0" w:type="dxa"/>
              <w:left w:w="0" w:type="dxa"/>
              <w:bottom w:w="0" w:type="dxa"/>
              <w:right w:w="0" w:type="dxa"/>
            </w:tcMar>
            <w:hideMark/>
          </w:tcPr>
          <w:p w:rsidR="00CC54F7" w:rsidRDefault="00CC54F7">
            <w:pPr>
              <w:spacing w:after="0" w:line="240" w:lineRule="auto"/>
              <w:ind w:left="1142" w:right="-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Кіль</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ість</w:t>
            </w:r>
            <w:proofErr w:type="spellEnd"/>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часн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ім</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іа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proofErr w:type="spellEnd"/>
          </w:p>
        </w:tc>
        <w:tc>
          <w:tcPr>
            <w:tcW w:w="6663" w:type="dxa"/>
            <w:gridSpan w:val="3"/>
            <w:vMerge/>
            <w:tcBorders>
              <w:top w:val="nil"/>
              <w:left w:val="single" w:sz="4" w:space="0" w:color="000000"/>
              <w:bottom w:val="nil"/>
              <w:right w:val="single" w:sz="4" w:space="0" w:color="000000"/>
            </w:tcBorders>
            <w:vAlign w:val="center"/>
            <w:hideMark/>
          </w:tcPr>
          <w:p w:rsidR="00CC54F7" w:rsidRDefault="00CC54F7">
            <w:pPr>
              <w:spacing w:after="0" w:line="240" w:lineRule="auto"/>
              <w:rPr>
                <w:rFonts w:ascii="Times New Roman" w:eastAsia="Times New Roman" w:hAnsi="Times New Roman" w:cs="Times New Roman"/>
                <w:color w:val="000000"/>
                <w:sz w:val="28"/>
                <w:szCs w:val="28"/>
              </w:rPr>
            </w:pPr>
          </w:p>
        </w:tc>
      </w:tr>
      <w:tr w:rsidR="00CC54F7" w:rsidTr="00CC54F7">
        <w:trPr>
          <w:gridBefore w:val="1"/>
          <w:wBefore w:w="10" w:type="dxa"/>
          <w:cantSplit/>
          <w:trHeight w:hRule="exact" w:val="1380"/>
        </w:trPr>
        <w:tc>
          <w:tcPr>
            <w:tcW w:w="568" w:type="dxa"/>
            <w:tcBorders>
              <w:top w:val="nil"/>
              <w:left w:val="single" w:sz="4" w:space="0" w:color="auto"/>
              <w:bottom w:val="nil"/>
              <w:right w:val="nil"/>
            </w:tcBorders>
            <w:tcMar>
              <w:top w:w="0" w:type="dxa"/>
              <w:left w:w="0" w:type="dxa"/>
              <w:bottom w:w="0" w:type="dxa"/>
              <w:right w:w="0" w:type="dxa"/>
            </w:tcMar>
            <w:textDirection w:val="btLr"/>
          </w:tcPr>
          <w:p w:rsidR="00CC54F7" w:rsidRDefault="00CC54F7">
            <w:pPr>
              <w:spacing w:before="118" w:after="0" w:line="244" w:lineRule="auto"/>
              <w:ind w:left="144" w:right="99"/>
              <w:jc w:val="center"/>
              <w:rPr>
                <w:rFonts w:ascii="Times New Roman" w:eastAsia="Times New Roman" w:hAnsi="Times New Roman" w:cs="Times New Roman"/>
                <w:color w:val="000000"/>
                <w:lang w:val="uk-UA"/>
              </w:rPr>
            </w:pPr>
          </w:p>
        </w:tc>
        <w:tc>
          <w:tcPr>
            <w:tcW w:w="747" w:type="dxa"/>
            <w:vMerge/>
            <w:tcBorders>
              <w:top w:val="single" w:sz="4" w:space="0" w:color="auto"/>
              <w:left w:val="nil"/>
              <w:bottom w:val="nil"/>
              <w:right w:val="nil"/>
            </w:tcBorders>
            <w:vAlign w:val="center"/>
            <w:hideMark/>
          </w:tcPr>
          <w:p w:rsidR="00CC54F7" w:rsidRDefault="00CC54F7">
            <w:pPr>
              <w:spacing w:after="0" w:line="240" w:lineRule="auto"/>
              <w:rPr>
                <w:rFonts w:ascii="Times New Roman" w:eastAsia="Times New Roman" w:hAnsi="Times New Roman" w:cs="Times New Roman"/>
                <w:color w:val="000000"/>
                <w:sz w:val="28"/>
                <w:szCs w:val="28"/>
                <w:lang w:val="uk-UA"/>
              </w:rPr>
            </w:pPr>
          </w:p>
        </w:tc>
        <w:tc>
          <w:tcPr>
            <w:tcW w:w="670" w:type="dxa"/>
            <w:tcBorders>
              <w:top w:val="nil"/>
              <w:left w:val="nil"/>
              <w:bottom w:val="single" w:sz="4" w:space="0" w:color="000000"/>
              <w:right w:val="single" w:sz="4" w:space="0" w:color="000000"/>
            </w:tcBorders>
            <w:tcMar>
              <w:top w:w="0" w:type="dxa"/>
              <w:left w:w="0" w:type="dxa"/>
              <w:bottom w:w="0" w:type="dxa"/>
              <w:right w:w="0" w:type="dxa"/>
            </w:tcMar>
          </w:tcPr>
          <w:p w:rsidR="00CC54F7" w:rsidRDefault="00CC54F7">
            <w:pPr>
              <w:spacing w:before="118" w:after="0" w:line="240" w:lineRule="auto"/>
              <w:ind w:left="227" w:right="-20"/>
              <w:rPr>
                <w:rFonts w:ascii="Times New Roman" w:eastAsia="Times New Roman" w:hAnsi="Times New Roman" w:cs="Times New Roman"/>
                <w:color w:val="000000"/>
                <w:sz w:val="28"/>
                <w:szCs w:val="28"/>
              </w:rPr>
            </w:pPr>
          </w:p>
        </w:tc>
        <w:tc>
          <w:tcPr>
            <w:tcW w:w="297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118" w:after="0" w:line="240" w:lineRule="auto"/>
              <w:ind w:left="252" w:right="-20"/>
              <w:rPr>
                <w:rFonts w:ascii="Times New Roman" w:eastAsia="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after="0" w:line="240" w:lineRule="exact"/>
              <w:rPr>
                <w:rFonts w:ascii="Times New Roman" w:eastAsia="Times New Roman" w:hAnsi="Times New Roman" w:cs="Times New Roman"/>
                <w:sz w:val="28"/>
                <w:szCs w:val="28"/>
              </w:rPr>
            </w:pPr>
          </w:p>
          <w:p w:rsidR="00CC54F7" w:rsidRDefault="00CC54F7">
            <w:pPr>
              <w:spacing w:after="31" w:line="240" w:lineRule="exact"/>
              <w:rPr>
                <w:rFonts w:ascii="Times New Roman" w:eastAsia="Times New Roman" w:hAnsi="Times New Roman" w:cs="Times New Roman"/>
                <w:sz w:val="28"/>
                <w:szCs w:val="28"/>
              </w:rPr>
            </w:pPr>
          </w:p>
          <w:p w:rsidR="00CC54F7" w:rsidRDefault="00CC54F7">
            <w:pPr>
              <w:spacing w:after="0" w:line="240" w:lineRule="auto"/>
              <w:ind w:left="24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І</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after="0" w:line="240" w:lineRule="exact"/>
              <w:rPr>
                <w:rFonts w:ascii="Times New Roman" w:eastAsia="Times New Roman" w:hAnsi="Times New Roman" w:cs="Times New Roman"/>
                <w:sz w:val="28"/>
                <w:szCs w:val="28"/>
              </w:rPr>
            </w:pPr>
          </w:p>
          <w:p w:rsidR="00CC54F7" w:rsidRDefault="00CC54F7">
            <w:pPr>
              <w:spacing w:after="31" w:line="240" w:lineRule="exact"/>
              <w:rPr>
                <w:rFonts w:ascii="Times New Roman" w:eastAsia="Times New Roman" w:hAnsi="Times New Roman" w:cs="Times New Roman"/>
                <w:sz w:val="28"/>
                <w:szCs w:val="28"/>
              </w:rPr>
            </w:pPr>
          </w:p>
          <w:p w:rsidR="00CC54F7" w:rsidRDefault="00CC54F7">
            <w:pPr>
              <w:spacing w:after="0" w:line="240" w:lineRule="auto"/>
              <w:ind w:left="19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pacing w:val="-1"/>
                <w:sz w:val="28"/>
                <w:szCs w:val="28"/>
              </w:rPr>
              <w:t>І</w:t>
            </w:r>
            <w:r>
              <w:rPr>
                <w:rFonts w:ascii="Times New Roman" w:eastAsia="Times New Roman" w:hAnsi="Times New Roman" w:cs="Times New Roman"/>
                <w:color w:val="000000"/>
                <w:sz w:val="28"/>
                <w:szCs w:val="28"/>
              </w:rPr>
              <w:t>І</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after="0" w:line="240" w:lineRule="exact"/>
              <w:rPr>
                <w:rFonts w:ascii="Times New Roman" w:eastAsia="Times New Roman" w:hAnsi="Times New Roman" w:cs="Times New Roman"/>
                <w:sz w:val="28"/>
                <w:szCs w:val="28"/>
              </w:rPr>
            </w:pPr>
          </w:p>
          <w:p w:rsidR="00CC54F7" w:rsidRDefault="00CC54F7">
            <w:pPr>
              <w:spacing w:after="31" w:line="240" w:lineRule="exact"/>
              <w:rPr>
                <w:rFonts w:ascii="Times New Roman" w:eastAsia="Times New Roman" w:hAnsi="Times New Roman" w:cs="Times New Roman"/>
                <w:sz w:val="28"/>
                <w:szCs w:val="28"/>
              </w:rPr>
            </w:pPr>
          </w:p>
          <w:p w:rsidR="00CC54F7" w:rsidRDefault="00CC54F7">
            <w:pPr>
              <w:spacing w:after="0" w:line="240" w:lineRule="auto"/>
              <w:ind w:left="20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pacing w:val="-1"/>
                <w:sz w:val="28"/>
                <w:szCs w:val="28"/>
              </w:rPr>
              <w:t>І</w:t>
            </w:r>
            <w:r>
              <w:rPr>
                <w:rFonts w:ascii="Times New Roman" w:eastAsia="Times New Roman" w:hAnsi="Times New Roman" w:cs="Times New Roman"/>
                <w:color w:val="000000"/>
                <w:sz w:val="28"/>
                <w:szCs w:val="28"/>
              </w:rPr>
              <w:t>ІІ</w:t>
            </w:r>
          </w:p>
        </w:tc>
      </w:tr>
      <w:tr w:rsidR="00CC54F7" w:rsidTr="00CC54F7">
        <w:trPr>
          <w:gridBefore w:val="1"/>
          <w:wBefore w:w="10" w:type="dxa"/>
          <w:cantSplit/>
          <w:trHeight w:hRule="exact" w:val="384"/>
        </w:trPr>
        <w:tc>
          <w:tcPr>
            <w:tcW w:w="1985" w:type="dxa"/>
            <w:gridSpan w:val="3"/>
            <w:tcBorders>
              <w:top w:val="single" w:sz="4" w:space="0" w:color="auto"/>
              <w:left w:val="single" w:sz="4" w:space="0" w:color="auto"/>
              <w:bottom w:val="single" w:sz="4" w:space="0" w:color="auto"/>
              <w:right w:val="nil"/>
            </w:tcBorders>
          </w:tcPr>
          <w:p w:rsidR="00CC54F7" w:rsidRDefault="00CC54F7">
            <w:pPr>
              <w:rPr>
                <w:sz w:val="28"/>
                <w:szCs w:val="28"/>
              </w:rPr>
            </w:pPr>
          </w:p>
        </w:tc>
        <w:tc>
          <w:tcPr>
            <w:tcW w:w="297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r>
      <w:tr w:rsidR="00CC54F7" w:rsidTr="00CC54F7">
        <w:trPr>
          <w:cantSplit/>
          <w:trHeight w:hRule="exact" w:val="381"/>
        </w:trPr>
        <w:tc>
          <w:tcPr>
            <w:tcW w:w="1995" w:type="dxa"/>
            <w:gridSpan w:val="4"/>
            <w:tcBorders>
              <w:top w:val="single" w:sz="4" w:space="0" w:color="auto"/>
              <w:left w:val="single" w:sz="4" w:space="0" w:color="auto"/>
              <w:bottom w:val="single" w:sz="4" w:space="0" w:color="auto"/>
              <w:right w:val="nil"/>
            </w:tcBorders>
          </w:tcPr>
          <w:p w:rsidR="00CC54F7" w:rsidRDefault="00CC54F7">
            <w:pPr>
              <w:rPr>
                <w:sz w:val="28"/>
                <w:szCs w:val="28"/>
              </w:rPr>
            </w:pPr>
          </w:p>
        </w:tc>
        <w:tc>
          <w:tcPr>
            <w:tcW w:w="2976" w:type="dxa"/>
            <w:tcBorders>
              <w:top w:val="single" w:sz="4" w:space="0" w:color="auto"/>
              <w:left w:val="single" w:sz="4" w:space="0" w:color="auto"/>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r>
      <w:tr w:rsidR="00CC54F7" w:rsidTr="00CC54F7">
        <w:trPr>
          <w:gridBefore w:val="1"/>
          <w:wBefore w:w="10" w:type="dxa"/>
          <w:cantSplit/>
          <w:trHeight w:hRule="exact" w:val="384"/>
        </w:trPr>
        <w:tc>
          <w:tcPr>
            <w:tcW w:w="1985" w:type="dxa"/>
            <w:gridSpan w:val="3"/>
            <w:tcBorders>
              <w:top w:val="single" w:sz="4" w:space="0" w:color="auto"/>
              <w:left w:val="single" w:sz="4" w:space="0" w:color="auto"/>
              <w:bottom w:val="single" w:sz="4" w:space="0" w:color="auto"/>
              <w:right w:val="nil"/>
            </w:tcBorders>
          </w:tcPr>
          <w:p w:rsidR="00CC54F7" w:rsidRDefault="00CC54F7">
            <w:pPr>
              <w:rPr>
                <w:sz w:val="28"/>
                <w:szCs w:val="28"/>
              </w:rPr>
            </w:pPr>
          </w:p>
        </w:tc>
        <w:tc>
          <w:tcPr>
            <w:tcW w:w="29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r>
      <w:tr w:rsidR="00CC54F7" w:rsidTr="00CC54F7">
        <w:trPr>
          <w:gridBefore w:val="1"/>
          <w:wBefore w:w="10" w:type="dxa"/>
          <w:cantSplit/>
          <w:trHeight w:hRule="exact" w:val="382"/>
        </w:trPr>
        <w:tc>
          <w:tcPr>
            <w:tcW w:w="1985" w:type="dxa"/>
            <w:gridSpan w:val="3"/>
            <w:tcBorders>
              <w:top w:val="single" w:sz="4" w:space="0" w:color="auto"/>
              <w:left w:val="single" w:sz="4" w:space="0" w:color="auto"/>
              <w:bottom w:val="single" w:sz="4" w:space="0" w:color="auto"/>
              <w:right w:val="nil"/>
            </w:tcBorders>
          </w:tcPr>
          <w:p w:rsidR="00CC54F7" w:rsidRDefault="00CC54F7">
            <w:pPr>
              <w:rPr>
                <w:sz w:val="28"/>
                <w:szCs w:val="28"/>
              </w:rPr>
            </w:pPr>
          </w:p>
        </w:tc>
        <w:tc>
          <w:tcPr>
            <w:tcW w:w="29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r>
      <w:tr w:rsidR="00CC54F7" w:rsidTr="00CC54F7">
        <w:trPr>
          <w:gridBefore w:val="1"/>
          <w:wBefore w:w="10" w:type="dxa"/>
          <w:cantSplit/>
          <w:trHeight w:hRule="exact" w:val="1144"/>
        </w:trPr>
        <w:tc>
          <w:tcPr>
            <w:tcW w:w="1985" w:type="dxa"/>
            <w:gridSpan w:val="3"/>
            <w:tcBorders>
              <w:top w:val="single" w:sz="4" w:space="0" w:color="auto"/>
              <w:left w:val="single" w:sz="4" w:space="0" w:color="auto"/>
              <w:bottom w:val="single" w:sz="4" w:space="0" w:color="auto"/>
              <w:right w:val="nil"/>
            </w:tcBorders>
          </w:tcPr>
          <w:p w:rsidR="00CC54F7" w:rsidRDefault="00CC54F7">
            <w:pPr>
              <w:rPr>
                <w:sz w:val="28"/>
                <w:szCs w:val="28"/>
                <w:lang w:val="uk-UA"/>
              </w:rPr>
            </w:pPr>
          </w:p>
          <w:p w:rsidR="00CC54F7" w:rsidRDefault="00CC54F7">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Разом</w:t>
            </w:r>
          </w:p>
        </w:tc>
        <w:tc>
          <w:tcPr>
            <w:tcW w:w="2976"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tcPr>
          <w:p w:rsidR="00CC54F7" w:rsidRDefault="00CC54F7">
            <w:pPr>
              <w:rPr>
                <w:sz w:val="28"/>
                <w:szCs w:val="28"/>
              </w:rPr>
            </w:pPr>
          </w:p>
        </w:tc>
        <w:tc>
          <w:tcPr>
            <w:tcW w:w="1559"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rPr>
                <w:sz w:val="28"/>
                <w:szCs w:val="28"/>
              </w:rPr>
            </w:pPr>
          </w:p>
        </w:tc>
      </w:tr>
    </w:tbl>
    <w:p w:rsidR="00CC54F7" w:rsidRDefault="00CC54F7" w:rsidP="00CC54F7">
      <w:pPr>
        <w:spacing w:after="21" w:line="240" w:lineRule="exac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CC54F7" w:rsidRDefault="00CC54F7" w:rsidP="00CC54F7">
      <w:pPr>
        <w:spacing w:after="0"/>
        <w:ind w:left="360" w:right="259" w:hanging="360"/>
        <w:jc w:val="both"/>
        <w:rPr>
          <w:rFonts w:ascii="Times New Roman" w:eastAsia="Times New Roman" w:hAnsi="Times New Roman" w:cs="Times New Roman"/>
          <w:sz w:val="16"/>
          <w:szCs w:val="16"/>
        </w:rPr>
      </w:pP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8"/>
          <w:sz w:val="28"/>
          <w:szCs w:val="28"/>
        </w:rPr>
        <w:t xml:space="preserve"> </w:t>
      </w: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і</w:t>
      </w:r>
      <w:proofErr w:type="spellEnd"/>
      <w:r>
        <w:rPr>
          <w:rFonts w:ascii="Times New Roman" w:eastAsia="Times New Roman" w:hAnsi="Times New Roman" w:cs="Times New Roman"/>
          <w:color w:val="000000"/>
          <w:spacing w:val="43"/>
          <w:sz w:val="28"/>
          <w:szCs w:val="28"/>
        </w:rPr>
        <w:t xml:space="preserve"> </w:t>
      </w:r>
      <w:proofErr w:type="spellStart"/>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ьтати</w:t>
      </w:r>
      <w:proofErr w:type="spellEnd"/>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каза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5"/>
          <w:sz w:val="28"/>
          <w:szCs w:val="28"/>
          <w:lang w:val="uk-UA"/>
        </w:rPr>
        <w:t xml:space="preserve">        </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__</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2"/>
          <w:sz w:val="28"/>
          <w:szCs w:val="28"/>
        </w:rPr>
        <w:t>_</w:t>
      </w:r>
      <w:r>
        <w:rPr>
          <w:rFonts w:ascii="Times New Roman" w:eastAsia="Times New Roman" w:hAnsi="Times New Roman" w:cs="Times New Roman"/>
          <w:color w:val="000000"/>
          <w:sz w:val="28"/>
          <w:szCs w:val="28"/>
        </w:rPr>
        <w:t>_</w:t>
      </w:r>
      <w:proofErr w:type="gramStart"/>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44"/>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pacing w:val="74"/>
          <w:sz w:val="28"/>
          <w:szCs w:val="28"/>
        </w:rPr>
        <w:t xml:space="preserve"> </w:t>
      </w:r>
    </w:p>
    <w:p w:rsidR="00CC54F7" w:rsidRDefault="00CC54F7" w:rsidP="00CC54F7">
      <w:pPr>
        <w:spacing w:after="0" w:line="328" w:lineRule="auto"/>
        <w:ind w:right="1857"/>
        <w:rPr>
          <w:rFonts w:ascii="Times New Roman" w:eastAsia="Times New Roman" w:hAnsi="Times New Roman" w:cs="Times New Roman"/>
          <w:color w:val="000000"/>
          <w:spacing w:val="-1"/>
          <w:sz w:val="28"/>
          <w:szCs w:val="28"/>
          <w:lang w:val="uk-UA"/>
        </w:rPr>
      </w:pPr>
    </w:p>
    <w:p w:rsidR="009504E8" w:rsidRDefault="009504E8" w:rsidP="00CC54F7">
      <w:pPr>
        <w:spacing w:after="0" w:line="328" w:lineRule="auto"/>
        <w:ind w:left="103" w:right="539"/>
        <w:rPr>
          <w:rFonts w:ascii="Times New Roman" w:eastAsia="Times New Roman" w:hAnsi="Times New Roman" w:cs="Times New Roman"/>
          <w:color w:val="000000"/>
          <w:spacing w:val="-1"/>
          <w:sz w:val="28"/>
          <w:szCs w:val="28"/>
          <w:lang w:val="uk-UA"/>
        </w:rPr>
      </w:pPr>
    </w:p>
    <w:p w:rsidR="00CC54F7" w:rsidRDefault="00CC54F7" w:rsidP="00CC54F7">
      <w:pPr>
        <w:spacing w:after="0" w:line="328" w:lineRule="auto"/>
        <w:ind w:left="103" w:right="539"/>
        <w:rPr>
          <w:rFonts w:ascii="Times New Roman" w:eastAsia="Times New Roman" w:hAnsi="Times New Roman" w:cs="Times New Roman"/>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Директор                             </w:t>
      </w:r>
    </w:p>
    <w:p w:rsidR="00CC54F7" w:rsidRDefault="00CC54F7" w:rsidP="00CC54F7">
      <w:pPr>
        <w:spacing w:after="0" w:line="328" w:lineRule="auto"/>
        <w:ind w:left="141" w:right="-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 xml:space="preserve">    ЗОШ</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__</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lang w:val="uk-UA"/>
        </w:rPr>
        <w:t>Левченко</w:t>
      </w:r>
      <w:r>
        <w:rPr>
          <w:rFonts w:ascii="Times New Roman" w:eastAsia="Times New Roman" w:hAnsi="Times New Roman" w:cs="Times New Roman"/>
          <w:color w:val="000000"/>
          <w:spacing w:val="-1"/>
          <w:sz w:val="28"/>
          <w:szCs w:val="28"/>
          <w:lang w:val="uk-UA"/>
        </w:rPr>
        <w:t xml:space="preserve"> </w:t>
      </w:r>
    </w:p>
    <w:p w:rsidR="00CC54F7" w:rsidRDefault="00CC54F7" w:rsidP="00CC54F7">
      <w:pPr>
        <w:spacing w:after="0" w:line="328" w:lineRule="auto"/>
        <w:ind w:right="53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 xml:space="preserve">        </w:t>
      </w:r>
    </w:p>
    <w:p w:rsidR="00CC54F7" w:rsidRDefault="00CC54F7" w:rsidP="00CC54F7">
      <w:pPr>
        <w:spacing w:after="0" w:line="328" w:lineRule="auto"/>
        <w:ind w:left="141" w:right="-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ітету</w:t>
      </w:r>
      <w:proofErr w:type="spell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Якиме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p>
    <w:p w:rsidR="00CC54F7" w:rsidRDefault="00CC54F7" w:rsidP="00CC54F7">
      <w:pPr>
        <w:rPr>
          <w:lang w:val="uk-UA"/>
        </w:rPr>
      </w:pPr>
      <w:r>
        <w:rPr>
          <w:rFonts w:ascii="Times New Roman" w:eastAsia="Times New Roman" w:hAnsi="Times New Roman" w:cs="Times New Roman"/>
          <w:color w:val="000000"/>
          <w:sz w:val="28"/>
          <w:szCs w:val="28"/>
          <w:lang w:val="uk-UA"/>
        </w:rPr>
        <w:t xml:space="preserve">   </w:t>
      </w:r>
    </w:p>
    <w:p w:rsidR="00CC54F7" w:rsidRDefault="00CC54F7" w:rsidP="00CC54F7">
      <w:pPr>
        <w:spacing w:after="0" w:line="230" w:lineRule="auto"/>
        <w:ind w:left="141" w:right="-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рі</w:t>
      </w:r>
      <w:proofErr w:type="spell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Васил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sz w:val="28"/>
          <w:szCs w:val="28"/>
        </w:rPr>
        <w:t>у</w:t>
      </w:r>
      <w:proofErr w:type="spellEnd"/>
      <w:r>
        <w:rPr>
          <w:rFonts w:ascii="Times New Roman" w:eastAsia="Times New Roman" w:hAnsi="Times New Roman" w:cs="Times New Roman"/>
          <w:color w:val="000000"/>
          <w:sz w:val="28"/>
          <w:szCs w:val="28"/>
          <w:lang w:val="uk-UA"/>
        </w:rPr>
        <w:t>к</w:t>
      </w:r>
    </w:p>
    <w:p w:rsidR="00CC54F7" w:rsidRDefault="00CC54F7" w:rsidP="00CC54F7">
      <w:pPr>
        <w:rPr>
          <w:lang w:val="uk-UA"/>
        </w:rPr>
      </w:pPr>
    </w:p>
    <w:p w:rsidR="00CC54F7" w:rsidRDefault="00CC54F7" w:rsidP="00CC54F7">
      <w:pPr>
        <w:tabs>
          <w:tab w:val="left" w:pos="3682"/>
        </w:tabs>
        <w:spacing w:after="0"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 xml:space="preserve">9 </w:t>
      </w:r>
      <w:proofErr w:type="spellStart"/>
      <w:r>
        <w:rPr>
          <w:rFonts w:ascii="Times New Roman" w:eastAsia="Times New Roman" w:hAnsi="Times New Roman" w:cs="Times New Roman"/>
          <w:color w:val="000000"/>
          <w:spacing w:val="-1"/>
          <w:sz w:val="28"/>
          <w:szCs w:val="28"/>
          <w:lang w:val="uk-UA"/>
        </w:rPr>
        <w:t>жовт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proofErr w:type="spell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lang w:val="uk-UA"/>
        </w:rPr>
        <w:t xml:space="preserve">8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оку</w:t>
      </w:r>
    </w:p>
    <w:p w:rsidR="00CC54F7" w:rsidRDefault="00CC54F7" w:rsidP="00CC54F7">
      <w:pPr>
        <w:spacing w:before="116" w:after="0" w:line="230" w:lineRule="auto"/>
        <w:ind w:left="400" w:right="-20"/>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z w:val="16"/>
          <w:szCs w:val="16"/>
        </w:rPr>
        <w:t>М</w:t>
      </w:r>
      <w:r>
        <w:rPr>
          <w:rFonts w:ascii="Times New Roman" w:eastAsia="Times New Roman" w:hAnsi="Times New Roman" w:cs="Times New Roman"/>
          <w:color w:val="000000"/>
          <w:spacing w:val="1"/>
          <w:w w:val="101"/>
          <w:sz w:val="16"/>
          <w:szCs w:val="16"/>
        </w:rPr>
        <w:t>.</w:t>
      </w:r>
      <w:r>
        <w:rPr>
          <w:rFonts w:ascii="Times New Roman" w:eastAsia="Times New Roman" w:hAnsi="Times New Roman" w:cs="Times New Roman"/>
          <w:color w:val="000000"/>
          <w:spacing w:val="-2"/>
          <w:sz w:val="16"/>
          <w:szCs w:val="16"/>
        </w:rPr>
        <w:t>П</w:t>
      </w:r>
      <w:r>
        <w:rPr>
          <w:rFonts w:ascii="Times New Roman" w:eastAsia="Times New Roman" w:hAnsi="Times New Roman" w:cs="Times New Roman"/>
          <w:color w:val="000000"/>
          <w:w w:val="101"/>
          <w:sz w:val="16"/>
          <w:szCs w:val="16"/>
        </w:rPr>
        <w:t>.</w:t>
      </w:r>
    </w:p>
    <w:p w:rsidR="00CC54F7" w:rsidRDefault="00CC54F7" w:rsidP="00CC54F7">
      <w:pPr>
        <w:spacing w:before="116" w:after="0" w:line="230" w:lineRule="auto"/>
        <w:ind w:left="400" w:right="-20"/>
        <w:rPr>
          <w:rFonts w:ascii="Times New Roman" w:eastAsia="Times New Roman" w:hAnsi="Times New Roman" w:cs="Times New Roman"/>
          <w:color w:val="000000"/>
          <w:sz w:val="16"/>
          <w:szCs w:val="16"/>
          <w:lang w:val="uk-UA"/>
        </w:rPr>
      </w:pPr>
    </w:p>
    <w:p w:rsidR="00CC54F7" w:rsidRDefault="00CC54F7" w:rsidP="00CC54F7">
      <w:pPr>
        <w:spacing w:after="0" w:line="314" w:lineRule="auto"/>
        <w:ind w:left="4044" w:right="200"/>
        <w:rPr>
          <w:rFonts w:ascii="Times New Roman" w:eastAsia="Times New Roman" w:hAnsi="Times New Roman" w:cs="Times New Roman"/>
          <w:bCs/>
          <w:i/>
          <w:iCs/>
          <w:color w:val="000000"/>
          <w:sz w:val="32"/>
          <w:szCs w:val="32"/>
          <w:lang w:val="uk-UA"/>
        </w:rPr>
      </w:pPr>
      <w:r>
        <w:rPr>
          <w:rFonts w:ascii="Times New Roman" w:eastAsia="Times New Roman" w:hAnsi="Times New Roman" w:cs="Times New Roman"/>
          <w:bCs/>
          <w:i/>
          <w:iCs/>
          <w:color w:val="000000"/>
          <w:sz w:val="32"/>
          <w:szCs w:val="32"/>
          <w:lang w:val="uk-UA"/>
        </w:rPr>
        <w:lastRenderedPageBreak/>
        <w:t xml:space="preserve">                                                   </w:t>
      </w:r>
    </w:p>
    <w:p w:rsidR="00CC54F7" w:rsidRDefault="00CC54F7" w:rsidP="00CC54F7">
      <w:pPr>
        <w:spacing w:after="0" w:line="314" w:lineRule="auto"/>
        <w:ind w:left="4044" w:right="200"/>
        <w:rPr>
          <w:rFonts w:ascii="Times New Roman" w:eastAsia="Times New Roman" w:hAnsi="Times New Roman" w:cs="Times New Roman"/>
          <w:b/>
          <w:color w:val="000000"/>
          <w:sz w:val="28"/>
          <w:szCs w:val="28"/>
          <w:lang w:val="uk-UA"/>
        </w:rPr>
      </w:pPr>
      <w:r>
        <w:rPr>
          <w:rFonts w:ascii="Times New Roman" w:eastAsia="Times New Roman" w:hAnsi="Times New Roman" w:cs="Times New Roman"/>
          <w:bCs/>
          <w:i/>
          <w:iCs/>
          <w:color w:val="000000"/>
          <w:sz w:val="32"/>
          <w:szCs w:val="32"/>
          <w:lang w:val="uk-UA"/>
        </w:rPr>
        <w:t xml:space="preserve">                                              </w:t>
      </w:r>
      <w:proofErr w:type="spellStart"/>
      <w:r>
        <w:rPr>
          <w:rFonts w:ascii="Times New Roman" w:eastAsia="Times New Roman" w:hAnsi="Times New Roman" w:cs="Times New Roman"/>
          <w:b/>
          <w:bCs/>
          <w:i/>
          <w:iCs/>
          <w:color w:val="000000"/>
          <w:sz w:val="28"/>
          <w:szCs w:val="28"/>
        </w:rPr>
        <w:t>З</w:t>
      </w:r>
      <w:r>
        <w:rPr>
          <w:rFonts w:ascii="Times New Roman" w:eastAsia="Times New Roman" w:hAnsi="Times New Roman" w:cs="Times New Roman"/>
          <w:b/>
          <w:bCs/>
          <w:i/>
          <w:iCs/>
          <w:color w:val="000000"/>
          <w:spacing w:val="1"/>
          <w:sz w:val="28"/>
          <w:szCs w:val="28"/>
        </w:rPr>
        <w:t>ра</w:t>
      </w:r>
      <w:r>
        <w:rPr>
          <w:rFonts w:ascii="Times New Roman" w:eastAsia="Times New Roman" w:hAnsi="Times New Roman" w:cs="Times New Roman"/>
          <w:b/>
          <w:bCs/>
          <w:i/>
          <w:iCs/>
          <w:color w:val="000000"/>
          <w:sz w:val="28"/>
          <w:szCs w:val="28"/>
        </w:rPr>
        <w:t>з</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z w:val="28"/>
          <w:szCs w:val="28"/>
        </w:rPr>
        <w:t>к</w:t>
      </w:r>
      <w:proofErr w:type="spellEnd"/>
      <w:r>
        <w:rPr>
          <w:rFonts w:ascii="Times New Roman" w:eastAsia="Times New Roman" w:hAnsi="Times New Roman" w:cs="Times New Roman"/>
          <w:b/>
          <w:color w:val="000000"/>
          <w:sz w:val="28"/>
          <w:szCs w:val="28"/>
        </w:rPr>
        <w:t xml:space="preserve"> </w:t>
      </w:r>
    </w:p>
    <w:p w:rsidR="00CC54F7" w:rsidRDefault="00CC54F7" w:rsidP="00CC54F7">
      <w:pPr>
        <w:spacing w:after="0" w:line="314" w:lineRule="auto"/>
        <w:ind w:left="4044" w:right="200" w:firstLine="4380"/>
        <w:rPr>
          <w:rFonts w:ascii="Times New Roman" w:eastAsia="Times New Roman" w:hAnsi="Times New Roman" w:cs="Times New Roman"/>
          <w:color w:val="000000"/>
          <w:sz w:val="32"/>
          <w:szCs w:val="32"/>
          <w:lang w:val="uk-UA"/>
        </w:rPr>
      </w:pPr>
    </w:p>
    <w:p w:rsidR="00CC54F7" w:rsidRDefault="00CC54F7" w:rsidP="00CC54F7">
      <w:pPr>
        <w:spacing w:after="0" w:line="314" w:lineRule="auto"/>
        <w:ind w:right="200"/>
        <w:rPr>
          <w:rFonts w:ascii="Times New Roman" w:eastAsia="Times New Roman" w:hAnsi="Times New Roman" w:cs="Times New Roman"/>
          <w:color w:val="000000"/>
          <w:sz w:val="32"/>
          <w:szCs w:val="32"/>
          <w:lang w:val="uk-UA"/>
        </w:rPr>
      </w:pPr>
      <w:r>
        <w:rPr>
          <w:rFonts w:ascii="Times New Roman" w:eastAsia="Times New Roman" w:hAnsi="Times New Roman" w:cs="Times New Roman"/>
          <w:color w:val="000000"/>
          <w:sz w:val="32"/>
          <w:szCs w:val="32"/>
          <w:lang w:val="uk-UA"/>
        </w:rPr>
        <w:t xml:space="preserve">                                                 </w:t>
      </w:r>
    </w:p>
    <w:p w:rsidR="00CC54F7" w:rsidRDefault="00CC54F7" w:rsidP="00CC54F7">
      <w:pPr>
        <w:spacing w:after="0" w:line="314" w:lineRule="auto"/>
        <w:ind w:right="200"/>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ЗА</w:t>
      </w:r>
      <w:r>
        <w:rPr>
          <w:rFonts w:ascii="Times New Roman" w:eastAsia="Times New Roman" w:hAnsi="Times New Roman" w:cs="Times New Roman"/>
          <w:b/>
          <w:color w:val="000000"/>
          <w:spacing w:val="1"/>
          <w:sz w:val="28"/>
          <w:szCs w:val="28"/>
        </w:rPr>
        <w:t>Я</w:t>
      </w:r>
      <w:r>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pacing w:val="1"/>
          <w:sz w:val="28"/>
          <w:szCs w:val="28"/>
        </w:rPr>
        <w:t>К</w:t>
      </w:r>
      <w:r>
        <w:rPr>
          <w:rFonts w:ascii="Times New Roman" w:eastAsia="Times New Roman" w:hAnsi="Times New Roman" w:cs="Times New Roman"/>
          <w:b/>
          <w:color w:val="000000"/>
          <w:sz w:val="28"/>
          <w:szCs w:val="28"/>
        </w:rPr>
        <w:t>А</w:t>
      </w:r>
    </w:p>
    <w:p w:rsidR="00CC54F7" w:rsidRDefault="00CC54F7" w:rsidP="00CC54F7">
      <w:pPr>
        <w:spacing w:after="0" w:line="314" w:lineRule="auto"/>
        <w:ind w:left="4044" w:right="200" w:firstLine="4380"/>
        <w:rPr>
          <w:rFonts w:ascii="Times New Roman" w:eastAsia="Times New Roman" w:hAnsi="Times New Roman" w:cs="Times New Roman"/>
          <w:color w:val="000000"/>
          <w:sz w:val="28"/>
          <w:szCs w:val="28"/>
          <w:lang w:val="uk-UA"/>
        </w:rPr>
      </w:pPr>
    </w:p>
    <w:p w:rsidR="00CC54F7" w:rsidRDefault="00CC54F7" w:rsidP="00CC54F7">
      <w:pPr>
        <w:spacing w:after="0" w:line="240" w:lineRule="auto"/>
        <w:ind w:right="-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на участь </w:t>
      </w:r>
      <w:proofErr w:type="spellStart"/>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___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lang w:val="uk-UA"/>
        </w:rPr>
        <w:t xml:space="preserve">     ЗОШ    ______       ступенів</w:t>
      </w:r>
    </w:p>
    <w:p w:rsidR="00CC54F7" w:rsidRDefault="00CC54F7" w:rsidP="00CC54F7">
      <w:pPr>
        <w:spacing w:before="119" w:after="0" w:line="240" w:lineRule="auto"/>
        <w:ind w:right="734"/>
        <w:rPr>
          <w:rFonts w:ascii="Times New Roman" w:eastAsia="Times New Roman" w:hAnsi="Times New Roman" w:cs="Times New Roman"/>
          <w:color w:val="000000"/>
          <w:spacing w:val="1"/>
          <w:sz w:val="28"/>
          <w:szCs w:val="28"/>
          <w:lang w:val="uk-UA"/>
        </w:rPr>
      </w:pPr>
      <w:r>
        <w:rPr>
          <w:rFonts w:ascii="Times New Roman" w:eastAsia="Times New Roman" w:hAnsi="Times New Roman" w:cs="Times New Roman"/>
          <w:color w:val="000000"/>
          <w:sz w:val="28"/>
          <w:szCs w:val="28"/>
          <w:lang w:val="uk-UA"/>
        </w:rPr>
        <w:t xml:space="preserve">  у</w:t>
      </w: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z w:val="28"/>
          <w:szCs w:val="28"/>
          <w:lang w:val="uk-UA"/>
        </w:rPr>
        <w:t>ІІ (районному) ет</w:t>
      </w:r>
      <w:r>
        <w:rPr>
          <w:rFonts w:ascii="Times New Roman" w:eastAsia="Times New Roman" w:hAnsi="Times New Roman" w:cs="Times New Roman"/>
          <w:color w:val="000000"/>
          <w:spacing w:val="1"/>
          <w:sz w:val="28"/>
          <w:szCs w:val="28"/>
          <w:lang w:val="uk-UA"/>
        </w:rPr>
        <w:t>а</w:t>
      </w:r>
      <w:r>
        <w:rPr>
          <w:rFonts w:ascii="Times New Roman" w:eastAsia="Times New Roman" w:hAnsi="Times New Roman" w:cs="Times New Roman"/>
          <w:color w:val="000000"/>
          <w:sz w:val="28"/>
          <w:szCs w:val="28"/>
          <w:lang w:val="uk-UA"/>
        </w:rPr>
        <w:t>пі Вс</w:t>
      </w:r>
      <w:r>
        <w:rPr>
          <w:rFonts w:ascii="Times New Roman" w:eastAsia="Times New Roman" w:hAnsi="Times New Roman" w:cs="Times New Roman"/>
          <w:color w:val="000000"/>
          <w:spacing w:val="3"/>
          <w:sz w:val="28"/>
          <w:szCs w:val="28"/>
          <w:lang w:val="uk-UA"/>
        </w:rPr>
        <w:t>е</w:t>
      </w:r>
      <w:r>
        <w:rPr>
          <w:rFonts w:ascii="Times New Roman" w:eastAsia="Times New Roman" w:hAnsi="Times New Roman" w:cs="Times New Roman"/>
          <w:color w:val="000000"/>
          <w:spacing w:val="-1"/>
          <w:sz w:val="28"/>
          <w:szCs w:val="28"/>
          <w:lang w:val="uk-UA"/>
        </w:rPr>
        <w:t>у</w:t>
      </w:r>
      <w:r>
        <w:rPr>
          <w:rFonts w:ascii="Times New Roman" w:eastAsia="Times New Roman" w:hAnsi="Times New Roman" w:cs="Times New Roman"/>
          <w:color w:val="000000"/>
          <w:sz w:val="28"/>
          <w:szCs w:val="28"/>
          <w:lang w:val="uk-UA"/>
        </w:rPr>
        <w:t>к</w:t>
      </w:r>
      <w:r>
        <w:rPr>
          <w:rFonts w:ascii="Times New Roman" w:eastAsia="Times New Roman" w:hAnsi="Times New Roman" w:cs="Times New Roman"/>
          <w:color w:val="000000"/>
          <w:spacing w:val="1"/>
          <w:sz w:val="28"/>
          <w:szCs w:val="28"/>
          <w:lang w:val="uk-UA"/>
        </w:rPr>
        <w:t>р</w:t>
      </w:r>
      <w:r>
        <w:rPr>
          <w:rFonts w:ascii="Times New Roman" w:eastAsia="Times New Roman" w:hAnsi="Times New Roman" w:cs="Times New Roman"/>
          <w:color w:val="000000"/>
          <w:sz w:val="28"/>
          <w:szCs w:val="28"/>
          <w:lang w:val="uk-UA"/>
        </w:rPr>
        <w:t>аїнсь</w:t>
      </w:r>
      <w:r>
        <w:rPr>
          <w:rFonts w:ascii="Times New Roman" w:eastAsia="Times New Roman" w:hAnsi="Times New Roman" w:cs="Times New Roman"/>
          <w:color w:val="000000"/>
          <w:spacing w:val="1"/>
          <w:sz w:val="28"/>
          <w:szCs w:val="28"/>
          <w:lang w:val="uk-UA"/>
        </w:rPr>
        <w:t>ко</w:t>
      </w:r>
      <w:r>
        <w:rPr>
          <w:rFonts w:ascii="Times New Roman" w:eastAsia="Times New Roman" w:hAnsi="Times New Roman" w:cs="Times New Roman"/>
          <w:color w:val="000000"/>
          <w:sz w:val="28"/>
          <w:szCs w:val="28"/>
          <w:lang w:val="uk-UA"/>
        </w:rPr>
        <w:t>ї</w:t>
      </w: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pacing w:val="1"/>
          <w:sz w:val="28"/>
          <w:szCs w:val="28"/>
          <w:lang w:val="uk-UA"/>
        </w:rPr>
        <w:t>ч</w:t>
      </w:r>
      <w:r>
        <w:rPr>
          <w:rFonts w:ascii="Times New Roman" w:eastAsia="Times New Roman" w:hAnsi="Times New Roman" w:cs="Times New Roman"/>
          <w:color w:val="000000"/>
          <w:sz w:val="28"/>
          <w:szCs w:val="28"/>
          <w:lang w:val="uk-UA"/>
        </w:rPr>
        <w:t>нівсь</w:t>
      </w:r>
      <w:r>
        <w:rPr>
          <w:rFonts w:ascii="Times New Roman" w:eastAsia="Times New Roman" w:hAnsi="Times New Roman" w:cs="Times New Roman"/>
          <w:color w:val="000000"/>
          <w:spacing w:val="2"/>
          <w:sz w:val="28"/>
          <w:szCs w:val="28"/>
          <w:lang w:val="uk-UA"/>
        </w:rPr>
        <w:t>к</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 xml:space="preserve">ї  олімпіади з  ______ </w:t>
      </w:r>
      <w:r>
        <w:rPr>
          <w:rFonts w:ascii="Times New Roman" w:eastAsia="Times New Roman" w:hAnsi="Times New Roman" w:cs="Times New Roman"/>
          <w:color w:val="000000"/>
          <w:spacing w:val="1"/>
          <w:sz w:val="28"/>
          <w:szCs w:val="28"/>
          <w:lang w:val="uk-UA"/>
        </w:rPr>
        <w:t xml:space="preserve">  </w:t>
      </w:r>
    </w:p>
    <w:p w:rsidR="00CC54F7" w:rsidRDefault="00CC54F7" w:rsidP="00CC54F7">
      <w:pPr>
        <w:spacing w:after="0" w:line="240" w:lineRule="auto"/>
        <w:ind w:right="888"/>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4"/>
          <w:sz w:val="28"/>
          <w:szCs w:val="28"/>
          <w:lang w:val="uk-UA"/>
        </w:rPr>
        <w:t xml:space="preserve">у   </w:t>
      </w:r>
      <w:r>
        <w:rPr>
          <w:rFonts w:ascii="Times New Roman" w:eastAsia="Times New Roman" w:hAnsi="Times New Roman" w:cs="Times New Roman"/>
          <w:b/>
          <w:color w:val="000000"/>
          <w:sz w:val="28"/>
          <w:szCs w:val="28"/>
          <w:lang w:val="uk-UA"/>
        </w:rPr>
        <w:t>2</w:t>
      </w:r>
      <w:r>
        <w:rPr>
          <w:rFonts w:ascii="Times New Roman" w:eastAsia="Times New Roman" w:hAnsi="Times New Roman" w:cs="Times New Roman"/>
          <w:b/>
          <w:color w:val="000000"/>
          <w:spacing w:val="1"/>
          <w:sz w:val="28"/>
          <w:szCs w:val="28"/>
          <w:lang w:val="uk-UA"/>
        </w:rPr>
        <w:t>018</w:t>
      </w:r>
      <w:r>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00"/>
          <w:spacing w:val="1"/>
          <w:sz w:val="28"/>
          <w:szCs w:val="28"/>
          <w:lang w:val="uk-UA"/>
        </w:rPr>
        <w:t>2</w:t>
      </w:r>
      <w:r>
        <w:rPr>
          <w:rFonts w:ascii="Times New Roman" w:eastAsia="Times New Roman" w:hAnsi="Times New Roman" w:cs="Times New Roman"/>
          <w:b/>
          <w:color w:val="000000"/>
          <w:spacing w:val="2"/>
          <w:sz w:val="28"/>
          <w:szCs w:val="28"/>
          <w:lang w:val="uk-UA"/>
        </w:rPr>
        <w:t>0</w:t>
      </w:r>
      <w:r>
        <w:rPr>
          <w:rFonts w:ascii="Times New Roman" w:eastAsia="Times New Roman" w:hAnsi="Times New Roman" w:cs="Times New Roman"/>
          <w:b/>
          <w:color w:val="000000"/>
          <w:spacing w:val="-1"/>
          <w:sz w:val="28"/>
          <w:szCs w:val="28"/>
          <w:lang w:val="uk-UA"/>
        </w:rPr>
        <w:t>1</w:t>
      </w:r>
      <w:r>
        <w:rPr>
          <w:rFonts w:ascii="Times New Roman" w:eastAsia="Times New Roman" w:hAnsi="Times New Roman" w:cs="Times New Roman"/>
          <w:b/>
          <w:color w:val="000000"/>
          <w:sz w:val="28"/>
          <w:szCs w:val="28"/>
          <w:lang w:val="uk-UA"/>
        </w:rPr>
        <w:t>9</w:t>
      </w:r>
      <w:r>
        <w:rPr>
          <w:rFonts w:ascii="Times New Roman" w:eastAsia="Times New Roman" w:hAnsi="Times New Roman" w:cs="Times New Roman"/>
          <w:color w:val="000000"/>
          <w:sz w:val="28"/>
          <w:szCs w:val="28"/>
          <w:lang w:val="uk-UA"/>
        </w:rPr>
        <w:t xml:space="preserve">  навчальному р</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ці</w:t>
      </w:r>
    </w:p>
    <w:p w:rsidR="00CC54F7" w:rsidRDefault="00CC54F7" w:rsidP="00CC54F7">
      <w:pPr>
        <w:spacing w:after="0" w:line="240" w:lineRule="exact"/>
        <w:jc w:val="center"/>
        <w:rPr>
          <w:rFonts w:ascii="Times New Roman" w:eastAsia="Times New Roman" w:hAnsi="Times New Roman" w:cs="Times New Roman"/>
          <w:sz w:val="28"/>
          <w:szCs w:val="28"/>
          <w:lang w:val="uk-UA"/>
        </w:rPr>
      </w:pPr>
    </w:p>
    <w:p w:rsidR="00CC54F7" w:rsidRDefault="00CC54F7" w:rsidP="00CC54F7">
      <w:pPr>
        <w:spacing w:before="117" w:after="0" w:line="240" w:lineRule="auto"/>
        <w:ind w:right="272" w:firstLine="56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pacing w:val="1"/>
          <w:sz w:val="28"/>
          <w:szCs w:val="28"/>
          <w:lang w:val="uk-UA"/>
        </w:rPr>
        <w:t>г</w:t>
      </w:r>
      <w:r>
        <w:rPr>
          <w:rFonts w:ascii="Times New Roman" w:eastAsia="Times New Roman" w:hAnsi="Times New Roman" w:cs="Times New Roman"/>
          <w:color w:val="000000"/>
          <w:sz w:val="28"/>
          <w:szCs w:val="28"/>
          <w:lang w:val="uk-UA"/>
        </w:rPr>
        <w:t>ідно</w:t>
      </w:r>
      <w:r>
        <w:rPr>
          <w:rFonts w:ascii="Times New Roman" w:eastAsia="Times New Roman" w:hAnsi="Times New Roman" w:cs="Times New Roman"/>
          <w:color w:val="000000"/>
          <w:spacing w:val="53"/>
          <w:sz w:val="28"/>
          <w:szCs w:val="28"/>
          <w:lang w:val="uk-UA"/>
        </w:rPr>
        <w:t xml:space="preserve"> </w:t>
      </w:r>
      <w:r>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pacing w:val="53"/>
          <w:sz w:val="28"/>
          <w:szCs w:val="28"/>
          <w:lang w:val="uk-UA"/>
        </w:rPr>
        <w:t xml:space="preserve"> </w:t>
      </w:r>
      <w:r>
        <w:rPr>
          <w:rFonts w:ascii="Times New Roman" w:eastAsia="Times New Roman" w:hAnsi="Times New Roman" w:cs="Times New Roman"/>
          <w:color w:val="000000"/>
          <w:spacing w:val="1"/>
          <w:sz w:val="28"/>
          <w:szCs w:val="28"/>
          <w:lang w:val="uk-UA"/>
        </w:rPr>
        <w:t>р</w:t>
      </w:r>
      <w:r>
        <w:rPr>
          <w:rFonts w:ascii="Times New Roman" w:eastAsia="Times New Roman" w:hAnsi="Times New Roman" w:cs="Times New Roman"/>
          <w:color w:val="000000"/>
          <w:sz w:val="28"/>
          <w:szCs w:val="28"/>
          <w:lang w:val="uk-UA"/>
        </w:rPr>
        <w:t>ішенням</w:t>
      </w:r>
      <w:r>
        <w:rPr>
          <w:rFonts w:ascii="Times New Roman" w:eastAsia="Times New Roman" w:hAnsi="Times New Roman" w:cs="Times New Roman"/>
          <w:color w:val="000000"/>
          <w:spacing w:val="51"/>
          <w:sz w:val="28"/>
          <w:szCs w:val="28"/>
          <w:lang w:val="uk-UA"/>
        </w:rPr>
        <w:t xml:space="preserve"> </w:t>
      </w:r>
      <w:r>
        <w:rPr>
          <w:rFonts w:ascii="Times New Roman" w:eastAsia="Times New Roman" w:hAnsi="Times New Roman" w:cs="Times New Roman"/>
          <w:color w:val="000000"/>
          <w:spacing w:val="1"/>
          <w:sz w:val="28"/>
          <w:szCs w:val="28"/>
          <w:lang w:val="uk-UA"/>
        </w:rPr>
        <w:t>орг</w:t>
      </w:r>
      <w:r>
        <w:rPr>
          <w:rFonts w:ascii="Times New Roman" w:eastAsia="Times New Roman" w:hAnsi="Times New Roman" w:cs="Times New Roman"/>
          <w:color w:val="000000"/>
          <w:sz w:val="28"/>
          <w:szCs w:val="28"/>
          <w:lang w:val="uk-UA"/>
        </w:rPr>
        <w:t>к</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мітету</w:t>
      </w:r>
      <w:r>
        <w:rPr>
          <w:rFonts w:ascii="Times New Roman" w:eastAsia="Times New Roman" w:hAnsi="Times New Roman" w:cs="Times New Roman"/>
          <w:color w:val="000000"/>
          <w:spacing w:val="50"/>
          <w:sz w:val="28"/>
          <w:szCs w:val="28"/>
          <w:lang w:val="uk-UA"/>
        </w:rPr>
        <w:t xml:space="preserve"> </w:t>
      </w:r>
      <w:r>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pacing w:val="56"/>
          <w:sz w:val="28"/>
          <w:szCs w:val="28"/>
          <w:lang w:val="uk-UA"/>
        </w:rPr>
        <w:t xml:space="preserve"> </w:t>
      </w:r>
      <w:r>
        <w:rPr>
          <w:rFonts w:ascii="Times New Roman" w:eastAsia="Times New Roman" w:hAnsi="Times New Roman" w:cs="Times New Roman"/>
          <w:color w:val="000000"/>
          <w:sz w:val="28"/>
          <w:szCs w:val="28"/>
          <w:lang w:val="uk-UA"/>
        </w:rPr>
        <w:t>журі</w:t>
      </w:r>
      <w:r>
        <w:rPr>
          <w:rFonts w:ascii="Times New Roman" w:eastAsia="Times New Roman" w:hAnsi="Times New Roman" w:cs="Times New Roman"/>
          <w:color w:val="000000"/>
          <w:spacing w:val="52"/>
          <w:sz w:val="28"/>
          <w:szCs w:val="28"/>
          <w:lang w:val="uk-UA"/>
        </w:rPr>
        <w:t xml:space="preserve"> </w:t>
      </w:r>
      <w:r>
        <w:rPr>
          <w:rFonts w:ascii="Times New Roman" w:eastAsia="Times New Roman" w:hAnsi="Times New Roman" w:cs="Times New Roman"/>
          <w:color w:val="000000"/>
          <w:spacing w:val="1"/>
          <w:sz w:val="28"/>
          <w:szCs w:val="28"/>
          <w:lang w:val="uk-UA"/>
        </w:rPr>
        <w:t>І</w:t>
      </w:r>
      <w:r>
        <w:rPr>
          <w:rFonts w:ascii="Times New Roman" w:eastAsia="Times New Roman" w:hAnsi="Times New Roman" w:cs="Times New Roman"/>
          <w:color w:val="000000"/>
          <w:spacing w:val="51"/>
          <w:sz w:val="28"/>
          <w:szCs w:val="28"/>
          <w:lang w:val="uk-UA"/>
        </w:rPr>
        <w:t xml:space="preserve"> </w:t>
      </w:r>
      <w:r>
        <w:rPr>
          <w:rFonts w:ascii="Times New Roman" w:eastAsia="Times New Roman" w:hAnsi="Times New Roman" w:cs="Times New Roman"/>
          <w:color w:val="000000"/>
          <w:sz w:val="28"/>
          <w:szCs w:val="28"/>
          <w:lang w:val="uk-UA"/>
        </w:rPr>
        <w:t>е</w:t>
      </w:r>
      <w:r>
        <w:rPr>
          <w:rFonts w:ascii="Times New Roman" w:eastAsia="Times New Roman" w:hAnsi="Times New Roman" w:cs="Times New Roman"/>
          <w:color w:val="000000"/>
          <w:spacing w:val="2"/>
          <w:sz w:val="28"/>
          <w:szCs w:val="28"/>
          <w:lang w:val="uk-UA"/>
        </w:rPr>
        <w:t>т</w:t>
      </w:r>
      <w:r>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pacing w:val="1"/>
          <w:sz w:val="28"/>
          <w:szCs w:val="28"/>
          <w:lang w:val="uk-UA"/>
        </w:rPr>
        <w:t>п</w:t>
      </w:r>
      <w:r>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pacing w:val="51"/>
          <w:sz w:val="28"/>
          <w:szCs w:val="28"/>
          <w:lang w:val="uk-UA"/>
        </w:rPr>
        <w:t xml:space="preserve"> </w:t>
      </w:r>
      <w:r>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pacing w:val="2"/>
          <w:sz w:val="28"/>
          <w:szCs w:val="28"/>
          <w:lang w:val="uk-UA"/>
        </w:rPr>
        <w:t>с</w:t>
      </w:r>
      <w:r>
        <w:rPr>
          <w:rFonts w:ascii="Times New Roman" w:eastAsia="Times New Roman" w:hAnsi="Times New Roman" w:cs="Times New Roman"/>
          <w:color w:val="000000"/>
          <w:sz w:val="28"/>
          <w:szCs w:val="28"/>
          <w:lang w:val="uk-UA"/>
        </w:rPr>
        <w:t>еук</w:t>
      </w:r>
      <w:r>
        <w:rPr>
          <w:rFonts w:ascii="Times New Roman" w:eastAsia="Times New Roman" w:hAnsi="Times New Roman" w:cs="Times New Roman"/>
          <w:color w:val="000000"/>
          <w:spacing w:val="1"/>
          <w:sz w:val="28"/>
          <w:szCs w:val="28"/>
          <w:lang w:val="uk-UA"/>
        </w:rPr>
        <w:t>р</w:t>
      </w:r>
      <w:r>
        <w:rPr>
          <w:rFonts w:ascii="Times New Roman" w:eastAsia="Times New Roman" w:hAnsi="Times New Roman" w:cs="Times New Roman"/>
          <w:color w:val="000000"/>
          <w:sz w:val="28"/>
          <w:szCs w:val="28"/>
          <w:lang w:val="uk-UA"/>
        </w:rPr>
        <w:t>аїнсь</w:t>
      </w:r>
      <w:r>
        <w:rPr>
          <w:rFonts w:ascii="Times New Roman" w:eastAsia="Times New Roman" w:hAnsi="Times New Roman" w:cs="Times New Roman"/>
          <w:color w:val="000000"/>
          <w:spacing w:val="1"/>
          <w:sz w:val="28"/>
          <w:szCs w:val="28"/>
          <w:lang w:val="uk-UA"/>
        </w:rPr>
        <w:t>ко</w:t>
      </w:r>
      <w:r>
        <w:rPr>
          <w:rFonts w:ascii="Times New Roman" w:eastAsia="Times New Roman" w:hAnsi="Times New Roman" w:cs="Times New Roman"/>
          <w:color w:val="000000"/>
          <w:sz w:val="28"/>
          <w:szCs w:val="28"/>
          <w:lang w:val="uk-UA"/>
        </w:rPr>
        <w:t>ї олімпіади</w:t>
      </w:r>
      <w:r>
        <w:rPr>
          <w:rFonts w:ascii="Times New Roman" w:eastAsia="Times New Roman" w:hAnsi="Times New Roman" w:cs="Times New Roman"/>
          <w:color w:val="000000"/>
          <w:spacing w:val="199"/>
          <w:sz w:val="28"/>
          <w:szCs w:val="28"/>
          <w:lang w:val="uk-UA"/>
        </w:rPr>
        <w:t xml:space="preserve">  </w:t>
      </w:r>
      <w:r>
        <w:rPr>
          <w:rFonts w:ascii="Times New Roman" w:eastAsia="Times New Roman" w:hAnsi="Times New Roman" w:cs="Times New Roman"/>
          <w:color w:val="000000"/>
          <w:sz w:val="28"/>
          <w:szCs w:val="28"/>
          <w:lang w:val="uk-UA"/>
        </w:rPr>
        <w:t>на</w:t>
      </w:r>
      <w:r>
        <w:rPr>
          <w:rFonts w:ascii="Times New Roman" w:eastAsia="Times New Roman" w:hAnsi="Times New Roman" w:cs="Times New Roman"/>
          <w:color w:val="000000"/>
          <w:spacing w:val="200"/>
          <w:sz w:val="28"/>
          <w:szCs w:val="28"/>
          <w:lang w:val="uk-UA"/>
        </w:rPr>
        <w:t xml:space="preserve"> </w:t>
      </w:r>
      <w:r>
        <w:rPr>
          <w:rFonts w:ascii="Times New Roman" w:eastAsia="Times New Roman" w:hAnsi="Times New Roman" w:cs="Times New Roman"/>
          <w:color w:val="000000"/>
          <w:spacing w:val="1"/>
          <w:sz w:val="28"/>
          <w:szCs w:val="28"/>
          <w:lang w:val="uk-UA"/>
        </w:rPr>
        <w:t>ІІ</w:t>
      </w:r>
      <w:r>
        <w:rPr>
          <w:rFonts w:ascii="Times New Roman" w:eastAsia="Times New Roman" w:hAnsi="Times New Roman" w:cs="Times New Roman"/>
          <w:color w:val="000000"/>
          <w:spacing w:val="198"/>
          <w:sz w:val="28"/>
          <w:szCs w:val="28"/>
          <w:lang w:val="uk-UA"/>
        </w:rPr>
        <w:t xml:space="preserve"> </w:t>
      </w:r>
      <w:r>
        <w:rPr>
          <w:rFonts w:ascii="Times New Roman" w:eastAsia="Times New Roman" w:hAnsi="Times New Roman" w:cs="Times New Roman"/>
          <w:color w:val="000000"/>
          <w:sz w:val="28"/>
          <w:szCs w:val="28"/>
          <w:lang w:val="uk-UA"/>
        </w:rPr>
        <w:t>е</w:t>
      </w:r>
      <w:r>
        <w:rPr>
          <w:rFonts w:ascii="Times New Roman" w:eastAsia="Times New Roman" w:hAnsi="Times New Roman" w:cs="Times New Roman"/>
          <w:color w:val="000000"/>
          <w:spacing w:val="1"/>
          <w:sz w:val="28"/>
          <w:szCs w:val="28"/>
          <w:lang w:val="uk-UA"/>
        </w:rPr>
        <w:t>т</w:t>
      </w:r>
      <w:r>
        <w:rPr>
          <w:rFonts w:ascii="Times New Roman" w:eastAsia="Times New Roman" w:hAnsi="Times New Roman" w:cs="Times New Roman"/>
          <w:color w:val="000000"/>
          <w:sz w:val="28"/>
          <w:szCs w:val="28"/>
          <w:lang w:val="uk-UA"/>
        </w:rPr>
        <w:t>ап</w:t>
      </w:r>
      <w:r>
        <w:rPr>
          <w:rFonts w:ascii="Times New Roman" w:eastAsia="Times New Roman" w:hAnsi="Times New Roman" w:cs="Times New Roman"/>
          <w:color w:val="000000"/>
          <w:spacing w:val="198"/>
          <w:sz w:val="28"/>
          <w:szCs w:val="28"/>
          <w:lang w:val="uk-UA"/>
        </w:rPr>
        <w:t xml:space="preserve"> </w:t>
      </w:r>
      <w:r>
        <w:rPr>
          <w:rFonts w:ascii="Times New Roman" w:eastAsia="Times New Roman" w:hAnsi="Times New Roman" w:cs="Times New Roman"/>
          <w:color w:val="000000"/>
          <w:spacing w:val="3"/>
          <w:sz w:val="28"/>
          <w:szCs w:val="28"/>
          <w:lang w:val="uk-UA"/>
        </w:rPr>
        <w:t>В</w:t>
      </w:r>
      <w:r>
        <w:rPr>
          <w:rFonts w:ascii="Times New Roman" w:eastAsia="Times New Roman" w:hAnsi="Times New Roman" w:cs="Times New Roman"/>
          <w:color w:val="000000"/>
          <w:sz w:val="28"/>
          <w:szCs w:val="28"/>
          <w:lang w:val="uk-UA"/>
        </w:rPr>
        <w:t>се</w:t>
      </w:r>
      <w:r>
        <w:rPr>
          <w:rFonts w:ascii="Times New Roman" w:eastAsia="Times New Roman" w:hAnsi="Times New Roman" w:cs="Times New Roman"/>
          <w:color w:val="000000"/>
          <w:spacing w:val="-1"/>
          <w:sz w:val="28"/>
          <w:szCs w:val="28"/>
          <w:lang w:val="uk-UA"/>
        </w:rPr>
        <w:t>у</w:t>
      </w:r>
      <w:r>
        <w:rPr>
          <w:rFonts w:ascii="Times New Roman" w:eastAsia="Times New Roman" w:hAnsi="Times New Roman" w:cs="Times New Roman"/>
          <w:color w:val="000000"/>
          <w:sz w:val="28"/>
          <w:szCs w:val="28"/>
          <w:lang w:val="uk-UA"/>
        </w:rPr>
        <w:t>к</w:t>
      </w:r>
      <w:r>
        <w:rPr>
          <w:rFonts w:ascii="Times New Roman" w:eastAsia="Times New Roman" w:hAnsi="Times New Roman" w:cs="Times New Roman"/>
          <w:color w:val="000000"/>
          <w:spacing w:val="1"/>
          <w:sz w:val="28"/>
          <w:szCs w:val="28"/>
          <w:lang w:val="uk-UA"/>
        </w:rPr>
        <w:t>р</w:t>
      </w:r>
      <w:r>
        <w:rPr>
          <w:rFonts w:ascii="Times New Roman" w:eastAsia="Times New Roman" w:hAnsi="Times New Roman" w:cs="Times New Roman"/>
          <w:color w:val="000000"/>
          <w:spacing w:val="2"/>
          <w:sz w:val="28"/>
          <w:szCs w:val="28"/>
          <w:lang w:val="uk-UA"/>
        </w:rPr>
        <w:t>а</w:t>
      </w:r>
      <w:r>
        <w:rPr>
          <w:rFonts w:ascii="Times New Roman" w:eastAsia="Times New Roman" w:hAnsi="Times New Roman" w:cs="Times New Roman"/>
          <w:color w:val="000000"/>
          <w:sz w:val="28"/>
          <w:szCs w:val="28"/>
          <w:lang w:val="uk-UA"/>
        </w:rPr>
        <w:t>їнсь</w:t>
      </w:r>
      <w:r>
        <w:rPr>
          <w:rFonts w:ascii="Times New Roman" w:eastAsia="Times New Roman" w:hAnsi="Times New Roman" w:cs="Times New Roman"/>
          <w:color w:val="000000"/>
          <w:spacing w:val="1"/>
          <w:sz w:val="28"/>
          <w:szCs w:val="28"/>
          <w:lang w:val="uk-UA"/>
        </w:rPr>
        <w:t>ко</w:t>
      </w:r>
      <w:r>
        <w:rPr>
          <w:rFonts w:ascii="Times New Roman" w:eastAsia="Times New Roman" w:hAnsi="Times New Roman" w:cs="Times New Roman"/>
          <w:color w:val="000000"/>
          <w:sz w:val="28"/>
          <w:szCs w:val="28"/>
          <w:lang w:val="uk-UA"/>
        </w:rPr>
        <w:t>ї</w:t>
      </w:r>
      <w:r>
        <w:rPr>
          <w:rFonts w:ascii="Times New Roman" w:eastAsia="Times New Roman" w:hAnsi="Times New Roman" w:cs="Times New Roman"/>
          <w:color w:val="000000"/>
          <w:spacing w:val="198"/>
          <w:sz w:val="28"/>
          <w:szCs w:val="28"/>
          <w:lang w:val="uk-UA"/>
        </w:rPr>
        <w:t xml:space="preserve"> </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лі</w:t>
      </w:r>
      <w:r>
        <w:rPr>
          <w:rFonts w:ascii="Times New Roman" w:eastAsia="Times New Roman" w:hAnsi="Times New Roman" w:cs="Times New Roman"/>
          <w:color w:val="000000"/>
          <w:spacing w:val="-1"/>
          <w:sz w:val="28"/>
          <w:szCs w:val="28"/>
          <w:lang w:val="uk-UA"/>
        </w:rPr>
        <w:t>м</w:t>
      </w:r>
      <w:r>
        <w:rPr>
          <w:rFonts w:ascii="Times New Roman" w:eastAsia="Times New Roman" w:hAnsi="Times New Roman" w:cs="Times New Roman"/>
          <w:color w:val="000000"/>
          <w:sz w:val="28"/>
          <w:szCs w:val="28"/>
          <w:lang w:val="uk-UA"/>
        </w:rPr>
        <w:t>п</w:t>
      </w:r>
      <w:r>
        <w:rPr>
          <w:rFonts w:ascii="Times New Roman" w:eastAsia="Times New Roman" w:hAnsi="Times New Roman" w:cs="Times New Roman"/>
          <w:color w:val="000000"/>
          <w:spacing w:val="1"/>
          <w:sz w:val="28"/>
          <w:szCs w:val="28"/>
          <w:lang w:val="uk-UA"/>
        </w:rPr>
        <w:t>і</w:t>
      </w:r>
      <w:r>
        <w:rPr>
          <w:rFonts w:ascii="Times New Roman" w:eastAsia="Times New Roman" w:hAnsi="Times New Roman" w:cs="Times New Roman"/>
          <w:color w:val="000000"/>
          <w:sz w:val="28"/>
          <w:szCs w:val="28"/>
          <w:lang w:val="uk-UA"/>
        </w:rPr>
        <w:t>ади</w:t>
      </w:r>
      <w:r>
        <w:rPr>
          <w:rFonts w:ascii="Times New Roman" w:eastAsia="Times New Roman" w:hAnsi="Times New Roman" w:cs="Times New Roman"/>
          <w:color w:val="000000"/>
          <w:spacing w:val="199"/>
          <w:sz w:val="28"/>
          <w:szCs w:val="28"/>
          <w:lang w:val="uk-UA"/>
        </w:rPr>
        <w:t xml:space="preserve"> </w:t>
      </w:r>
      <w:r>
        <w:rPr>
          <w:rFonts w:ascii="Times New Roman" w:eastAsia="Times New Roman" w:hAnsi="Times New Roman" w:cs="Times New Roman"/>
          <w:color w:val="000000"/>
          <w:sz w:val="28"/>
          <w:szCs w:val="28"/>
          <w:lang w:val="uk-UA"/>
        </w:rPr>
        <w:t>з</w:t>
      </w:r>
      <w:r>
        <w:rPr>
          <w:rFonts w:ascii="Times New Roman" w:eastAsia="Times New Roman" w:hAnsi="Times New Roman" w:cs="Times New Roman"/>
          <w:color w:val="000000"/>
          <w:spacing w:val="198"/>
          <w:sz w:val="28"/>
          <w:szCs w:val="28"/>
          <w:lang w:val="uk-UA"/>
        </w:rPr>
        <w:t xml:space="preserve"> </w:t>
      </w:r>
      <w:r>
        <w:rPr>
          <w:rFonts w:ascii="Times New Roman" w:eastAsia="Times New Roman" w:hAnsi="Times New Roman" w:cs="Times New Roman"/>
          <w:color w:val="000000"/>
          <w:spacing w:val="1"/>
          <w:sz w:val="28"/>
          <w:szCs w:val="28"/>
          <w:lang w:val="uk-UA"/>
        </w:rPr>
        <w:t>______</w:t>
      </w:r>
      <w:r>
        <w:rPr>
          <w:rFonts w:ascii="Times New Roman" w:eastAsia="Times New Roman" w:hAnsi="Times New Roman" w:cs="Times New Roman"/>
          <w:color w:val="000000"/>
          <w:sz w:val="28"/>
          <w:szCs w:val="28"/>
          <w:lang w:val="uk-UA"/>
        </w:rPr>
        <w:t>__ направ</w:t>
      </w:r>
      <w:r>
        <w:rPr>
          <w:rFonts w:ascii="Times New Roman" w:eastAsia="Times New Roman" w:hAnsi="Times New Roman" w:cs="Times New Roman"/>
          <w:color w:val="000000"/>
          <w:spacing w:val="1"/>
          <w:sz w:val="28"/>
          <w:szCs w:val="28"/>
          <w:lang w:val="uk-UA"/>
        </w:rPr>
        <w:t>л</w:t>
      </w:r>
      <w:r>
        <w:rPr>
          <w:rFonts w:ascii="Times New Roman" w:eastAsia="Times New Roman" w:hAnsi="Times New Roman" w:cs="Times New Roman"/>
          <w:color w:val="000000"/>
          <w:sz w:val="28"/>
          <w:szCs w:val="28"/>
          <w:lang w:val="uk-UA"/>
        </w:rPr>
        <w:t>яють</w:t>
      </w:r>
      <w:r>
        <w:rPr>
          <w:rFonts w:ascii="Times New Roman" w:eastAsia="Times New Roman" w:hAnsi="Times New Roman" w:cs="Times New Roman"/>
          <w:color w:val="000000"/>
          <w:spacing w:val="2"/>
          <w:sz w:val="28"/>
          <w:szCs w:val="28"/>
          <w:lang w:val="uk-UA"/>
        </w:rPr>
        <w:t>с</w:t>
      </w:r>
      <w:r>
        <w:rPr>
          <w:rFonts w:ascii="Times New Roman" w:eastAsia="Times New Roman" w:hAnsi="Times New Roman" w:cs="Times New Roman"/>
          <w:color w:val="000000"/>
          <w:sz w:val="28"/>
          <w:szCs w:val="28"/>
          <w:lang w:val="uk-UA"/>
        </w:rPr>
        <w:t>я   т</w:t>
      </w:r>
      <w:r>
        <w:rPr>
          <w:rFonts w:ascii="Times New Roman" w:eastAsia="Times New Roman" w:hAnsi="Times New Roman" w:cs="Times New Roman"/>
          <w:color w:val="000000"/>
          <w:spacing w:val="2"/>
          <w:sz w:val="28"/>
          <w:szCs w:val="28"/>
          <w:lang w:val="uk-UA"/>
        </w:rPr>
        <w:t>а</w:t>
      </w:r>
      <w:r>
        <w:rPr>
          <w:rFonts w:ascii="Times New Roman" w:eastAsia="Times New Roman" w:hAnsi="Times New Roman" w:cs="Times New Roman"/>
          <w:color w:val="000000"/>
          <w:sz w:val="28"/>
          <w:szCs w:val="28"/>
          <w:lang w:val="uk-UA"/>
        </w:rPr>
        <w:t>кі учн</w:t>
      </w:r>
      <w:r>
        <w:rPr>
          <w:rFonts w:ascii="Times New Roman" w:eastAsia="Times New Roman" w:hAnsi="Times New Roman" w:cs="Times New Roman"/>
          <w:color w:val="000000"/>
          <w:spacing w:val="3"/>
          <w:sz w:val="28"/>
          <w:szCs w:val="28"/>
          <w:lang w:val="uk-UA"/>
        </w:rPr>
        <w:t>і</w:t>
      </w:r>
      <w:r>
        <w:rPr>
          <w:rFonts w:ascii="Times New Roman" w:eastAsia="Times New Roman" w:hAnsi="Times New Roman" w:cs="Times New Roman"/>
          <w:color w:val="000000"/>
          <w:sz w:val="28"/>
          <w:szCs w:val="28"/>
          <w:lang w:val="uk-UA"/>
        </w:rPr>
        <w:t>-перем</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pacing w:val="2"/>
          <w:sz w:val="28"/>
          <w:szCs w:val="28"/>
          <w:lang w:val="uk-UA"/>
        </w:rPr>
        <w:t>ж</w:t>
      </w:r>
      <w:r>
        <w:rPr>
          <w:rFonts w:ascii="Times New Roman" w:eastAsia="Times New Roman" w:hAnsi="Times New Roman" w:cs="Times New Roman"/>
          <w:color w:val="000000"/>
          <w:spacing w:val="1"/>
          <w:sz w:val="28"/>
          <w:szCs w:val="28"/>
          <w:lang w:val="uk-UA"/>
        </w:rPr>
        <w:t>ц</w:t>
      </w:r>
      <w:r>
        <w:rPr>
          <w:rFonts w:ascii="Times New Roman" w:eastAsia="Times New Roman" w:hAnsi="Times New Roman" w:cs="Times New Roman"/>
          <w:color w:val="000000"/>
          <w:sz w:val="28"/>
          <w:szCs w:val="28"/>
          <w:lang w:val="uk-UA"/>
        </w:rPr>
        <w:t>і І ет</w:t>
      </w:r>
      <w:r>
        <w:rPr>
          <w:rFonts w:ascii="Times New Roman" w:eastAsia="Times New Roman" w:hAnsi="Times New Roman" w:cs="Times New Roman"/>
          <w:color w:val="000000"/>
          <w:spacing w:val="1"/>
          <w:sz w:val="28"/>
          <w:szCs w:val="28"/>
          <w:lang w:val="uk-UA"/>
        </w:rPr>
        <w:t>а</w:t>
      </w:r>
      <w:r>
        <w:rPr>
          <w:rFonts w:ascii="Times New Roman" w:eastAsia="Times New Roman" w:hAnsi="Times New Roman" w:cs="Times New Roman"/>
          <w:color w:val="000000"/>
          <w:sz w:val="28"/>
          <w:szCs w:val="28"/>
          <w:lang w:val="uk-UA"/>
        </w:rPr>
        <w:t xml:space="preserve">пу </w:t>
      </w:r>
      <w:r>
        <w:rPr>
          <w:rFonts w:ascii="Times New Roman" w:eastAsia="Times New Roman" w:hAnsi="Times New Roman" w:cs="Times New Roman"/>
          <w:color w:val="000000"/>
          <w:spacing w:val="1"/>
          <w:sz w:val="28"/>
          <w:szCs w:val="28"/>
          <w:lang w:val="uk-UA"/>
        </w:rPr>
        <w:t>о</w:t>
      </w:r>
      <w:r>
        <w:rPr>
          <w:rFonts w:ascii="Times New Roman" w:eastAsia="Times New Roman" w:hAnsi="Times New Roman" w:cs="Times New Roman"/>
          <w:color w:val="000000"/>
          <w:sz w:val="28"/>
          <w:szCs w:val="28"/>
          <w:lang w:val="uk-UA"/>
        </w:rPr>
        <w:t>лі</w:t>
      </w:r>
      <w:r>
        <w:rPr>
          <w:rFonts w:ascii="Times New Roman" w:eastAsia="Times New Roman" w:hAnsi="Times New Roman" w:cs="Times New Roman"/>
          <w:color w:val="000000"/>
          <w:spacing w:val="1"/>
          <w:sz w:val="28"/>
          <w:szCs w:val="28"/>
          <w:lang w:val="uk-UA"/>
        </w:rPr>
        <w:t>м</w:t>
      </w:r>
      <w:r>
        <w:rPr>
          <w:rFonts w:ascii="Times New Roman" w:eastAsia="Times New Roman" w:hAnsi="Times New Roman" w:cs="Times New Roman"/>
          <w:color w:val="000000"/>
          <w:sz w:val="28"/>
          <w:szCs w:val="28"/>
          <w:lang w:val="uk-UA"/>
        </w:rPr>
        <w:t>пі</w:t>
      </w:r>
      <w:r>
        <w:rPr>
          <w:rFonts w:ascii="Times New Roman" w:eastAsia="Times New Roman" w:hAnsi="Times New Roman" w:cs="Times New Roman"/>
          <w:color w:val="000000"/>
          <w:spacing w:val="1"/>
          <w:sz w:val="28"/>
          <w:szCs w:val="28"/>
          <w:lang w:val="uk-UA"/>
        </w:rPr>
        <w:t>а</w:t>
      </w:r>
      <w:r>
        <w:rPr>
          <w:rFonts w:ascii="Times New Roman" w:eastAsia="Times New Roman" w:hAnsi="Times New Roman" w:cs="Times New Roman"/>
          <w:color w:val="000000"/>
          <w:sz w:val="28"/>
          <w:szCs w:val="28"/>
          <w:lang w:val="uk-UA"/>
        </w:rPr>
        <w:t>ди:</w:t>
      </w:r>
    </w:p>
    <w:p w:rsidR="00CC54F7" w:rsidRDefault="00CC54F7" w:rsidP="00CC54F7">
      <w:pPr>
        <w:spacing w:after="97" w:line="240" w:lineRule="exact"/>
        <w:rPr>
          <w:rFonts w:ascii="Times New Roman" w:eastAsia="Times New Roman" w:hAnsi="Times New Roman" w:cs="Times New Roman"/>
          <w:sz w:val="28"/>
          <w:szCs w:val="28"/>
          <w:lang w:val="uk-UA"/>
        </w:rPr>
      </w:pPr>
    </w:p>
    <w:p w:rsidR="00CC54F7" w:rsidRDefault="00CC54F7" w:rsidP="00CC54F7">
      <w:pPr>
        <w:spacing w:after="97" w:line="240" w:lineRule="exact"/>
        <w:rPr>
          <w:rFonts w:ascii="Times New Roman" w:eastAsia="Times New Roman" w:hAnsi="Times New Roman" w:cs="Times New Roman"/>
          <w:sz w:val="28"/>
          <w:szCs w:val="28"/>
          <w:lang w:val="uk-UA"/>
        </w:rPr>
      </w:pPr>
    </w:p>
    <w:tbl>
      <w:tblPr>
        <w:tblW w:w="9210" w:type="dxa"/>
        <w:tblInd w:w="288" w:type="dxa"/>
        <w:tblLayout w:type="fixed"/>
        <w:tblCellMar>
          <w:left w:w="10" w:type="dxa"/>
          <w:right w:w="10" w:type="dxa"/>
        </w:tblCellMar>
        <w:tblLook w:val="04A0" w:firstRow="1" w:lastRow="0" w:firstColumn="1" w:lastColumn="0" w:noHBand="0" w:noVBand="1"/>
      </w:tblPr>
      <w:tblGrid>
        <w:gridCol w:w="568"/>
        <w:gridCol w:w="1417"/>
        <w:gridCol w:w="1559"/>
        <w:gridCol w:w="1274"/>
        <w:gridCol w:w="1417"/>
        <w:gridCol w:w="1416"/>
        <w:gridCol w:w="1559"/>
      </w:tblGrid>
      <w:tr w:rsidR="00CC54F7" w:rsidTr="00CC54F7">
        <w:trPr>
          <w:cantSplit/>
          <w:trHeight w:hRule="exact" w:val="239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after="0" w:line="240" w:lineRule="exact"/>
              <w:rPr>
                <w:rFonts w:ascii="Times New Roman" w:eastAsia="Times New Roman" w:hAnsi="Times New Roman" w:cs="Times New Roman"/>
                <w:sz w:val="24"/>
                <w:szCs w:val="24"/>
                <w:lang w:val="uk-UA"/>
              </w:rPr>
            </w:pPr>
          </w:p>
          <w:p w:rsidR="00CC54F7" w:rsidRDefault="00CC54F7">
            <w:pPr>
              <w:spacing w:after="0" w:line="240" w:lineRule="auto"/>
              <w:ind w:left="146" w:right="-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CC54F7" w:rsidRDefault="00CC54F7">
            <w:pPr>
              <w:spacing w:after="1" w:line="120" w:lineRule="exact"/>
              <w:rPr>
                <w:rFonts w:ascii="Times New Roman" w:eastAsia="Times New Roman" w:hAnsi="Times New Roman" w:cs="Times New Roman"/>
                <w:sz w:val="12"/>
                <w:szCs w:val="12"/>
              </w:rPr>
            </w:pPr>
          </w:p>
          <w:p w:rsidR="00CC54F7" w:rsidRDefault="00CC54F7">
            <w:pPr>
              <w:spacing w:after="0" w:line="237" w:lineRule="auto"/>
              <w:ind w:left="106" w:right="161"/>
              <w:jc w:val="center"/>
              <w:rPr>
                <w:rFonts w:ascii="Times New Roman" w:eastAsia="Times New Roman" w:hAnsi="Times New Roman" w:cs="Times New Roman"/>
                <w:color w:val="000000"/>
              </w:rPr>
            </w:pPr>
            <w:r>
              <w:rPr>
                <w:rFonts w:ascii="Times New Roman" w:eastAsia="Times New Roman" w:hAnsi="Times New Roman" w:cs="Times New Roman"/>
                <w:color w:val="000000"/>
              </w:rPr>
              <w:t>п/ п</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after="0" w:line="240" w:lineRule="exact"/>
              <w:rPr>
                <w:rFonts w:ascii="Times New Roman" w:eastAsia="Times New Roman" w:hAnsi="Times New Roman" w:cs="Times New Roman"/>
                <w:sz w:val="24"/>
                <w:szCs w:val="24"/>
              </w:rPr>
            </w:pPr>
          </w:p>
          <w:p w:rsidR="00CC54F7" w:rsidRDefault="00CC54F7">
            <w:pPr>
              <w:spacing w:after="0" w:line="240" w:lineRule="auto"/>
              <w:ind w:left="127" w:right="75"/>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різ</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ище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ім’я</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по </w:t>
            </w:r>
            <w:proofErr w:type="spellStart"/>
            <w:r>
              <w:rPr>
                <w:rFonts w:ascii="Times New Roman" w:eastAsia="Times New Roman" w:hAnsi="Times New Roman" w:cs="Times New Roman"/>
                <w:color w:val="000000"/>
              </w:rPr>
              <w:t>батько</w:t>
            </w:r>
            <w:r>
              <w:rPr>
                <w:rFonts w:ascii="Times New Roman" w:eastAsia="Times New Roman" w:hAnsi="Times New Roman" w:cs="Times New Roman"/>
                <w:color w:val="000000"/>
                <w:spacing w:val="-2"/>
              </w:rPr>
              <w:t>в</w:t>
            </w:r>
            <w:r>
              <w:rPr>
                <w:rFonts w:ascii="Times New Roman" w:eastAsia="Times New Roman" w:hAnsi="Times New Roman" w:cs="Times New Roman"/>
                <w:color w:val="000000"/>
              </w:rPr>
              <w:t>і</w:t>
            </w:r>
            <w:proofErr w:type="spellEnd"/>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spacing w:val="-1"/>
              </w:rPr>
              <w:t>уч</w:t>
            </w:r>
            <w:r>
              <w:rPr>
                <w:rFonts w:ascii="Times New Roman" w:eastAsia="Times New Roman" w:hAnsi="Times New Roman" w:cs="Times New Roman"/>
                <w:color w:val="000000"/>
              </w:rPr>
              <w:t>ня</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15" w:after="0" w:line="237" w:lineRule="auto"/>
              <w:ind w:left="309" w:right="361"/>
              <w:jc w:val="right"/>
              <w:rPr>
                <w:rFonts w:ascii="Times New Roman" w:eastAsia="Times New Roman" w:hAnsi="Times New Roman" w:cs="Times New Roman"/>
                <w:color w:val="000000"/>
                <w:lang w:val="uk-UA"/>
              </w:rPr>
            </w:pPr>
          </w:p>
          <w:p w:rsidR="00CC54F7" w:rsidRDefault="00CC54F7">
            <w:pPr>
              <w:spacing w:before="15" w:after="0" w:line="237" w:lineRule="auto"/>
              <w:ind w:left="309" w:right="36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Число, </w:t>
            </w:r>
            <w:proofErr w:type="spellStart"/>
            <w:r>
              <w:rPr>
                <w:rFonts w:ascii="Times New Roman" w:eastAsia="Times New Roman" w:hAnsi="Times New Roman" w:cs="Times New Roman"/>
                <w:color w:val="000000"/>
              </w:rPr>
              <w:t>місяць</w:t>
            </w:r>
            <w:proofErr w:type="spellEnd"/>
          </w:p>
          <w:p w:rsidR="00CC54F7" w:rsidRDefault="00CC54F7">
            <w:pPr>
              <w:spacing w:after="0" w:line="120" w:lineRule="exact"/>
              <w:rPr>
                <w:rFonts w:ascii="Times New Roman" w:eastAsia="Times New Roman" w:hAnsi="Times New Roman" w:cs="Times New Roman"/>
                <w:sz w:val="12"/>
                <w:szCs w:val="12"/>
              </w:rPr>
            </w:pPr>
          </w:p>
          <w:p w:rsidR="00CC54F7" w:rsidRDefault="00CC54F7">
            <w:pPr>
              <w:spacing w:after="0" w:line="240" w:lineRule="auto"/>
              <w:ind w:left="113" w:right="56"/>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прописо</w:t>
            </w:r>
            <w:r>
              <w:rPr>
                <w:rFonts w:ascii="Times New Roman" w:eastAsia="Times New Roman" w:hAnsi="Times New Roman" w:cs="Times New Roman"/>
                <w:color w:val="000000"/>
                <w:spacing w:val="-3"/>
              </w:rPr>
              <w:t>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рік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наро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rPr>
              <w:t>ження</w:t>
            </w:r>
            <w:proofErr w:type="spellEnd"/>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after="0" w:line="240" w:lineRule="exact"/>
              <w:rPr>
                <w:rFonts w:ascii="Times New Roman" w:eastAsia="Times New Roman" w:hAnsi="Times New Roman" w:cs="Times New Roman"/>
                <w:sz w:val="24"/>
                <w:szCs w:val="24"/>
              </w:rPr>
            </w:pPr>
          </w:p>
          <w:p w:rsidR="00CC54F7" w:rsidRDefault="00CC54F7">
            <w:pPr>
              <w:spacing w:after="0" w:line="240" w:lineRule="auto"/>
              <w:ind w:left="156" w:right="108" w:hanging="29"/>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rPr>
              <w:t>Клас</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rPr>
              <w:t>на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чанн</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я</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15" w:after="0" w:line="240" w:lineRule="auto"/>
              <w:ind w:left="194" w:right="137"/>
              <w:jc w:val="center"/>
              <w:rPr>
                <w:rFonts w:ascii="Times New Roman" w:eastAsia="Times New Roman" w:hAnsi="Times New Roman" w:cs="Times New Roman"/>
                <w:color w:val="000000"/>
                <w:lang w:val="uk-UA"/>
              </w:rPr>
            </w:pPr>
          </w:p>
          <w:p w:rsidR="00CC54F7" w:rsidRDefault="00CC54F7">
            <w:pPr>
              <w:spacing w:before="15" w:after="0" w:line="240" w:lineRule="auto"/>
              <w:ind w:left="194" w:right="137"/>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Клас</w:t>
            </w:r>
            <w:proofErr w:type="spellEnd"/>
            <w:r>
              <w:rPr>
                <w:rFonts w:ascii="Times New Roman" w:eastAsia="Times New Roman" w:hAnsi="Times New Roman" w:cs="Times New Roman"/>
                <w:color w:val="000000"/>
              </w:rPr>
              <w:t xml:space="preserve">, за </w:t>
            </w:r>
            <w:proofErr w:type="spellStart"/>
            <w:r>
              <w:rPr>
                <w:rFonts w:ascii="Times New Roman" w:eastAsia="Times New Roman" w:hAnsi="Times New Roman" w:cs="Times New Roman"/>
                <w:color w:val="000000"/>
              </w:rPr>
              <w:t>який</w:t>
            </w:r>
            <w:proofErr w:type="spellEnd"/>
            <w:r>
              <w:rPr>
                <w:rFonts w:ascii="Times New Roman" w:eastAsia="Times New Roman" w:hAnsi="Times New Roman" w:cs="Times New Roman"/>
                <w:color w:val="000000"/>
              </w:rPr>
              <w:t xml:space="preserve"> 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 xml:space="preserve">де </w:t>
            </w:r>
            <w:proofErr w:type="spellStart"/>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иконуати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завда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ня</w:t>
            </w:r>
            <w:proofErr w:type="spellEnd"/>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на </w:t>
            </w:r>
            <w:proofErr w:type="spellStart"/>
            <w:r>
              <w:rPr>
                <w:rFonts w:ascii="Times New Roman" w:eastAsia="Times New Roman" w:hAnsi="Times New Roman" w:cs="Times New Roman"/>
                <w:color w:val="000000"/>
              </w:rPr>
              <w:t>ол</w:t>
            </w:r>
            <w:r>
              <w:rPr>
                <w:rFonts w:ascii="Times New Roman" w:eastAsia="Times New Roman" w:hAnsi="Times New Roman" w:cs="Times New Roman"/>
                <w:color w:val="000000"/>
                <w:spacing w:val="1"/>
              </w:rPr>
              <w:t>і</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пі</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і</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after="19" w:line="180" w:lineRule="exact"/>
              <w:rPr>
                <w:rFonts w:ascii="Times New Roman" w:eastAsia="Times New Roman" w:hAnsi="Times New Roman" w:cs="Times New Roman"/>
                <w:sz w:val="18"/>
                <w:szCs w:val="18"/>
              </w:rPr>
            </w:pPr>
          </w:p>
          <w:p w:rsidR="00CC54F7" w:rsidRDefault="00CC54F7">
            <w:pPr>
              <w:spacing w:after="0" w:line="240" w:lineRule="auto"/>
              <w:ind w:left="112" w:right="58"/>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і</w:t>
            </w:r>
            <w:r>
              <w:rPr>
                <w:rFonts w:ascii="Times New Roman" w:eastAsia="Times New Roman" w:hAnsi="Times New Roman" w:cs="Times New Roman"/>
                <w:color w:val="000000"/>
              </w:rPr>
              <w:t>с</w:t>
            </w:r>
            <w:r>
              <w:rPr>
                <w:rFonts w:ascii="Times New Roman" w:eastAsia="Times New Roman" w:hAnsi="Times New Roman" w:cs="Times New Roman"/>
                <w:color w:val="000000"/>
                <w:spacing w:val="-2"/>
              </w:rPr>
              <w:t>ц</w:t>
            </w:r>
            <w:r>
              <w:rPr>
                <w:rFonts w:ascii="Times New Roman" w:eastAsia="Times New Roman" w:hAnsi="Times New Roman" w:cs="Times New Roman"/>
                <w:color w:val="000000"/>
              </w:rPr>
              <w:t>е</w:t>
            </w:r>
            <w:proofErr w:type="spellEnd"/>
            <w:r>
              <w:rPr>
                <w:rFonts w:ascii="Times New Roman" w:eastAsia="Times New Roman" w:hAnsi="Times New Roman" w:cs="Times New Roman"/>
                <w:color w:val="000000"/>
              </w:rPr>
              <w:t>, яке</w:t>
            </w:r>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rPr>
              <w:t>посів</w:t>
            </w:r>
            <w:proofErr w:type="spellEnd"/>
            <w:r>
              <w:rPr>
                <w:rFonts w:ascii="Times New Roman" w:eastAsia="Times New Roman" w:hAnsi="Times New Roman" w:cs="Times New Roman"/>
                <w:color w:val="000000"/>
              </w:rPr>
              <w:t xml:space="preserve"> на </w:t>
            </w:r>
          </w:p>
          <w:p w:rsidR="00CC54F7" w:rsidRDefault="00CC54F7">
            <w:pPr>
              <w:spacing w:after="0" w:line="240" w:lineRule="auto"/>
              <w:ind w:left="112" w:right="58"/>
              <w:rPr>
                <w:rFonts w:ascii="Times New Roman" w:eastAsia="Times New Roman" w:hAnsi="Times New Roman" w:cs="Times New Roman"/>
                <w:color w:val="000000"/>
                <w:lang w:val="uk-UA"/>
              </w:rPr>
            </w:pPr>
            <w:r>
              <w:rPr>
                <w:rFonts w:ascii="Times New Roman" w:eastAsia="Times New Roman" w:hAnsi="Times New Roman" w:cs="Times New Roman"/>
                <w:color w:val="000000"/>
                <w:spacing w:val="-1"/>
              </w:rPr>
              <w:t>І</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етапі</w:t>
            </w:r>
            <w:proofErr w:type="spellEnd"/>
            <w:r>
              <w:rPr>
                <w:rFonts w:ascii="Times New Roman" w:eastAsia="Times New Roman" w:hAnsi="Times New Roman" w:cs="Times New Roman"/>
                <w:color w:val="000000"/>
              </w:rPr>
              <w:t xml:space="preserve"> </w:t>
            </w:r>
          </w:p>
          <w:p w:rsidR="00CC54F7" w:rsidRDefault="00CC54F7">
            <w:pPr>
              <w:spacing w:after="0" w:line="240" w:lineRule="auto"/>
              <w:ind w:left="112" w:right="58"/>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ол</w:t>
            </w:r>
            <w:r>
              <w:rPr>
                <w:rFonts w:ascii="Times New Roman" w:eastAsia="Times New Roman" w:hAnsi="Times New Roman" w:cs="Times New Roman"/>
                <w:color w:val="000000"/>
                <w:spacing w:val="1"/>
              </w:rPr>
              <w:t>і</w:t>
            </w:r>
            <w:r>
              <w:rPr>
                <w:rFonts w:ascii="Times New Roman" w:eastAsia="Times New Roman" w:hAnsi="Times New Roman" w:cs="Times New Roman"/>
                <w:color w:val="000000"/>
              </w:rPr>
              <w:t>мпіади</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75" w:after="0" w:line="237" w:lineRule="auto"/>
              <w:ind w:left="127" w:right="7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різ</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ище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ім’я</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по </w:t>
            </w:r>
            <w:proofErr w:type="spellStart"/>
            <w:r>
              <w:rPr>
                <w:rFonts w:ascii="Times New Roman" w:eastAsia="Times New Roman" w:hAnsi="Times New Roman" w:cs="Times New Roman"/>
                <w:color w:val="000000"/>
              </w:rPr>
              <w:t>батько</w:t>
            </w:r>
            <w:r>
              <w:rPr>
                <w:rFonts w:ascii="Times New Roman" w:eastAsia="Times New Roman" w:hAnsi="Times New Roman" w:cs="Times New Roman"/>
                <w:color w:val="000000"/>
                <w:spacing w:val="-2"/>
              </w:rPr>
              <w:t>в</w:t>
            </w:r>
            <w:r>
              <w:rPr>
                <w:rFonts w:ascii="Times New Roman" w:eastAsia="Times New Roman" w:hAnsi="Times New Roman" w:cs="Times New Roman"/>
                <w:color w:val="000000"/>
              </w:rPr>
              <w:t>і</w:t>
            </w:r>
            <w:proofErr w:type="spellEnd"/>
            <w:r>
              <w:rPr>
                <w:rFonts w:ascii="Times New Roman" w:eastAsia="Times New Roman" w:hAnsi="Times New Roman" w:cs="Times New Roman"/>
                <w:color w:val="000000"/>
              </w:rPr>
              <w:t xml:space="preserve"> педа</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га, </w:t>
            </w:r>
            <w:proofErr w:type="spellStart"/>
            <w:r>
              <w:rPr>
                <w:rFonts w:ascii="Times New Roman" w:eastAsia="Times New Roman" w:hAnsi="Times New Roman" w:cs="Times New Roman"/>
                <w:color w:val="000000"/>
              </w:rPr>
              <w:t>який</w:t>
            </w:r>
            <w:proofErr w:type="spellEnd"/>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rPr>
              <w:t>під</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от</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ав</w:t>
            </w:r>
            <w:proofErr w:type="spellEnd"/>
          </w:p>
          <w:p w:rsidR="00CC54F7" w:rsidRDefault="00CC54F7">
            <w:pPr>
              <w:spacing w:after="1" w:line="120" w:lineRule="exact"/>
              <w:rPr>
                <w:rFonts w:ascii="Times New Roman" w:eastAsia="Times New Roman" w:hAnsi="Times New Roman" w:cs="Times New Roman"/>
                <w:sz w:val="12"/>
                <w:szCs w:val="12"/>
              </w:rPr>
            </w:pPr>
          </w:p>
          <w:p w:rsidR="00CC54F7" w:rsidRDefault="00CC54F7">
            <w:pPr>
              <w:spacing w:after="0" w:line="240" w:lineRule="auto"/>
              <w:ind w:left="388" w:right="-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ня</w:t>
            </w:r>
            <w:proofErr w:type="spellEnd"/>
          </w:p>
        </w:tc>
      </w:tr>
      <w:tr w:rsidR="00CC54F7" w:rsidTr="00CC54F7">
        <w:trPr>
          <w:cantSplit/>
          <w:trHeight w:hRule="exact" w:val="384"/>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12" w:after="0" w:line="240" w:lineRule="auto"/>
              <w:ind w:left="168" w:right="-20"/>
              <w:rPr>
                <w:rFonts w:ascii="Times New Roman" w:eastAsia="Times New Roman" w:hAnsi="Times New Roman"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r>
      <w:tr w:rsidR="00CC54F7" w:rsidTr="00CC54F7">
        <w:trPr>
          <w:cantSplit/>
          <w:trHeight w:hRule="exact" w:val="381"/>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12" w:after="0" w:line="240" w:lineRule="auto"/>
              <w:ind w:left="168" w:right="-20"/>
              <w:rPr>
                <w:rFonts w:ascii="Times New Roman" w:eastAsia="Times New Roman" w:hAnsi="Times New Roman"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r>
      <w:tr w:rsidR="00CC54F7" w:rsidTr="00CC54F7">
        <w:trPr>
          <w:cantSplit/>
          <w:trHeight w:hRule="exact" w:val="38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12" w:after="0" w:line="240" w:lineRule="auto"/>
              <w:ind w:left="168" w:right="-20"/>
              <w:rPr>
                <w:rFonts w:ascii="Times New Roman" w:eastAsia="Times New Roman" w:hAnsi="Times New Roman"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r>
      <w:tr w:rsidR="00CC54F7" w:rsidTr="00CC54F7">
        <w:trPr>
          <w:cantSplit/>
          <w:trHeight w:hRule="exact" w:val="381"/>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pPr>
              <w:spacing w:before="12" w:after="0" w:line="240" w:lineRule="auto"/>
              <w:ind w:left="168" w:right="-20"/>
              <w:rPr>
                <w:rFonts w:ascii="Times New Roman" w:eastAsia="Times New Roman" w:hAnsi="Times New Roman" w:cs="Times New Roman"/>
                <w:color w:val="000000"/>
                <w:lang w:val="uk-UA"/>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54F7" w:rsidRDefault="00CC54F7"/>
        </w:tc>
      </w:tr>
    </w:tbl>
    <w:p w:rsidR="00CC54F7" w:rsidRDefault="00CC54F7" w:rsidP="00CC54F7">
      <w:pPr>
        <w:spacing w:after="70" w:line="240" w:lineRule="exact"/>
        <w:rPr>
          <w:rFonts w:ascii="Times New Roman" w:eastAsia="Times New Roman" w:hAnsi="Times New Roman" w:cs="Times New Roman"/>
          <w:sz w:val="24"/>
          <w:szCs w:val="24"/>
        </w:rPr>
      </w:pPr>
    </w:p>
    <w:p w:rsidR="00CC54F7" w:rsidRDefault="00CC54F7" w:rsidP="00CC54F7">
      <w:pPr>
        <w:spacing w:after="0" w:line="240" w:lineRule="auto"/>
        <w:ind w:left="141" w:right="-20"/>
        <w:rPr>
          <w:rFonts w:ascii="Times New Roman" w:eastAsia="Times New Roman" w:hAnsi="Times New Roman" w:cs="Times New Roman"/>
          <w:color w:val="000000"/>
          <w:sz w:val="28"/>
          <w:szCs w:val="28"/>
          <w:lang w:val="uk-UA"/>
        </w:rPr>
      </w:pPr>
    </w:p>
    <w:p w:rsidR="00CC54F7" w:rsidRDefault="00CC54F7" w:rsidP="00CC54F7">
      <w:pPr>
        <w:spacing w:after="0" w:line="240" w:lineRule="auto"/>
        <w:ind w:left="1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ів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нач</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1"/>
          <w:sz w:val="28"/>
          <w:szCs w:val="28"/>
        </w:rPr>
        <w:t>о</w:t>
      </w:r>
      <w:proofErr w:type="spellEnd"/>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2"/>
          <w:sz w:val="28"/>
          <w:szCs w:val="28"/>
        </w:rPr>
        <w:t>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w:t>
      </w:r>
    </w:p>
    <w:p w:rsidR="00CC54F7" w:rsidRDefault="00CC54F7" w:rsidP="00CC54F7">
      <w:pPr>
        <w:spacing w:after="0" w:line="240" w:lineRule="exact"/>
        <w:rPr>
          <w:rFonts w:ascii="Times New Roman" w:eastAsia="Times New Roman" w:hAnsi="Times New Roman" w:cs="Times New Roman"/>
          <w:sz w:val="28"/>
          <w:szCs w:val="28"/>
        </w:rPr>
      </w:pPr>
    </w:p>
    <w:p w:rsidR="00CC54F7" w:rsidRDefault="00CC54F7" w:rsidP="00CC54F7">
      <w:pPr>
        <w:spacing w:after="0" w:line="328" w:lineRule="auto"/>
        <w:ind w:left="103" w:right="539"/>
        <w:rPr>
          <w:rFonts w:ascii="Times New Roman" w:eastAsia="Times New Roman" w:hAnsi="Times New Roman" w:cs="Times New Roman"/>
          <w:color w:val="000000"/>
          <w:spacing w:val="-1"/>
          <w:sz w:val="28"/>
          <w:szCs w:val="28"/>
          <w:lang w:val="uk-UA"/>
        </w:rPr>
      </w:pPr>
    </w:p>
    <w:p w:rsidR="00CC54F7" w:rsidRDefault="00CC54F7" w:rsidP="00CC54F7">
      <w:pPr>
        <w:spacing w:after="0" w:line="328" w:lineRule="auto"/>
        <w:ind w:left="103" w:right="539"/>
        <w:rPr>
          <w:rFonts w:ascii="Times New Roman" w:eastAsia="Times New Roman" w:hAnsi="Times New Roman" w:cs="Times New Roman"/>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Директор                             </w:t>
      </w:r>
    </w:p>
    <w:p w:rsidR="00CC54F7" w:rsidRDefault="00CC54F7" w:rsidP="00CC54F7">
      <w:pPr>
        <w:spacing w:after="0" w:line="328" w:lineRule="auto"/>
        <w:ind w:right="53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 xml:space="preserve">    ЗОШ</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__</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lang w:val="uk-UA"/>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lang w:val="uk-UA"/>
        </w:rPr>
        <w:t>Левченко</w:t>
      </w:r>
      <w:r>
        <w:rPr>
          <w:rFonts w:ascii="Times New Roman" w:eastAsia="Times New Roman" w:hAnsi="Times New Roman" w:cs="Times New Roman"/>
          <w:color w:val="000000"/>
          <w:spacing w:val="-1"/>
          <w:sz w:val="28"/>
          <w:szCs w:val="28"/>
          <w:lang w:val="uk-UA"/>
        </w:rPr>
        <w:t xml:space="preserve">  </w:t>
      </w:r>
    </w:p>
    <w:p w:rsidR="00CC54F7" w:rsidRDefault="00CC54F7" w:rsidP="00CC54F7">
      <w:pPr>
        <w:spacing w:after="0" w:line="328" w:lineRule="auto"/>
        <w:ind w:right="1857"/>
        <w:rPr>
          <w:rFonts w:ascii="Times New Roman" w:eastAsia="Times New Roman" w:hAnsi="Times New Roman" w:cs="Times New Roman"/>
          <w:color w:val="000000"/>
          <w:sz w:val="28"/>
          <w:szCs w:val="28"/>
          <w:lang w:val="uk-UA"/>
        </w:rPr>
      </w:pPr>
    </w:p>
    <w:p w:rsidR="00CC54F7" w:rsidRDefault="00CC54F7" w:rsidP="00CC54F7">
      <w:pPr>
        <w:spacing w:after="0" w:line="328" w:lineRule="auto"/>
        <w:ind w:left="141" w:right="-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ітету</w:t>
      </w:r>
      <w:proofErr w:type="spell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Якиме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p>
    <w:p w:rsidR="00CC54F7" w:rsidRDefault="00CC54F7" w:rsidP="00CC54F7">
      <w:pPr>
        <w:spacing w:after="0" w:line="230" w:lineRule="auto"/>
        <w:ind w:left="141" w:right="-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рі</w:t>
      </w:r>
      <w:proofErr w:type="spell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Васил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sz w:val="28"/>
          <w:szCs w:val="28"/>
        </w:rPr>
        <w:t>у</w:t>
      </w:r>
      <w:proofErr w:type="spellEnd"/>
      <w:r>
        <w:rPr>
          <w:rFonts w:ascii="Times New Roman" w:eastAsia="Times New Roman" w:hAnsi="Times New Roman" w:cs="Times New Roman"/>
          <w:color w:val="000000"/>
          <w:sz w:val="28"/>
          <w:szCs w:val="28"/>
          <w:lang w:val="uk-UA"/>
        </w:rPr>
        <w:t>к</w:t>
      </w:r>
    </w:p>
    <w:p w:rsidR="00CC54F7" w:rsidRDefault="00CC54F7" w:rsidP="00CC54F7">
      <w:pPr>
        <w:spacing w:after="0" w:line="240" w:lineRule="exact"/>
        <w:rPr>
          <w:sz w:val="28"/>
          <w:szCs w:val="28"/>
          <w:lang w:val="uk-UA"/>
        </w:rPr>
      </w:pPr>
    </w:p>
    <w:p w:rsidR="00CC54F7" w:rsidRDefault="00CC54F7" w:rsidP="00CC54F7">
      <w:pPr>
        <w:spacing w:after="0" w:line="240" w:lineRule="exact"/>
        <w:rPr>
          <w:sz w:val="28"/>
          <w:szCs w:val="28"/>
          <w:lang w:val="uk-UA"/>
        </w:rPr>
      </w:pPr>
    </w:p>
    <w:p w:rsidR="00CC54F7" w:rsidRDefault="00CC54F7" w:rsidP="00CC54F7">
      <w:pPr>
        <w:tabs>
          <w:tab w:val="left" w:pos="3682"/>
        </w:tabs>
        <w:spacing w:after="0"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 xml:space="preserve">9 </w:t>
      </w:r>
      <w:proofErr w:type="spellStart"/>
      <w:r>
        <w:rPr>
          <w:rFonts w:ascii="Times New Roman" w:eastAsia="Times New Roman" w:hAnsi="Times New Roman" w:cs="Times New Roman"/>
          <w:color w:val="000000"/>
          <w:spacing w:val="-1"/>
          <w:sz w:val="28"/>
          <w:szCs w:val="28"/>
          <w:lang w:val="uk-UA"/>
        </w:rPr>
        <w:t>жовт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proofErr w:type="spell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lang w:val="uk-UA"/>
        </w:rPr>
        <w:t xml:space="preserve">8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оку</w:t>
      </w:r>
    </w:p>
    <w:p w:rsidR="00CC54F7" w:rsidRDefault="00CC54F7" w:rsidP="00CC54F7">
      <w:pPr>
        <w:spacing w:before="116" w:after="0" w:line="230" w:lineRule="auto"/>
        <w:ind w:left="400" w:right="-20"/>
        <w:rPr>
          <w:rFonts w:ascii="Times New Roman" w:eastAsia="Times New Roman" w:hAnsi="Times New Roman" w:cs="Times New Roman"/>
          <w:color w:val="000000"/>
          <w:sz w:val="16"/>
          <w:szCs w:val="16"/>
          <w:lang w:val="uk-UA"/>
        </w:rPr>
      </w:pPr>
    </w:p>
    <w:p w:rsidR="00CC54F7" w:rsidRDefault="00CC54F7" w:rsidP="009504E8">
      <w:pPr>
        <w:spacing w:before="116" w:after="0" w:line="230" w:lineRule="auto"/>
        <w:ind w:left="400" w:right="-20"/>
        <w:rPr>
          <w:rFonts w:ascii="Times New Roman" w:eastAsia="Times New Roman" w:hAnsi="Times New Roman" w:cs="Times New Roman"/>
          <w:color w:val="000000"/>
          <w:w w:val="101"/>
          <w:sz w:val="16"/>
          <w:szCs w:val="16"/>
          <w:lang w:val="uk-UA"/>
        </w:rPr>
      </w:pPr>
      <w:r>
        <w:rPr>
          <w:rFonts w:ascii="Times New Roman" w:eastAsia="Times New Roman" w:hAnsi="Times New Roman" w:cs="Times New Roman"/>
          <w:color w:val="000000"/>
          <w:sz w:val="16"/>
          <w:szCs w:val="16"/>
        </w:rPr>
        <w:t>М</w:t>
      </w:r>
      <w:r>
        <w:rPr>
          <w:rFonts w:ascii="Times New Roman" w:eastAsia="Times New Roman" w:hAnsi="Times New Roman" w:cs="Times New Roman"/>
          <w:color w:val="000000"/>
          <w:spacing w:val="1"/>
          <w:w w:val="101"/>
          <w:sz w:val="16"/>
          <w:szCs w:val="16"/>
        </w:rPr>
        <w:t>.</w:t>
      </w:r>
      <w:r>
        <w:rPr>
          <w:rFonts w:ascii="Times New Roman" w:eastAsia="Times New Roman" w:hAnsi="Times New Roman" w:cs="Times New Roman"/>
          <w:color w:val="000000"/>
          <w:spacing w:val="-2"/>
          <w:sz w:val="16"/>
          <w:szCs w:val="16"/>
        </w:rPr>
        <w:t>П</w:t>
      </w:r>
      <w:r>
        <w:rPr>
          <w:rFonts w:ascii="Times New Roman" w:eastAsia="Times New Roman" w:hAnsi="Times New Roman" w:cs="Times New Roman"/>
          <w:color w:val="000000"/>
          <w:w w:val="101"/>
          <w:sz w:val="16"/>
          <w:szCs w:val="16"/>
        </w:rPr>
        <w:t>.</w:t>
      </w:r>
    </w:p>
    <w:p w:rsidR="001C2726" w:rsidRDefault="001C2726" w:rsidP="009504E8">
      <w:pPr>
        <w:spacing w:before="116" w:after="0" w:line="230" w:lineRule="auto"/>
        <w:ind w:left="400" w:right="-20"/>
        <w:rPr>
          <w:rFonts w:ascii="Times New Roman" w:hAnsi="Times New Roman" w:cs="Times New Roman"/>
          <w:sz w:val="28"/>
          <w:szCs w:val="28"/>
          <w:lang w:val="uk-UA"/>
        </w:rPr>
      </w:pPr>
    </w:p>
    <w:p w:rsidR="001C2726" w:rsidRDefault="001C2726" w:rsidP="001C2726">
      <w:pPr>
        <w:shd w:val="clear" w:color="auto" w:fill="FFFFFF"/>
        <w:spacing w:after="0" w:line="420" w:lineRule="atLeast"/>
        <w:jc w:val="center"/>
        <w:textAlignment w:val="baseline"/>
        <w:rPr>
          <w:rFonts w:ascii="Times New Roman" w:eastAsia="Times New Roman" w:hAnsi="Times New Roman" w:cs="Times New Roman"/>
          <w:b/>
          <w:color w:val="3D3D3D"/>
          <w:sz w:val="28"/>
          <w:szCs w:val="28"/>
          <w:lang w:val="uk-UA" w:eastAsia="ru-RU"/>
        </w:rPr>
      </w:pPr>
      <w:r>
        <w:rPr>
          <w:rFonts w:ascii="Times New Roman" w:eastAsia="Times New Roman" w:hAnsi="Times New Roman" w:cs="Times New Roman"/>
          <w:b/>
          <w:color w:val="3D3D3D"/>
          <w:sz w:val="28"/>
          <w:szCs w:val="28"/>
          <w:bdr w:val="none" w:sz="0" w:space="0" w:color="auto" w:frame="1"/>
          <w:lang w:val="uk-UA" w:eastAsia="ru-RU"/>
        </w:rPr>
        <w:t>ВИКОРИСТАНА ЛІТЕРАТУРА</w:t>
      </w:r>
    </w:p>
    <w:p w:rsidR="001C2726" w:rsidRDefault="001C2726" w:rsidP="001C2726">
      <w:pPr>
        <w:shd w:val="clear" w:color="auto" w:fill="FFFFFF"/>
        <w:spacing w:after="0" w:line="420" w:lineRule="atLeast"/>
        <w:textAlignment w:val="baseline"/>
        <w:rPr>
          <w:rFonts w:ascii="Times New Roman" w:eastAsia="Times New Roman" w:hAnsi="Times New Roman" w:cs="Times New Roman"/>
          <w:color w:val="3D3D3D"/>
          <w:sz w:val="28"/>
          <w:szCs w:val="28"/>
          <w:bdr w:val="none" w:sz="0" w:space="0" w:color="auto" w:frame="1"/>
          <w:lang w:val="uk-UA" w:eastAsia="ru-RU"/>
        </w:rPr>
      </w:pPr>
      <w:r>
        <w:rPr>
          <w:rFonts w:ascii="Times New Roman" w:eastAsia="Times New Roman" w:hAnsi="Times New Roman" w:cs="Times New Roman"/>
          <w:color w:val="3D3D3D"/>
          <w:sz w:val="28"/>
          <w:szCs w:val="28"/>
          <w:bdr w:val="none" w:sz="0" w:space="0" w:color="auto" w:frame="1"/>
          <w:lang w:val="uk-UA" w:eastAsia="ru-RU"/>
        </w:rPr>
        <w:t xml:space="preserve">   </w:t>
      </w:r>
    </w:p>
    <w:p w:rsidR="001C2726" w:rsidRDefault="00547FD8" w:rsidP="00547FD8">
      <w:pPr>
        <w:pStyle w:val="a3"/>
        <w:spacing w:after="0" w:line="360" w:lineRule="auto"/>
        <w:ind w:left="142" w:firstLine="566"/>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w:t>
      </w:r>
      <w:r w:rsidR="001C2726">
        <w:rPr>
          <w:rFonts w:ascii="Times New Roman" w:eastAsia="Times New Roman" w:hAnsi="Times New Roman" w:cs="Times New Roman"/>
          <w:sz w:val="28"/>
          <w:szCs w:val="28"/>
          <w:bdr w:val="none" w:sz="0" w:space="0" w:color="auto" w:frame="1"/>
          <w:lang w:val="uk-UA" w:eastAsia="ru-RU"/>
        </w:rPr>
        <w:t>Голобородько В. В. Наукова робота учнів / Харків: Видавнича група «Основа», 2005. – 208 с. – (Бібліотека журналу «Управління школою»;          Вип. 5(29)).</w:t>
      </w:r>
    </w:p>
    <w:p w:rsidR="001C2726" w:rsidRPr="00547FD8" w:rsidRDefault="00547FD8" w:rsidP="00547FD8">
      <w:pPr>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C2726" w:rsidRPr="00547FD8">
        <w:rPr>
          <w:rFonts w:ascii="Times New Roman" w:hAnsi="Times New Roman" w:cs="Times New Roman"/>
          <w:sz w:val="28"/>
          <w:szCs w:val="28"/>
          <w:lang w:val="uk-UA"/>
        </w:rPr>
        <w:t>Збірник</w:t>
      </w:r>
      <w:r w:rsidR="001C2726" w:rsidRPr="00547FD8">
        <w:rPr>
          <w:rFonts w:ascii="Times New Roman" w:hAnsi="Times New Roman" w:cs="Times New Roman"/>
          <w:b/>
          <w:sz w:val="28"/>
          <w:szCs w:val="28"/>
          <w:lang w:val="uk-UA"/>
        </w:rPr>
        <w:t xml:space="preserve"> </w:t>
      </w:r>
      <w:r w:rsidR="001C2726" w:rsidRPr="00547FD8">
        <w:rPr>
          <w:rFonts w:ascii="Times New Roman" w:hAnsi="Times New Roman" w:cs="Times New Roman"/>
          <w:sz w:val="28"/>
          <w:szCs w:val="28"/>
          <w:lang w:val="uk-UA"/>
        </w:rPr>
        <w:t>нормативно-правових та методичних матеріалів з організації та проведення Всеукраїнських учнівських олімпіад</w:t>
      </w:r>
      <w:r w:rsidR="001C2726" w:rsidRPr="00547FD8">
        <w:rPr>
          <w:rFonts w:ascii="Times New Roman" w:hAnsi="Times New Roman" w:cs="Times New Roman"/>
          <w:i/>
          <w:sz w:val="28"/>
          <w:szCs w:val="28"/>
          <w:lang w:val="uk-UA"/>
        </w:rPr>
        <w:t>,</w:t>
      </w:r>
      <w:r w:rsidR="001C2726" w:rsidRPr="00547FD8">
        <w:rPr>
          <w:rFonts w:ascii="Times New Roman" w:hAnsi="Times New Roman" w:cs="Times New Roman"/>
          <w:sz w:val="28"/>
          <w:szCs w:val="28"/>
          <w:lang w:val="uk-UA"/>
        </w:rPr>
        <w:t xml:space="preserve"> конкурсів та турнірів / уклад.: </w:t>
      </w:r>
      <w:proofErr w:type="spellStart"/>
      <w:r w:rsidR="001C2726" w:rsidRPr="00547FD8">
        <w:rPr>
          <w:rFonts w:ascii="Times New Roman" w:hAnsi="Times New Roman" w:cs="Times New Roman"/>
          <w:sz w:val="28"/>
          <w:szCs w:val="28"/>
          <w:lang w:val="uk-UA"/>
        </w:rPr>
        <w:t>Байназарова</w:t>
      </w:r>
      <w:proofErr w:type="spellEnd"/>
      <w:r w:rsidR="001C2726" w:rsidRPr="00547FD8">
        <w:rPr>
          <w:rFonts w:ascii="Times New Roman" w:hAnsi="Times New Roman" w:cs="Times New Roman"/>
          <w:sz w:val="28"/>
          <w:szCs w:val="28"/>
          <w:lang w:val="uk-UA"/>
        </w:rPr>
        <w:t xml:space="preserve"> О.О., </w:t>
      </w:r>
      <w:proofErr w:type="spellStart"/>
      <w:r w:rsidR="001C2726" w:rsidRPr="00547FD8">
        <w:rPr>
          <w:rFonts w:ascii="Times New Roman" w:hAnsi="Times New Roman" w:cs="Times New Roman"/>
          <w:sz w:val="28"/>
          <w:szCs w:val="28"/>
          <w:lang w:val="uk-UA"/>
        </w:rPr>
        <w:t>Балацінова</w:t>
      </w:r>
      <w:proofErr w:type="spellEnd"/>
      <w:r w:rsidR="001C2726" w:rsidRPr="00547FD8">
        <w:rPr>
          <w:rFonts w:ascii="Times New Roman" w:hAnsi="Times New Roman" w:cs="Times New Roman"/>
          <w:sz w:val="28"/>
          <w:szCs w:val="28"/>
          <w:lang w:val="uk-UA"/>
        </w:rPr>
        <w:t xml:space="preserve"> А.Д., </w:t>
      </w:r>
      <w:proofErr w:type="spellStart"/>
      <w:r w:rsidR="001C2726" w:rsidRPr="00547FD8">
        <w:rPr>
          <w:rFonts w:ascii="Times New Roman" w:hAnsi="Times New Roman" w:cs="Times New Roman"/>
          <w:sz w:val="28"/>
          <w:szCs w:val="28"/>
          <w:lang w:val="uk-UA"/>
        </w:rPr>
        <w:t>Березанець</w:t>
      </w:r>
      <w:proofErr w:type="spellEnd"/>
      <w:r w:rsidR="001C2726" w:rsidRPr="00547FD8">
        <w:rPr>
          <w:rFonts w:ascii="Times New Roman" w:hAnsi="Times New Roman" w:cs="Times New Roman"/>
          <w:sz w:val="28"/>
          <w:szCs w:val="28"/>
          <w:lang w:val="uk-UA"/>
        </w:rPr>
        <w:t xml:space="preserve"> І.В., </w:t>
      </w:r>
      <w:proofErr w:type="spellStart"/>
      <w:r w:rsidR="001C2726" w:rsidRPr="00547FD8">
        <w:rPr>
          <w:rFonts w:ascii="Times New Roman" w:hAnsi="Times New Roman" w:cs="Times New Roman"/>
          <w:sz w:val="28"/>
          <w:szCs w:val="28"/>
          <w:lang w:val="uk-UA"/>
        </w:rPr>
        <w:t>Вольянська</w:t>
      </w:r>
      <w:proofErr w:type="spellEnd"/>
      <w:r w:rsidR="001C2726" w:rsidRPr="00547FD8">
        <w:rPr>
          <w:rFonts w:ascii="Times New Roman" w:hAnsi="Times New Roman" w:cs="Times New Roman"/>
          <w:sz w:val="28"/>
          <w:szCs w:val="28"/>
          <w:lang w:val="uk-UA"/>
        </w:rPr>
        <w:t xml:space="preserve"> С.Є., Дегтярьова Г.А., </w:t>
      </w:r>
      <w:proofErr w:type="spellStart"/>
      <w:r w:rsidR="001C2726" w:rsidRPr="00547FD8">
        <w:rPr>
          <w:rFonts w:ascii="Times New Roman" w:hAnsi="Times New Roman" w:cs="Times New Roman"/>
          <w:sz w:val="28"/>
          <w:szCs w:val="28"/>
          <w:lang w:val="uk-UA"/>
        </w:rPr>
        <w:t>Дроботова</w:t>
      </w:r>
      <w:proofErr w:type="spellEnd"/>
      <w:r w:rsidR="001C2726" w:rsidRPr="00547FD8">
        <w:rPr>
          <w:rFonts w:ascii="Times New Roman" w:hAnsi="Times New Roman" w:cs="Times New Roman"/>
          <w:sz w:val="28"/>
          <w:szCs w:val="28"/>
          <w:lang w:val="uk-UA"/>
        </w:rPr>
        <w:t xml:space="preserve"> О.Ю., </w:t>
      </w:r>
      <w:proofErr w:type="spellStart"/>
      <w:r w:rsidR="001C2726" w:rsidRPr="00547FD8">
        <w:rPr>
          <w:rFonts w:ascii="Times New Roman" w:hAnsi="Times New Roman" w:cs="Times New Roman"/>
          <w:sz w:val="28"/>
          <w:szCs w:val="28"/>
          <w:lang w:val="uk-UA"/>
        </w:rPr>
        <w:t>Малікова</w:t>
      </w:r>
      <w:proofErr w:type="spellEnd"/>
      <w:r w:rsidR="001C2726" w:rsidRPr="00547FD8">
        <w:rPr>
          <w:rFonts w:ascii="Times New Roman" w:hAnsi="Times New Roman" w:cs="Times New Roman"/>
          <w:sz w:val="28"/>
          <w:szCs w:val="28"/>
          <w:lang w:val="uk-UA"/>
        </w:rPr>
        <w:t xml:space="preserve"> С.О., Паперова Т.В., </w:t>
      </w:r>
      <w:proofErr w:type="spellStart"/>
      <w:r w:rsidR="001C2726" w:rsidRPr="00547FD8">
        <w:rPr>
          <w:rFonts w:ascii="Times New Roman" w:hAnsi="Times New Roman" w:cs="Times New Roman"/>
          <w:sz w:val="28"/>
          <w:szCs w:val="28"/>
          <w:lang w:val="uk-UA"/>
        </w:rPr>
        <w:t>Соколянська</w:t>
      </w:r>
      <w:proofErr w:type="spellEnd"/>
      <w:r w:rsidR="001C2726" w:rsidRPr="00547FD8">
        <w:rPr>
          <w:rFonts w:ascii="Times New Roman" w:hAnsi="Times New Roman" w:cs="Times New Roman"/>
          <w:sz w:val="28"/>
          <w:szCs w:val="28"/>
          <w:lang w:val="uk-UA"/>
        </w:rPr>
        <w:t xml:space="preserve"> І.Т. – Харків: Харківський обласний науково-методичний інститут безперервної освіти, 2005. – 152 с.</w:t>
      </w:r>
    </w:p>
    <w:p w:rsidR="001C2726" w:rsidRPr="00547FD8" w:rsidRDefault="00547FD8" w:rsidP="003A493C">
      <w:pPr>
        <w:shd w:val="clear" w:color="auto" w:fill="FFFFFF"/>
        <w:spacing w:after="0" w:line="360" w:lineRule="auto"/>
        <w:ind w:left="360" w:right="-20" w:firstLine="348"/>
        <w:jc w:val="both"/>
        <w:textAlignment w:val="baseline"/>
        <w:rPr>
          <w:rFonts w:ascii="Times New Roman" w:eastAsia="Times New Roman" w:hAnsi="Times New Roman" w:cs="Times New Roman"/>
          <w:w w:val="101"/>
          <w:sz w:val="16"/>
          <w:szCs w:val="16"/>
          <w:lang w:val="uk-UA"/>
        </w:rPr>
      </w:pPr>
      <w:r>
        <w:rPr>
          <w:rFonts w:ascii="Times New Roman" w:eastAsia="Times New Roman" w:hAnsi="Times New Roman" w:cs="Times New Roman"/>
          <w:sz w:val="28"/>
          <w:szCs w:val="28"/>
          <w:bdr w:val="none" w:sz="0" w:space="0" w:color="auto" w:frame="1"/>
          <w:lang w:val="uk-UA" w:eastAsia="ru-RU"/>
        </w:rPr>
        <w:t xml:space="preserve">3. </w:t>
      </w:r>
      <w:r w:rsidR="001C2726" w:rsidRPr="00547FD8">
        <w:rPr>
          <w:rFonts w:ascii="Times New Roman" w:eastAsia="Times New Roman" w:hAnsi="Times New Roman" w:cs="Times New Roman"/>
          <w:sz w:val="28"/>
          <w:szCs w:val="28"/>
          <w:bdr w:val="none" w:sz="0" w:space="0" w:color="auto" w:frame="1"/>
          <w:lang w:val="uk-UA" w:eastAsia="ru-RU"/>
        </w:rPr>
        <w:t xml:space="preserve">Корецька Л. В., </w:t>
      </w:r>
      <w:proofErr w:type="spellStart"/>
      <w:r w:rsidR="001C2726" w:rsidRPr="00547FD8">
        <w:rPr>
          <w:rFonts w:ascii="Times New Roman" w:eastAsia="Times New Roman" w:hAnsi="Times New Roman" w:cs="Times New Roman"/>
          <w:sz w:val="28"/>
          <w:szCs w:val="28"/>
          <w:bdr w:val="none" w:sz="0" w:space="0" w:color="auto" w:frame="1"/>
          <w:lang w:val="uk-UA" w:eastAsia="ru-RU"/>
        </w:rPr>
        <w:t>Постельняк</w:t>
      </w:r>
      <w:proofErr w:type="spellEnd"/>
      <w:r w:rsidR="001C2726" w:rsidRPr="00547FD8">
        <w:rPr>
          <w:rFonts w:ascii="Times New Roman" w:eastAsia="Times New Roman" w:hAnsi="Times New Roman" w:cs="Times New Roman"/>
          <w:sz w:val="28"/>
          <w:szCs w:val="28"/>
          <w:bdr w:val="none" w:sz="0" w:space="0" w:color="auto" w:frame="1"/>
          <w:lang w:val="uk-UA" w:eastAsia="ru-RU"/>
        </w:rPr>
        <w:t xml:space="preserve"> А. І. Увага: обдаровані діти!</w:t>
      </w:r>
      <w:r w:rsidR="001C2726" w:rsidRPr="00547FD8">
        <w:rPr>
          <w:rFonts w:ascii="Times New Roman" w:eastAsia="Times New Roman" w:hAnsi="Times New Roman" w:cs="Times New Roman"/>
          <w:sz w:val="28"/>
          <w:szCs w:val="28"/>
          <w:bdr w:val="none" w:sz="0" w:space="0" w:color="auto" w:frame="1"/>
          <w:lang w:eastAsia="ru-RU"/>
        </w:rPr>
        <w:t> </w:t>
      </w:r>
      <w:r w:rsidR="001C2726" w:rsidRPr="00547FD8">
        <w:rPr>
          <w:rFonts w:ascii="Times New Roman" w:eastAsia="Times New Roman" w:hAnsi="Times New Roman" w:cs="Times New Roman"/>
          <w:sz w:val="28"/>
          <w:szCs w:val="28"/>
          <w:bdr w:val="none" w:sz="0" w:space="0" w:color="auto" w:frame="1"/>
          <w:lang w:val="uk-UA" w:eastAsia="ru-RU"/>
        </w:rPr>
        <w:t>— Методичні рекомендації на допомогу організаторам роботи з</w:t>
      </w:r>
      <w:r w:rsidR="001C2726" w:rsidRPr="00547FD8">
        <w:rPr>
          <w:rFonts w:ascii="Times New Roman" w:eastAsia="Times New Roman" w:hAnsi="Times New Roman" w:cs="Times New Roman"/>
          <w:sz w:val="28"/>
          <w:szCs w:val="28"/>
          <w:bdr w:val="none" w:sz="0" w:space="0" w:color="auto" w:frame="1"/>
          <w:lang w:eastAsia="ru-RU"/>
        </w:rPr>
        <w:t> </w:t>
      </w:r>
      <w:r w:rsidR="001C2726" w:rsidRPr="00547FD8">
        <w:rPr>
          <w:rFonts w:ascii="Times New Roman" w:eastAsia="Times New Roman" w:hAnsi="Times New Roman" w:cs="Times New Roman"/>
          <w:sz w:val="28"/>
          <w:szCs w:val="28"/>
          <w:bdr w:val="none" w:sz="0" w:space="0" w:color="auto" w:frame="1"/>
          <w:lang w:val="uk-UA" w:eastAsia="ru-RU"/>
        </w:rPr>
        <w:t xml:space="preserve">обдарованими     дітьми /Л. В. Корецька,  А. І. </w:t>
      </w:r>
      <w:proofErr w:type="spellStart"/>
      <w:r w:rsidR="001C2726" w:rsidRPr="00547FD8">
        <w:rPr>
          <w:rFonts w:ascii="Times New Roman" w:eastAsia="Times New Roman" w:hAnsi="Times New Roman" w:cs="Times New Roman"/>
          <w:sz w:val="28"/>
          <w:szCs w:val="28"/>
          <w:bdr w:val="none" w:sz="0" w:space="0" w:color="auto" w:frame="1"/>
          <w:lang w:val="uk-UA" w:eastAsia="ru-RU"/>
        </w:rPr>
        <w:t>Постельняк</w:t>
      </w:r>
      <w:proofErr w:type="spellEnd"/>
      <w:r w:rsidR="001C2726" w:rsidRPr="00547FD8">
        <w:rPr>
          <w:rFonts w:ascii="Times New Roman" w:eastAsia="Times New Roman" w:hAnsi="Times New Roman" w:cs="Times New Roman"/>
          <w:sz w:val="28"/>
          <w:szCs w:val="28"/>
          <w:bdr w:val="none" w:sz="0" w:space="0" w:color="auto" w:frame="1"/>
          <w:lang w:val="uk-UA" w:eastAsia="ru-RU"/>
        </w:rPr>
        <w:t>.</w:t>
      </w:r>
      <w:r w:rsidR="001C2726" w:rsidRPr="00547FD8">
        <w:rPr>
          <w:rFonts w:ascii="Times New Roman" w:eastAsia="Times New Roman" w:hAnsi="Times New Roman" w:cs="Times New Roman"/>
          <w:sz w:val="28"/>
          <w:szCs w:val="28"/>
          <w:bdr w:val="none" w:sz="0" w:space="0" w:color="auto" w:frame="1"/>
          <w:lang w:eastAsia="ru-RU"/>
        </w:rPr>
        <w:t> </w:t>
      </w:r>
      <w:r w:rsidR="001C2726" w:rsidRPr="00547FD8">
        <w:rPr>
          <w:rFonts w:ascii="Times New Roman" w:eastAsia="Times New Roman" w:hAnsi="Times New Roman" w:cs="Times New Roman"/>
          <w:sz w:val="28"/>
          <w:szCs w:val="28"/>
          <w:bdr w:val="none" w:sz="0" w:space="0" w:color="auto" w:frame="1"/>
          <w:lang w:val="uk-UA" w:eastAsia="ru-RU"/>
        </w:rPr>
        <w:t xml:space="preserve">–  Кіровоград: Видавництво КОІППО </w:t>
      </w:r>
      <w:r>
        <w:rPr>
          <w:rFonts w:ascii="Times New Roman" w:eastAsia="Times New Roman" w:hAnsi="Times New Roman" w:cs="Times New Roman"/>
          <w:sz w:val="28"/>
          <w:szCs w:val="28"/>
          <w:bdr w:val="none" w:sz="0" w:space="0" w:color="auto" w:frame="1"/>
          <w:lang w:val="uk-UA" w:eastAsia="ru-RU"/>
        </w:rPr>
        <w:t xml:space="preserve"> </w:t>
      </w:r>
      <w:r w:rsidR="001C2726" w:rsidRPr="00547FD8">
        <w:rPr>
          <w:rFonts w:ascii="Times New Roman" w:eastAsia="Times New Roman" w:hAnsi="Times New Roman" w:cs="Times New Roman"/>
          <w:sz w:val="28"/>
          <w:szCs w:val="28"/>
          <w:bdr w:val="none" w:sz="0" w:space="0" w:color="auto" w:frame="1"/>
          <w:lang w:val="uk-UA" w:eastAsia="ru-RU"/>
        </w:rPr>
        <w:t>імені Василя Сухомлинського, 2008.</w:t>
      </w:r>
    </w:p>
    <w:p w:rsidR="003A493C" w:rsidRDefault="003A493C" w:rsidP="00547FD8">
      <w:pPr>
        <w:ind w:left="424" w:firstLine="992"/>
        <w:jc w:val="both"/>
        <w:rPr>
          <w:rFonts w:ascii="Times New Roman" w:hAnsi="Times New Roman" w:cs="Times New Roman"/>
          <w:sz w:val="28"/>
          <w:szCs w:val="28"/>
          <w:lang w:val="uk-UA"/>
        </w:rPr>
      </w:pPr>
    </w:p>
    <w:p w:rsidR="003A493C" w:rsidRDefault="001C2726" w:rsidP="003A493C">
      <w:pPr>
        <w:spacing w:after="0" w:line="360" w:lineRule="auto"/>
        <w:ind w:left="425" w:firstLine="992"/>
        <w:jc w:val="right"/>
        <w:rPr>
          <w:rFonts w:ascii="Times New Roman" w:hAnsi="Times New Roman" w:cs="Times New Roman"/>
          <w:i/>
          <w:sz w:val="28"/>
          <w:szCs w:val="28"/>
          <w:lang w:val="uk-UA"/>
        </w:rPr>
      </w:pPr>
      <w:r w:rsidRPr="003A493C">
        <w:rPr>
          <w:rFonts w:ascii="Times New Roman" w:hAnsi="Times New Roman" w:cs="Times New Roman"/>
          <w:i/>
          <w:sz w:val="28"/>
          <w:szCs w:val="28"/>
          <w:lang w:val="uk-UA"/>
        </w:rPr>
        <w:t xml:space="preserve">Підготувала  </w:t>
      </w:r>
      <w:proofErr w:type="spellStart"/>
      <w:r w:rsidRPr="003A493C">
        <w:rPr>
          <w:rFonts w:ascii="Times New Roman" w:hAnsi="Times New Roman" w:cs="Times New Roman"/>
          <w:i/>
          <w:sz w:val="28"/>
          <w:szCs w:val="28"/>
          <w:lang w:val="uk-UA"/>
        </w:rPr>
        <w:t>Дурачевська</w:t>
      </w:r>
      <w:proofErr w:type="spellEnd"/>
      <w:r w:rsidRPr="003A493C">
        <w:rPr>
          <w:rFonts w:ascii="Times New Roman" w:hAnsi="Times New Roman" w:cs="Times New Roman"/>
          <w:i/>
          <w:sz w:val="28"/>
          <w:szCs w:val="28"/>
          <w:lang w:val="uk-UA"/>
        </w:rPr>
        <w:t xml:space="preserve"> Л.І., </w:t>
      </w:r>
    </w:p>
    <w:p w:rsidR="003A493C" w:rsidRDefault="001C2726" w:rsidP="003A493C">
      <w:pPr>
        <w:spacing w:after="0" w:line="360" w:lineRule="auto"/>
        <w:ind w:left="425" w:firstLine="992"/>
        <w:jc w:val="right"/>
        <w:rPr>
          <w:rFonts w:ascii="Times New Roman" w:hAnsi="Times New Roman" w:cs="Times New Roman"/>
          <w:i/>
          <w:sz w:val="28"/>
          <w:szCs w:val="28"/>
          <w:lang w:val="uk-UA"/>
        </w:rPr>
      </w:pPr>
      <w:r w:rsidRPr="003A493C">
        <w:rPr>
          <w:rFonts w:ascii="Times New Roman" w:hAnsi="Times New Roman" w:cs="Times New Roman"/>
          <w:i/>
          <w:sz w:val="28"/>
          <w:szCs w:val="28"/>
          <w:lang w:val="uk-UA"/>
        </w:rPr>
        <w:t xml:space="preserve"> методист </w:t>
      </w:r>
      <w:r w:rsidR="00547FD8" w:rsidRPr="003A493C">
        <w:rPr>
          <w:rFonts w:ascii="Times New Roman" w:hAnsi="Times New Roman" w:cs="Times New Roman"/>
          <w:i/>
          <w:sz w:val="28"/>
          <w:szCs w:val="28"/>
          <w:lang w:val="uk-UA"/>
        </w:rPr>
        <w:t xml:space="preserve"> методичного кабінету </w:t>
      </w:r>
    </w:p>
    <w:p w:rsidR="00547FD8" w:rsidRPr="003A493C" w:rsidRDefault="00547FD8" w:rsidP="003A493C">
      <w:pPr>
        <w:spacing w:after="0" w:line="360" w:lineRule="auto"/>
        <w:ind w:left="425" w:firstLine="992"/>
        <w:jc w:val="right"/>
        <w:rPr>
          <w:rFonts w:ascii="Times New Roman" w:hAnsi="Times New Roman" w:cs="Times New Roman"/>
          <w:i/>
          <w:sz w:val="28"/>
          <w:szCs w:val="28"/>
          <w:lang w:val="uk-UA"/>
        </w:rPr>
      </w:pPr>
      <w:r w:rsidRPr="003A493C">
        <w:rPr>
          <w:rFonts w:ascii="Times New Roman" w:hAnsi="Times New Roman" w:cs="Times New Roman"/>
          <w:i/>
          <w:sz w:val="28"/>
          <w:szCs w:val="28"/>
          <w:lang w:val="uk-UA"/>
        </w:rPr>
        <w:t>відділу  освіти Пер</w:t>
      </w:r>
      <w:r w:rsidR="003A493C">
        <w:rPr>
          <w:rFonts w:ascii="Times New Roman" w:hAnsi="Times New Roman" w:cs="Times New Roman"/>
          <w:i/>
          <w:sz w:val="28"/>
          <w:szCs w:val="28"/>
          <w:lang w:val="uk-UA"/>
        </w:rPr>
        <w:t>вомайської райдержадміністрації</w:t>
      </w:r>
      <w:bookmarkStart w:id="0" w:name="_GoBack"/>
      <w:bookmarkEnd w:id="0"/>
    </w:p>
    <w:p w:rsidR="001C2726" w:rsidRPr="001C2726" w:rsidRDefault="001C2726" w:rsidP="001C2726">
      <w:pPr>
        <w:spacing w:before="116" w:after="0" w:line="230" w:lineRule="auto"/>
        <w:ind w:right="-20"/>
        <w:rPr>
          <w:rFonts w:ascii="Times New Roman" w:hAnsi="Times New Roman" w:cs="Times New Roman"/>
          <w:sz w:val="28"/>
          <w:szCs w:val="28"/>
          <w:lang w:val="uk-UA"/>
        </w:rPr>
      </w:pPr>
    </w:p>
    <w:sectPr w:rsidR="001C2726" w:rsidRPr="001C2726" w:rsidSect="0058198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49D"/>
    <w:multiLevelType w:val="hybridMultilevel"/>
    <w:tmpl w:val="6B1C8F9A"/>
    <w:lvl w:ilvl="0" w:tplc="AB5C9C0E">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2B204A0"/>
    <w:multiLevelType w:val="hybridMultilevel"/>
    <w:tmpl w:val="87CE76DA"/>
    <w:lvl w:ilvl="0" w:tplc="009EFC16">
      <w:start w:val="5"/>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D07271B"/>
    <w:multiLevelType w:val="hybridMultilevel"/>
    <w:tmpl w:val="161A3262"/>
    <w:lvl w:ilvl="0" w:tplc="C700EC8A">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65676710"/>
    <w:multiLevelType w:val="hybridMultilevel"/>
    <w:tmpl w:val="65107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DE"/>
    <w:rsid w:val="001374D3"/>
    <w:rsid w:val="00150DF8"/>
    <w:rsid w:val="001C2726"/>
    <w:rsid w:val="002027DE"/>
    <w:rsid w:val="002C0934"/>
    <w:rsid w:val="002F7153"/>
    <w:rsid w:val="00365A4E"/>
    <w:rsid w:val="003A493C"/>
    <w:rsid w:val="00491E8B"/>
    <w:rsid w:val="004F3465"/>
    <w:rsid w:val="00547FD8"/>
    <w:rsid w:val="005558B4"/>
    <w:rsid w:val="0058198D"/>
    <w:rsid w:val="00763D3F"/>
    <w:rsid w:val="007B285C"/>
    <w:rsid w:val="007B4235"/>
    <w:rsid w:val="008C4962"/>
    <w:rsid w:val="008C6E5E"/>
    <w:rsid w:val="008E51AD"/>
    <w:rsid w:val="009504E8"/>
    <w:rsid w:val="00981232"/>
    <w:rsid w:val="009C5714"/>
    <w:rsid w:val="00A40985"/>
    <w:rsid w:val="00BE6427"/>
    <w:rsid w:val="00C83424"/>
    <w:rsid w:val="00CC54F7"/>
    <w:rsid w:val="00D22D6F"/>
    <w:rsid w:val="00D341E8"/>
    <w:rsid w:val="00E47D61"/>
    <w:rsid w:val="00EB5043"/>
    <w:rsid w:val="00F222A2"/>
    <w:rsid w:val="00F41717"/>
    <w:rsid w:val="00F435EE"/>
    <w:rsid w:val="00FA4D24"/>
    <w:rsid w:val="00FD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D0C32-8B81-4F83-BCA5-3BA8FFA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970">
      <w:bodyDiv w:val="1"/>
      <w:marLeft w:val="0"/>
      <w:marRight w:val="0"/>
      <w:marTop w:val="0"/>
      <w:marBottom w:val="0"/>
      <w:divBdr>
        <w:top w:val="none" w:sz="0" w:space="0" w:color="auto"/>
        <w:left w:val="none" w:sz="0" w:space="0" w:color="auto"/>
        <w:bottom w:val="none" w:sz="0" w:space="0" w:color="auto"/>
        <w:right w:val="none" w:sz="0" w:space="0" w:color="auto"/>
      </w:divBdr>
    </w:div>
    <w:div w:id="191965262">
      <w:bodyDiv w:val="1"/>
      <w:marLeft w:val="0"/>
      <w:marRight w:val="0"/>
      <w:marTop w:val="0"/>
      <w:marBottom w:val="0"/>
      <w:divBdr>
        <w:top w:val="none" w:sz="0" w:space="0" w:color="auto"/>
        <w:left w:val="none" w:sz="0" w:space="0" w:color="auto"/>
        <w:bottom w:val="none" w:sz="0" w:space="0" w:color="auto"/>
        <w:right w:val="none" w:sz="0" w:space="0" w:color="auto"/>
      </w:divBdr>
    </w:div>
    <w:div w:id="235365103">
      <w:bodyDiv w:val="1"/>
      <w:marLeft w:val="0"/>
      <w:marRight w:val="0"/>
      <w:marTop w:val="0"/>
      <w:marBottom w:val="0"/>
      <w:divBdr>
        <w:top w:val="none" w:sz="0" w:space="0" w:color="auto"/>
        <w:left w:val="none" w:sz="0" w:space="0" w:color="auto"/>
        <w:bottom w:val="none" w:sz="0" w:space="0" w:color="auto"/>
        <w:right w:val="none" w:sz="0" w:space="0" w:color="auto"/>
      </w:divBdr>
    </w:div>
    <w:div w:id="427969888">
      <w:bodyDiv w:val="1"/>
      <w:marLeft w:val="0"/>
      <w:marRight w:val="0"/>
      <w:marTop w:val="0"/>
      <w:marBottom w:val="0"/>
      <w:divBdr>
        <w:top w:val="none" w:sz="0" w:space="0" w:color="auto"/>
        <w:left w:val="none" w:sz="0" w:space="0" w:color="auto"/>
        <w:bottom w:val="none" w:sz="0" w:space="0" w:color="auto"/>
        <w:right w:val="none" w:sz="0" w:space="0" w:color="auto"/>
      </w:divBdr>
    </w:div>
    <w:div w:id="528031811">
      <w:bodyDiv w:val="1"/>
      <w:marLeft w:val="0"/>
      <w:marRight w:val="0"/>
      <w:marTop w:val="0"/>
      <w:marBottom w:val="0"/>
      <w:divBdr>
        <w:top w:val="none" w:sz="0" w:space="0" w:color="auto"/>
        <w:left w:val="none" w:sz="0" w:space="0" w:color="auto"/>
        <w:bottom w:val="none" w:sz="0" w:space="0" w:color="auto"/>
        <w:right w:val="none" w:sz="0" w:space="0" w:color="auto"/>
      </w:divBdr>
    </w:div>
    <w:div w:id="636640695">
      <w:bodyDiv w:val="1"/>
      <w:marLeft w:val="0"/>
      <w:marRight w:val="0"/>
      <w:marTop w:val="0"/>
      <w:marBottom w:val="0"/>
      <w:divBdr>
        <w:top w:val="none" w:sz="0" w:space="0" w:color="auto"/>
        <w:left w:val="none" w:sz="0" w:space="0" w:color="auto"/>
        <w:bottom w:val="none" w:sz="0" w:space="0" w:color="auto"/>
        <w:right w:val="none" w:sz="0" w:space="0" w:color="auto"/>
      </w:divBdr>
    </w:div>
    <w:div w:id="1664702503">
      <w:bodyDiv w:val="1"/>
      <w:marLeft w:val="0"/>
      <w:marRight w:val="0"/>
      <w:marTop w:val="0"/>
      <w:marBottom w:val="0"/>
      <w:divBdr>
        <w:top w:val="none" w:sz="0" w:space="0" w:color="auto"/>
        <w:left w:val="none" w:sz="0" w:space="0" w:color="auto"/>
        <w:bottom w:val="none" w:sz="0" w:space="0" w:color="auto"/>
        <w:right w:val="none" w:sz="0" w:space="0" w:color="auto"/>
      </w:divBdr>
    </w:div>
    <w:div w:id="1792019915">
      <w:bodyDiv w:val="1"/>
      <w:marLeft w:val="0"/>
      <w:marRight w:val="0"/>
      <w:marTop w:val="0"/>
      <w:marBottom w:val="0"/>
      <w:divBdr>
        <w:top w:val="none" w:sz="0" w:space="0" w:color="auto"/>
        <w:left w:val="none" w:sz="0" w:space="0" w:color="auto"/>
        <w:bottom w:val="none" w:sz="0" w:space="0" w:color="auto"/>
        <w:right w:val="none" w:sz="0" w:space="0" w:color="auto"/>
      </w:divBdr>
    </w:div>
    <w:div w:id="1925869454">
      <w:bodyDiv w:val="1"/>
      <w:marLeft w:val="0"/>
      <w:marRight w:val="0"/>
      <w:marTop w:val="0"/>
      <w:marBottom w:val="0"/>
      <w:divBdr>
        <w:top w:val="none" w:sz="0" w:space="0" w:color="auto"/>
        <w:left w:val="none" w:sz="0" w:space="0" w:color="auto"/>
        <w:bottom w:val="none" w:sz="0" w:space="0" w:color="auto"/>
        <w:right w:val="none" w:sz="0" w:space="0" w:color="auto"/>
      </w:divBdr>
    </w:div>
    <w:div w:id="21470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0F33-A9DF-4BCB-B063-DADDD63A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40</cp:revision>
  <dcterms:created xsi:type="dcterms:W3CDTF">2019-08-12T12:35:00Z</dcterms:created>
  <dcterms:modified xsi:type="dcterms:W3CDTF">2019-08-23T07:48:00Z</dcterms:modified>
</cp:coreProperties>
</file>